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54" w:rsidRPr="00DA3245" w:rsidRDefault="00AC2154" w:rsidP="00AC2154">
      <w:pPr>
        <w:pStyle w:val="Standard"/>
        <w:jc w:val="center"/>
        <w:rPr>
          <w:rFonts w:asciiTheme="minorHAnsi" w:hAnsiTheme="minorHAnsi"/>
        </w:rPr>
      </w:pPr>
      <w:r w:rsidRPr="00DA3245">
        <w:rPr>
          <w:rStyle w:val="Zadanifontodlomka"/>
          <w:rFonts w:asciiTheme="minorHAnsi" w:hAnsiTheme="minorHAnsi" w:cs="Calibri"/>
          <w:color w:val="5B9BD5"/>
          <w:sz w:val="32"/>
          <w:szCs w:val="32"/>
        </w:rPr>
        <w:t>Turistička zajednica općine Povljana</w:t>
      </w:r>
    </w:p>
    <w:p w:rsidR="00AC2154" w:rsidRPr="00DA3245" w:rsidRDefault="00AC2154" w:rsidP="00AC2154">
      <w:pPr>
        <w:pStyle w:val="Standard"/>
        <w:jc w:val="center"/>
        <w:rPr>
          <w:rFonts w:asciiTheme="minorHAnsi" w:hAnsiTheme="minorHAnsi"/>
        </w:rPr>
      </w:pPr>
      <w:r w:rsidRPr="00DA3245">
        <w:rPr>
          <w:rStyle w:val="Zadanifontodlomka"/>
          <w:rFonts w:asciiTheme="minorHAnsi" w:hAnsiTheme="minorHAnsi"/>
          <w:b/>
          <w:bCs/>
          <w:color w:val="5B9BD5"/>
          <w:sz w:val="28"/>
          <w:szCs w:val="28"/>
        </w:rPr>
        <w:t xml:space="preserve">Stjepana Radića 20  </w:t>
      </w:r>
      <w:r w:rsidRPr="00DA3245">
        <w:rPr>
          <w:rStyle w:val="Zadanifontodlomka"/>
          <w:rFonts w:asciiTheme="minorHAnsi" w:hAnsiTheme="minorHAnsi"/>
          <w:b/>
          <w:bCs/>
          <w:color w:val="000000"/>
          <w:sz w:val="28"/>
          <w:szCs w:val="28"/>
        </w:rPr>
        <w:t xml:space="preserve">/   </w:t>
      </w:r>
      <w:r w:rsidRPr="00DA3245">
        <w:rPr>
          <w:rStyle w:val="Zadanifontodlomka"/>
          <w:rFonts w:asciiTheme="minorHAnsi" w:hAnsiTheme="minorHAnsi"/>
          <w:b/>
          <w:bCs/>
          <w:color w:val="5B9BD5"/>
          <w:sz w:val="28"/>
          <w:szCs w:val="28"/>
        </w:rPr>
        <w:t>23249 Povljana</w:t>
      </w:r>
    </w:p>
    <w:p w:rsidR="00AC2154" w:rsidRPr="00DA3245" w:rsidRDefault="00AC2154" w:rsidP="00AC2154">
      <w:pPr>
        <w:pStyle w:val="Standard"/>
        <w:jc w:val="center"/>
        <w:rPr>
          <w:rFonts w:asciiTheme="minorHAnsi" w:hAnsiTheme="minorHAnsi"/>
          <w:b/>
          <w:bCs/>
          <w:color w:val="5B9BD5"/>
          <w:sz w:val="28"/>
          <w:szCs w:val="28"/>
        </w:rPr>
      </w:pPr>
      <w:r w:rsidRPr="00DA3245">
        <w:rPr>
          <w:rFonts w:asciiTheme="minorHAnsi" w:hAnsiTheme="minorHAnsi"/>
          <w:b/>
          <w:bCs/>
          <w:color w:val="5B9BD5"/>
          <w:sz w:val="28"/>
          <w:szCs w:val="28"/>
        </w:rPr>
        <w:t>OIB   89804721559</w:t>
      </w:r>
    </w:p>
    <w:p w:rsidR="00AC2154" w:rsidRPr="00DA3245" w:rsidRDefault="00AC2154" w:rsidP="00AC2154">
      <w:pPr>
        <w:pStyle w:val="Standard"/>
        <w:jc w:val="center"/>
        <w:rPr>
          <w:rFonts w:asciiTheme="minorHAnsi" w:hAnsiTheme="minorHAnsi"/>
          <w:b/>
          <w:bCs/>
          <w:color w:val="5B9BD5"/>
          <w:sz w:val="28"/>
          <w:szCs w:val="28"/>
        </w:rPr>
      </w:pPr>
      <w:r w:rsidRPr="00DA3245">
        <w:rPr>
          <w:rFonts w:asciiTheme="minorHAnsi" w:hAnsiTheme="minorHAnsi"/>
          <w:b/>
          <w:bCs/>
          <w:color w:val="5B9BD5"/>
          <w:sz w:val="28"/>
          <w:szCs w:val="28"/>
        </w:rPr>
        <w:t>TEL. 023 692 003</w:t>
      </w:r>
    </w:p>
    <w:p w:rsidR="00AC2154" w:rsidRPr="00DA3245" w:rsidRDefault="00AC2154" w:rsidP="00AC2154">
      <w:pPr>
        <w:pStyle w:val="Standard"/>
        <w:jc w:val="center"/>
        <w:rPr>
          <w:rFonts w:asciiTheme="minorHAnsi" w:hAnsiTheme="minorHAnsi"/>
        </w:rPr>
      </w:pPr>
      <w:r w:rsidRPr="00DA3245">
        <w:rPr>
          <w:rStyle w:val="Zadanifontodlomka"/>
          <w:rFonts w:asciiTheme="minorHAnsi" w:hAnsiTheme="minorHAnsi"/>
          <w:b/>
          <w:bCs/>
          <w:color w:val="5B9BD5"/>
          <w:sz w:val="28"/>
          <w:szCs w:val="28"/>
        </w:rPr>
        <w:t xml:space="preserve">E-mail:   </w:t>
      </w:r>
      <w:hyperlink r:id="rId5" w:history="1">
        <w:r w:rsidRPr="00DA3245">
          <w:rPr>
            <w:rStyle w:val="Hiperveza"/>
            <w:rFonts w:asciiTheme="minorHAnsi" w:hAnsiTheme="minorHAnsi"/>
            <w:b/>
            <w:bCs/>
            <w:sz w:val="28"/>
            <w:szCs w:val="28"/>
          </w:rPr>
          <w:t>povljanatz@gmail.com</w:t>
        </w:r>
      </w:hyperlink>
    </w:p>
    <w:p w:rsidR="00AC2154" w:rsidRPr="00DA3245" w:rsidRDefault="00AC2154" w:rsidP="00AC2154">
      <w:pPr>
        <w:pStyle w:val="Standard"/>
        <w:jc w:val="center"/>
        <w:rPr>
          <w:rFonts w:asciiTheme="minorHAnsi" w:hAnsiTheme="minorHAnsi"/>
        </w:rPr>
      </w:pPr>
      <w:r w:rsidRPr="00DA3245">
        <w:rPr>
          <w:rStyle w:val="Zadanifontodlomka"/>
          <w:rFonts w:asciiTheme="minorHAnsi" w:hAnsiTheme="minorHAnsi"/>
          <w:b/>
          <w:bCs/>
          <w:color w:val="5B9BD5"/>
          <w:sz w:val="28"/>
          <w:szCs w:val="28"/>
        </w:rPr>
        <w:t>Mrežna stranica:  www.visitpovljana.eu</w:t>
      </w:r>
    </w:p>
    <w:p w:rsidR="00AC2154" w:rsidRPr="00DA3245" w:rsidRDefault="00AC2154" w:rsidP="00AC2154">
      <w:pPr>
        <w:pStyle w:val="Standard"/>
        <w:jc w:val="center"/>
        <w:rPr>
          <w:rFonts w:asciiTheme="minorHAnsi" w:hAnsiTheme="minorHAnsi"/>
          <w:b/>
          <w:bCs/>
          <w:sz w:val="36"/>
          <w:szCs w:val="36"/>
        </w:rPr>
      </w:pPr>
    </w:p>
    <w:p w:rsidR="00AC2154" w:rsidRPr="00DA3245" w:rsidRDefault="00AC2154" w:rsidP="00AC2154">
      <w:pPr>
        <w:pStyle w:val="Standard"/>
        <w:rPr>
          <w:rFonts w:asciiTheme="minorHAnsi" w:hAnsiTheme="minorHAnsi"/>
        </w:rPr>
      </w:pPr>
      <w:r w:rsidRPr="00DA3245">
        <w:rPr>
          <w:rStyle w:val="Zadanifontodlomka"/>
          <w:rFonts w:asciiTheme="minorHAnsi" w:hAnsiTheme="minorHAnsi"/>
          <w:b/>
          <w:bCs/>
          <w:noProof/>
          <w:sz w:val="36"/>
          <w:szCs w:val="36"/>
          <w:lang w:eastAsia="hr-HR" w:bidi="ar-SA"/>
        </w:rPr>
        <w:drawing>
          <wp:anchor distT="0" distB="0" distL="114300" distR="114300" simplePos="0" relativeHeight="251659264" behindDoc="0" locked="0" layoutInCell="1" allowOverlap="1" wp14:anchorId="2E32C03D" wp14:editId="6C05A113">
            <wp:simplePos x="0" y="0"/>
            <wp:positionH relativeFrom="margin">
              <wp:posOffset>1889763</wp:posOffset>
            </wp:positionH>
            <wp:positionV relativeFrom="paragraph">
              <wp:posOffset>415293</wp:posOffset>
            </wp:positionV>
            <wp:extent cx="2171699" cy="1209678"/>
            <wp:effectExtent l="0" t="0" r="1" b="9522"/>
            <wp:wrapTopAndBottom/>
            <wp:docPr id="1" name="Picture 1" descr="C:\Users\TZ_POVLJANA\Documents\logo\Logo TZO Povlja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171699" cy="1209678"/>
                    </a:xfrm>
                    <a:prstGeom prst="rect">
                      <a:avLst/>
                    </a:prstGeom>
                    <a:noFill/>
                    <a:ln>
                      <a:noFill/>
                      <a:prstDash/>
                    </a:ln>
                  </pic:spPr>
                </pic:pic>
              </a:graphicData>
            </a:graphic>
          </wp:anchor>
        </w:drawing>
      </w:r>
    </w:p>
    <w:p w:rsidR="00AC2154" w:rsidRPr="00DA3245" w:rsidRDefault="00AC2154" w:rsidP="00AC2154">
      <w:pPr>
        <w:pStyle w:val="Standard"/>
        <w:rPr>
          <w:rFonts w:asciiTheme="minorHAnsi" w:hAnsiTheme="minorHAnsi"/>
          <w:b/>
          <w:bCs/>
          <w:sz w:val="36"/>
          <w:szCs w:val="36"/>
        </w:rPr>
      </w:pPr>
    </w:p>
    <w:p w:rsidR="00AC2154" w:rsidRPr="00DA3245" w:rsidRDefault="00AC2154" w:rsidP="00AC2154">
      <w:pPr>
        <w:pStyle w:val="Standard"/>
        <w:rPr>
          <w:rFonts w:asciiTheme="minorHAnsi" w:hAnsiTheme="minorHAnsi"/>
          <w:b/>
          <w:bCs/>
          <w:sz w:val="36"/>
          <w:szCs w:val="36"/>
        </w:rPr>
      </w:pPr>
    </w:p>
    <w:p w:rsidR="00AC2154" w:rsidRPr="00DA3245" w:rsidRDefault="00AC2154" w:rsidP="00AC2154">
      <w:pPr>
        <w:pStyle w:val="Standard"/>
        <w:rPr>
          <w:rFonts w:asciiTheme="minorHAnsi" w:hAnsiTheme="minorHAnsi"/>
          <w:b/>
          <w:bCs/>
          <w:sz w:val="36"/>
          <w:szCs w:val="36"/>
        </w:rPr>
      </w:pPr>
    </w:p>
    <w:p w:rsidR="00AC2154" w:rsidRPr="00DA3245" w:rsidRDefault="00AC2154" w:rsidP="00AC2154">
      <w:pPr>
        <w:pStyle w:val="Standard"/>
        <w:rPr>
          <w:rFonts w:asciiTheme="minorHAnsi" w:hAnsiTheme="minorHAnsi"/>
          <w:b/>
          <w:bCs/>
          <w:sz w:val="36"/>
          <w:szCs w:val="36"/>
        </w:rPr>
      </w:pPr>
    </w:p>
    <w:p w:rsidR="00AC2154" w:rsidRPr="00DA3245" w:rsidRDefault="00AC2154" w:rsidP="00AC2154">
      <w:pPr>
        <w:pStyle w:val="Standard"/>
        <w:rPr>
          <w:rFonts w:asciiTheme="minorHAnsi" w:hAnsiTheme="minorHAnsi"/>
          <w:b/>
          <w:bCs/>
          <w:sz w:val="36"/>
          <w:szCs w:val="36"/>
        </w:rPr>
      </w:pPr>
    </w:p>
    <w:p w:rsidR="00AC2154" w:rsidRPr="00DA3245" w:rsidRDefault="00AC2154" w:rsidP="00AC2154">
      <w:pPr>
        <w:pStyle w:val="Standard"/>
        <w:jc w:val="center"/>
        <w:rPr>
          <w:rFonts w:asciiTheme="minorHAnsi" w:hAnsiTheme="minorHAnsi"/>
          <w:b/>
          <w:bCs/>
          <w:color w:val="5B9BD5"/>
          <w:sz w:val="36"/>
          <w:szCs w:val="36"/>
        </w:rPr>
      </w:pPr>
      <w:r w:rsidRPr="00DA3245">
        <w:rPr>
          <w:rFonts w:asciiTheme="minorHAnsi" w:hAnsiTheme="minorHAnsi"/>
          <w:b/>
          <w:bCs/>
          <w:color w:val="5B9BD5"/>
          <w:sz w:val="36"/>
          <w:szCs w:val="36"/>
        </w:rPr>
        <w:t>TURISTIČKA ZAJEDNICA OPĆINE POVLJANA</w:t>
      </w:r>
    </w:p>
    <w:p w:rsidR="00AC2154" w:rsidRPr="00DA3245" w:rsidRDefault="00AC2154" w:rsidP="00AC2154">
      <w:pPr>
        <w:pStyle w:val="Standard"/>
        <w:jc w:val="center"/>
        <w:rPr>
          <w:rFonts w:asciiTheme="minorHAnsi" w:hAnsiTheme="minorHAnsi"/>
          <w:b/>
          <w:bCs/>
          <w:color w:val="5B9BD5"/>
          <w:sz w:val="36"/>
          <w:szCs w:val="36"/>
        </w:rPr>
      </w:pPr>
    </w:p>
    <w:p w:rsidR="00AC2154" w:rsidRPr="00DA3245" w:rsidRDefault="00AC2154" w:rsidP="00AC2154">
      <w:pPr>
        <w:pStyle w:val="Standard"/>
        <w:jc w:val="center"/>
        <w:rPr>
          <w:rFonts w:asciiTheme="minorHAnsi" w:hAnsiTheme="minorHAnsi"/>
          <w:b/>
          <w:bCs/>
          <w:color w:val="5B9BD5"/>
          <w:sz w:val="36"/>
          <w:szCs w:val="36"/>
        </w:rPr>
      </w:pPr>
    </w:p>
    <w:p w:rsidR="00AC2154" w:rsidRPr="00DA3245" w:rsidRDefault="00AC2154" w:rsidP="00AC2154">
      <w:pPr>
        <w:pStyle w:val="Standard"/>
        <w:jc w:val="center"/>
        <w:rPr>
          <w:rFonts w:asciiTheme="minorHAnsi" w:hAnsiTheme="minorHAnsi"/>
          <w:b/>
          <w:bCs/>
          <w:color w:val="5B9BD5"/>
          <w:sz w:val="36"/>
          <w:szCs w:val="36"/>
        </w:rPr>
      </w:pPr>
    </w:p>
    <w:p w:rsidR="00AC2154" w:rsidRPr="00DA3245" w:rsidRDefault="00AC2154" w:rsidP="00AC2154">
      <w:pPr>
        <w:pStyle w:val="Standard"/>
        <w:jc w:val="center"/>
        <w:rPr>
          <w:rFonts w:asciiTheme="minorHAnsi" w:hAnsiTheme="minorHAnsi"/>
          <w:b/>
          <w:bCs/>
          <w:color w:val="5B9BD5"/>
          <w:sz w:val="36"/>
          <w:szCs w:val="36"/>
        </w:rPr>
      </w:pPr>
    </w:p>
    <w:p w:rsidR="00AC2154" w:rsidRPr="00DA3245" w:rsidRDefault="00AC2154" w:rsidP="00AC2154">
      <w:pPr>
        <w:pStyle w:val="Standard"/>
        <w:jc w:val="center"/>
        <w:rPr>
          <w:rFonts w:asciiTheme="minorHAnsi" w:hAnsiTheme="minorHAnsi"/>
          <w:b/>
          <w:bCs/>
          <w:color w:val="5B9BD5"/>
          <w:sz w:val="36"/>
          <w:szCs w:val="36"/>
        </w:rPr>
      </w:pPr>
    </w:p>
    <w:p w:rsidR="00AC2154" w:rsidRPr="00DA3245" w:rsidRDefault="00AC2154" w:rsidP="00AC2154">
      <w:pPr>
        <w:pStyle w:val="Standard"/>
        <w:jc w:val="center"/>
        <w:rPr>
          <w:rFonts w:asciiTheme="minorHAnsi" w:hAnsiTheme="minorHAnsi"/>
          <w:b/>
          <w:bCs/>
          <w:color w:val="5B9BD5"/>
          <w:sz w:val="36"/>
          <w:szCs w:val="36"/>
        </w:rPr>
      </w:pPr>
    </w:p>
    <w:p w:rsidR="00AC2154" w:rsidRPr="00DA3245" w:rsidRDefault="00AC2154" w:rsidP="00AC2154">
      <w:pPr>
        <w:pStyle w:val="Standard"/>
        <w:jc w:val="center"/>
        <w:rPr>
          <w:rFonts w:asciiTheme="minorHAnsi" w:hAnsiTheme="minorHAnsi"/>
          <w:b/>
          <w:bCs/>
          <w:color w:val="5B9BD5"/>
          <w:sz w:val="36"/>
          <w:szCs w:val="36"/>
        </w:rPr>
      </w:pPr>
    </w:p>
    <w:p w:rsidR="00AC2154" w:rsidRPr="00DA3245" w:rsidRDefault="00AC2154" w:rsidP="00AC2154">
      <w:pPr>
        <w:pStyle w:val="Standard"/>
        <w:jc w:val="center"/>
        <w:rPr>
          <w:rFonts w:asciiTheme="minorHAnsi" w:hAnsiTheme="minorHAnsi"/>
          <w:b/>
          <w:bCs/>
          <w:color w:val="5B9BD5"/>
          <w:sz w:val="36"/>
          <w:szCs w:val="36"/>
        </w:rPr>
      </w:pPr>
    </w:p>
    <w:p w:rsidR="00AC2154" w:rsidRPr="00DA3245" w:rsidRDefault="00AC2154" w:rsidP="00AC2154">
      <w:pPr>
        <w:pStyle w:val="Standard"/>
        <w:jc w:val="center"/>
        <w:rPr>
          <w:rFonts w:asciiTheme="minorHAnsi" w:hAnsiTheme="minorHAnsi"/>
          <w:b/>
          <w:bCs/>
          <w:color w:val="5B9BD5"/>
          <w:sz w:val="36"/>
          <w:szCs w:val="36"/>
        </w:rPr>
      </w:pPr>
    </w:p>
    <w:p w:rsidR="00AC2154" w:rsidRPr="00DA3245" w:rsidRDefault="00AC2154" w:rsidP="00AC2154">
      <w:pPr>
        <w:pStyle w:val="Standard"/>
        <w:jc w:val="center"/>
        <w:rPr>
          <w:rFonts w:asciiTheme="minorHAnsi" w:hAnsiTheme="minorHAnsi"/>
          <w:b/>
          <w:bCs/>
          <w:color w:val="5B9BD5"/>
          <w:sz w:val="36"/>
          <w:szCs w:val="36"/>
        </w:rPr>
      </w:pPr>
    </w:p>
    <w:p w:rsidR="00AC2154" w:rsidRPr="00DA3245" w:rsidRDefault="00AC2154" w:rsidP="00AC2154">
      <w:pPr>
        <w:pStyle w:val="Standard"/>
        <w:jc w:val="center"/>
        <w:rPr>
          <w:rFonts w:asciiTheme="minorHAnsi" w:hAnsiTheme="minorHAnsi"/>
          <w:b/>
          <w:bCs/>
          <w:color w:val="5B9BD5"/>
          <w:sz w:val="36"/>
          <w:szCs w:val="36"/>
        </w:rPr>
      </w:pPr>
    </w:p>
    <w:p w:rsidR="00AC2154" w:rsidRPr="00DA3245" w:rsidRDefault="00AC2154" w:rsidP="00AC2154">
      <w:pPr>
        <w:pStyle w:val="Standard"/>
        <w:jc w:val="center"/>
        <w:rPr>
          <w:rFonts w:asciiTheme="minorHAnsi" w:hAnsiTheme="minorHAnsi" w:cs="Calibri"/>
          <w:color w:val="000000"/>
          <w:sz w:val="28"/>
          <w:szCs w:val="28"/>
        </w:rPr>
      </w:pPr>
      <w:r w:rsidRPr="00DA3245">
        <w:rPr>
          <w:rFonts w:asciiTheme="minorHAnsi" w:hAnsiTheme="minorHAnsi" w:cs="Calibri"/>
          <w:color w:val="000000"/>
          <w:sz w:val="28"/>
          <w:szCs w:val="28"/>
        </w:rPr>
        <w:t xml:space="preserve"> PROGRAM RADA</w:t>
      </w:r>
    </w:p>
    <w:p w:rsidR="00AC2154" w:rsidRPr="00DA3245" w:rsidRDefault="00AC2154" w:rsidP="00AC2154">
      <w:pPr>
        <w:pStyle w:val="Standard"/>
        <w:jc w:val="center"/>
        <w:rPr>
          <w:rFonts w:asciiTheme="minorHAnsi" w:hAnsiTheme="minorHAnsi" w:cs="Calibri"/>
          <w:color w:val="000000"/>
          <w:sz w:val="28"/>
          <w:szCs w:val="28"/>
        </w:rPr>
      </w:pPr>
      <w:r w:rsidRPr="00DA3245">
        <w:rPr>
          <w:rFonts w:asciiTheme="minorHAnsi" w:hAnsiTheme="minorHAnsi" w:cs="Calibri"/>
          <w:color w:val="000000"/>
          <w:sz w:val="28"/>
          <w:szCs w:val="28"/>
        </w:rPr>
        <w:t>S FINANCIJSKIM PLANOM ZA 2023. GODINU</w:t>
      </w:r>
    </w:p>
    <w:p w:rsidR="00AC2154" w:rsidRPr="00DA3245" w:rsidRDefault="00AC2154" w:rsidP="00AC2154">
      <w:pPr>
        <w:pStyle w:val="Standard"/>
        <w:jc w:val="center"/>
        <w:rPr>
          <w:rFonts w:asciiTheme="minorHAnsi" w:hAnsiTheme="minorHAnsi" w:cs="Calibri"/>
          <w:color w:val="000000"/>
          <w:sz w:val="28"/>
          <w:szCs w:val="28"/>
        </w:rPr>
      </w:pPr>
      <w:r w:rsidRPr="00DA3245">
        <w:rPr>
          <w:rFonts w:asciiTheme="minorHAnsi" w:hAnsiTheme="minorHAnsi" w:cs="Calibri"/>
          <w:color w:val="000000"/>
          <w:sz w:val="28"/>
          <w:szCs w:val="28"/>
        </w:rPr>
        <w:t>Usvojeno na      sjednici Skupštine      12.2022. godine</w:t>
      </w:r>
    </w:p>
    <w:p w:rsidR="00AC2154" w:rsidRPr="00DA3245" w:rsidRDefault="00AC2154" w:rsidP="00AC2154">
      <w:pPr>
        <w:pStyle w:val="Standard"/>
        <w:jc w:val="center"/>
        <w:rPr>
          <w:rFonts w:asciiTheme="minorHAnsi" w:hAnsiTheme="minorHAnsi"/>
        </w:rPr>
      </w:pPr>
      <w:r w:rsidRPr="00DA3245">
        <w:rPr>
          <w:rFonts w:asciiTheme="minorHAnsi" w:hAnsiTheme="minorHAnsi" w:cs="Calibri"/>
          <w:color w:val="000000"/>
          <w:sz w:val="28"/>
          <w:szCs w:val="28"/>
        </w:rPr>
        <w:t>Izrađeno Studeni 2022. godine</w:t>
      </w:r>
    </w:p>
    <w:p w:rsidR="00AC2154" w:rsidRPr="00DA3245" w:rsidRDefault="00AC2154" w:rsidP="00AC2154">
      <w:pPr>
        <w:suppressAutoHyphens w:val="0"/>
        <w:rPr>
          <w:rFonts w:asciiTheme="minorHAnsi" w:hAnsiTheme="minorHAnsi" w:cs="Calibri"/>
          <w:b/>
          <w:bCs/>
          <w:sz w:val="28"/>
          <w:szCs w:val="28"/>
        </w:rPr>
      </w:pPr>
      <w:r w:rsidRPr="00DA3245">
        <w:rPr>
          <w:rFonts w:asciiTheme="minorHAnsi" w:hAnsiTheme="minorHAnsi" w:cs="Calibri"/>
          <w:b/>
          <w:bCs/>
          <w:sz w:val="28"/>
          <w:szCs w:val="28"/>
        </w:rPr>
        <w:lastRenderedPageBreak/>
        <w:t>SADRŽAJ:</w:t>
      </w:r>
    </w:p>
    <w:p w:rsidR="00AC2154" w:rsidRPr="00DA3245" w:rsidRDefault="00AC2154" w:rsidP="00AC2154">
      <w:pPr>
        <w:suppressAutoHyphens w:val="0"/>
        <w:rPr>
          <w:rFonts w:asciiTheme="minorHAnsi" w:hAnsiTheme="minorHAnsi" w:cs="Calibri"/>
          <w:b/>
          <w:bCs/>
          <w:sz w:val="28"/>
          <w:szCs w:val="28"/>
        </w:rPr>
      </w:pPr>
    </w:p>
    <w:p w:rsidR="00AC2154" w:rsidRPr="00DA3245" w:rsidRDefault="00AC2154" w:rsidP="00AC2154">
      <w:pPr>
        <w:pStyle w:val="Odlomakpopisa"/>
        <w:numPr>
          <w:ilvl w:val="0"/>
          <w:numId w:val="1"/>
        </w:numPr>
        <w:suppressAutoHyphens w:val="0"/>
        <w:rPr>
          <w:rFonts w:asciiTheme="minorHAnsi" w:hAnsiTheme="minorHAnsi" w:cs="Calibri"/>
          <w:sz w:val="28"/>
          <w:szCs w:val="28"/>
        </w:rPr>
      </w:pPr>
      <w:r w:rsidRPr="00DA3245">
        <w:rPr>
          <w:rFonts w:asciiTheme="minorHAnsi" w:hAnsiTheme="minorHAnsi" w:cs="Calibri"/>
          <w:sz w:val="28"/>
          <w:szCs w:val="28"/>
        </w:rPr>
        <w:t>Program rada Turističke zajednice – POLAZIŠTE,</w:t>
      </w:r>
    </w:p>
    <w:p w:rsidR="00AC2154" w:rsidRPr="00DA3245" w:rsidRDefault="00AC2154" w:rsidP="00AC2154">
      <w:pPr>
        <w:pStyle w:val="Odlomakpopisa"/>
        <w:numPr>
          <w:ilvl w:val="0"/>
          <w:numId w:val="1"/>
        </w:numPr>
        <w:suppressAutoHyphens w:val="0"/>
        <w:rPr>
          <w:rFonts w:asciiTheme="minorHAnsi" w:hAnsiTheme="minorHAnsi" w:cs="Calibri"/>
          <w:sz w:val="28"/>
          <w:szCs w:val="28"/>
        </w:rPr>
      </w:pPr>
      <w:r w:rsidRPr="00DA3245">
        <w:rPr>
          <w:rFonts w:asciiTheme="minorHAnsi" w:hAnsiTheme="minorHAnsi" w:cs="Calibri"/>
          <w:sz w:val="28"/>
          <w:szCs w:val="28"/>
        </w:rPr>
        <w:t>Osnovne smjernice planiranja,</w:t>
      </w:r>
    </w:p>
    <w:p w:rsidR="00AC2154" w:rsidRPr="00DA3245" w:rsidRDefault="00AC2154" w:rsidP="00AC2154">
      <w:pPr>
        <w:pStyle w:val="Odlomakpopisa"/>
        <w:numPr>
          <w:ilvl w:val="0"/>
          <w:numId w:val="2"/>
        </w:numPr>
        <w:suppressAutoHyphens w:val="0"/>
        <w:rPr>
          <w:rFonts w:asciiTheme="minorHAnsi" w:hAnsiTheme="minorHAnsi" w:cs="Calibri"/>
          <w:sz w:val="28"/>
          <w:szCs w:val="28"/>
        </w:rPr>
      </w:pPr>
      <w:r w:rsidRPr="00DA3245">
        <w:rPr>
          <w:rFonts w:asciiTheme="minorHAnsi" w:hAnsiTheme="minorHAnsi" w:cs="Calibri"/>
          <w:sz w:val="28"/>
          <w:szCs w:val="28"/>
        </w:rPr>
        <w:t xml:space="preserve"> Dugoročni ciljevi,</w:t>
      </w:r>
    </w:p>
    <w:p w:rsidR="00AC2154" w:rsidRPr="00DA3245" w:rsidRDefault="00AC2154" w:rsidP="00AC2154">
      <w:pPr>
        <w:pStyle w:val="Odlomakpopisa"/>
        <w:numPr>
          <w:ilvl w:val="0"/>
          <w:numId w:val="2"/>
        </w:numPr>
        <w:suppressAutoHyphens w:val="0"/>
        <w:rPr>
          <w:rFonts w:asciiTheme="minorHAnsi" w:hAnsiTheme="minorHAnsi" w:cs="Calibri"/>
          <w:sz w:val="28"/>
          <w:szCs w:val="28"/>
        </w:rPr>
      </w:pPr>
      <w:r w:rsidRPr="00DA3245">
        <w:rPr>
          <w:rFonts w:asciiTheme="minorHAnsi" w:hAnsiTheme="minorHAnsi" w:cs="Calibri"/>
          <w:sz w:val="28"/>
          <w:szCs w:val="28"/>
        </w:rPr>
        <w:t>Kratkoročni ciljevi,</w:t>
      </w:r>
    </w:p>
    <w:p w:rsidR="00AC2154" w:rsidRPr="00DA3245" w:rsidRDefault="00AC2154" w:rsidP="00AC2154">
      <w:pPr>
        <w:pStyle w:val="Odlomakpopisa"/>
        <w:numPr>
          <w:ilvl w:val="0"/>
          <w:numId w:val="2"/>
        </w:numPr>
        <w:suppressAutoHyphens w:val="0"/>
        <w:rPr>
          <w:rFonts w:asciiTheme="minorHAnsi" w:hAnsiTheme="minorHAnsi" w:cs="Calibri"/>
          <w:sz w:val="28"/>
          <w:szCs w:val="28"/>
        </w:rPr>
      </w:pPr>
      <w:r w:rsidRPr="00DA3245">
        <w:rPr>
          <w:rFonts w:asciiTheme="minorHAnsi" w:hAnsiTheme="minorHAnsi" w:cs="Calibri"/>
          <w:sz w:val="28"/>
          <w:szCs w:val="28"/>
        </w:rPr>
        <w:t>Promet u 2022. godini,</w:t>
      </w:r>
    </w:p>
    <w:p w:rsidR="00AC2154" w:rsidRPr="00DA3245" w:rsidRDefault="00AC2154" w:rsidP="00AC2154">
      <w:pPr>
        <w:pStyle w:val="Odlomakpopisa"/>
        <w:numPr>
          <w:ilvl w:val="0"/>
          <w:numId w:val="2"/>
        </w:numPr>
        <w:suppressAutoHyphens w:val="0"/>
        <w:rPr>
          <w:rFonts w:asciiTheme="minorHAnsi" w:hAnsiTheme="minorHAnsi" w:cs="Calibri"/>
          <w:sz w:val="28"/>
          <w:szCs w:val="28"/>
        </w:rPr>
      </w:pPr>
      <w:r w:rsidRPr="00DA3245">
        <w:rPr>
          <w:rFonts w:asciiTheme="minorHAnsi" w:hAnsiTheme="minorHAnsi" w:cs="Calibri"/>
          <w:sz w:val="28"/>
          <w:szCs w:val="28"/>
        </w:rPr>
        <w:t>Procjena prometa u 2023. godini,</w:t>
      </w:r>
    </w:p>
    <w:p w:rsidR="00AC2154" w:rsidRPr="00DA3245" w:rsidRDefault="00AC2154" w:rsidP="00AC2154">
      <w:pPr>
        <w:pStyle w:val="Odlomakpopisa"/>
        <w:numPr>
          <w:ilvl w:val="0"/>
          <w:numId w:val="2"/>
        </w:numPr>
        <w:suppressAutoHyphens w:val="0"/>
        <w:rPr>
          <w:rFonts w:asciiTheme="minorHAnsi" w:hAnsiTheme="minorHAnsi" w:cs="Calibri"/>
          <w:sz w:val="28"/>
          <w:szCs w:val="28"/>
        </w:rPr>
      </w:pPr>
      <w:r w:rsidRPr="00DA3245">
        <w:rPr>
          <w:rFonts w:asciiTheme="minorHAnsi" w:hAnsiTheme="minorHAnsi" w:cs="Calibri"/>
          <w:sz w:val="28"/>
          <w:szCs w:val="28"/>
        </w:rPr>
        <w:t>Parametri za planiranje prihoda,</w:t>
      </w:r>
    </w:p>
    <w:p w:rsidR="00AC2154" w:rsidRPr="00DA3245" w:rsidRDefault="00AC2154" w:rsidP="00AC2154">
      <w:pPr>
        <w:pStyle w:val="Odlomakpopisa"/>
        <w:numPr>
          <w:ilvl w:val="0"/>
          <w:numId w:val="1"/>
        </w:numPr>
        <w:suppressAutoHyphens w:val="0"/>
        <w:rPr>
          <w:rFonts w:asciiTheme="minorHAnsi" w:hAnsiTheme="minorHAnsi" w:cs="Calibri"/>
          <w:sz w:val="28"/>
          <w:szCs w:val="28"/>
        </w:rPr>
      </w:pPr>
      <w:r w:rsidRPr="00DA3245">
        <w:rPr>
          <w:rFonts w:asciiTheme="minorHAnsi" w:hAnsiTheme="minorHAnsi" w:cs="Calibri"/>
          <w:sz w:val="28"/>
          <w:szCs w:val="28"/>
        </w:rPr>
        <w:t xml:space="preserve"> PRIHODI:</w:t>
      </w:r>
    </w:p>
    <w:p w:rsidR="00AC2154" w:rsidRPr="00DA3245" w:rsidRDefault="00AC2154" w:rsidP="00AC2154">
      <w:pPr>
        <w:pStyle w:val="Odlomakpopisa"/>
        <w:numPr>
          <w:ilvl w:val="0"/>
          <w:numId w:val="2"/>
        </w:numPr>
        <w:suppressAutoHyphens w:val="0"/>
        <w:rPr>
          <w:rFonts w:asciiTheme="minorHAnsi" w:hAnsiTheme="minorHAnsi" w:cs="Calibri"/>
          <w:sz w:val="28"/>
          <w:szCs w:val="28"/>
        </w:rPr>
      </w:pPr>
      <w:r w:rsidRPr="00DA3245">
        <w:rPr>
          <w:rFonts w:asciiTheme="minorHAnsi" w:hAnsiTheme="minorHAnsi" w:cs="Calibri"/>
          <w:sz w:val="28"/>
          <w:szCs w:val="28"/>
        </w:rPr>
        <w:t xml:space="preserve"> Izvorni prihodi</w:t>
      </w:r>
    </w:p>
    <w:p w:rsidR="00AC2154" w:rsidRPr="00DA3245" w:rsidRDefault="00AC2154" w:rsidP="00AC2154">
      <w:pPr>
        <w:pStyle w:val="Odlomakpopisa"/>
        <w:numPr>
          <w:ilvl w:val="0"/>
          <w:numId w:val="2"/>
        </w:numPr>
        <w:suppressAutoHyphens w:val="0"/>
        <w:rPr>
          <w:rFonts w:asciiTheme="minorHAnsi" w:hAnsiTheme="minorHAnsi" w:cs="Calibri"/>
          <w:sz w:val="28"/>
          <w:szCs w:val="28"/>
        </w:rPr>
      </w:pPr>
      <w:r w:rsidRPr="00DA3245">
        <w:rPr>
          <w:rFonts w:asciiTheme="minorHAnsi" w:hAnsiTheme="minorHAnsi" w:cs="Calibri"/>
          <w:sz w:val="28"/>
          <w:szCs w:val="28"/>
        </w:rPr>
        <w:t>Prihodi iz proračuna Općine Povljana</w:t>
      </w:r>
    </w:p>
    <w:p w:rsidR="00AC2154" w:rsidRPr="00DA3245" w:rsidRDefault="00AC2154" w:rsidP="00AC2154">
      <w:pPr>
        <w:pStyle w:val="Odlomakpopisa"/>
        <w:numPr>
          <w:ilvl w:val="0"/>
          <w:numId w:val="2"/>
        </w:numPr>
        <w:suppressAutoHyphens w:val="0"/>
        <w:rPr>
          <w:rFonts w:asciiTheme="minorHAnsi" w:hAnsiTheme="minorHAnsi" w:cs="Calibri"/>
          <w:sz w:val="28"/>
          <w:szCs w:val="28"/>
        </w:rPr>
      </w:pPr>
      <w:r w:rsidRPr="00DA3245">
        <w:rPr>
          <w:rFonts w:asciiTheme="minorHAnsi" w:hAnsiTheme="minorHAnsi" w:cs="Calibri"/>
          <w:sz w:val="28"/>
          <w:szCs w:val="28"/>
        </w:rPr>
        <w:t>Prihodi iz sustava HTZ</w:t>
      </w:r>
    </w:p>
    <w:p w:rsidR="00AC2154" w:rsidRPr="00DA3245" w:rsidRDefault="00AC2154" w:rsidP="00AC2154">
      <w:pPr>
        <w:pStyle w:val="Odlomakpopisa"/>
        <w:numPr>
          <w:ilvl w:val="0"/>
          <w:numId w:val="2"/>
        </w:numPr>
        <w:suppressAutoHyphens w:val="0"/>
        <w:rPr>
          <w:rFonts w:asciiTheme="minorHAnsi" w:hAnsiTheme="minorHAnsi" w:cs="Calibri"/>
          <w:sz w:val="28"/>
          <w:szCs w:val="28"/>
        </w:rPr>
      </w:pPr>
      <w:r w:rsidRPr="00DA3245">
        <w:rPr>
          <w:rFonts w:asciiTheme="minorHAnsi" w:hAnsiTheme="minorHAnsi" w:cs="Calibri"/>
          <w:sz w:val="28"/>
          <w:szCs w:val="28"/>
        </w:rPr>
        <w:t>Prihodi od gospodarske djelatnosti (prihodi od upravljanja javnom turističkom infrastrukturom)</w:t>
      </w:r>
    </w:p>
    <w:p w:rsidR="00AC2154" w:rsidRPr="00DA3245" w:rsidRDefault="00AC2154" w:rsidP="00AC2154">
      <w:pPr>
        <w:pStyle w:val="Odlomakpopisa"/>
        <w:numPr>
          <w:ilvl w:val="0"/>
          <w:numId w:val="2"/>
        </w:numPr>
        <w:suppressAutoHyphens w:val="0"/>
        <w:rPr>
          <w:rFonts w:asciiTheme="minorHAnsi" w:hAnsiTheme="minorHAnsi" w:cs="Calibri"/>
          <w:sz w:val="28"/>
          <w:szCs w:val="28"/>
        </w:rPr>
      </w:pPr>
      <w:r w:rsidRPr="00DA3245">
        <w:rPr>
          <w:rFonts w:asciiTheme="minorHAnsi" w:hAnsiTheme="minorHAnsi" w:cs="Calibri"/>
          <w:sz w:val="28"/>
          <w:szCs w:val="28"/>
        </w:rPr>
        <w:t>Prihodi od kamata</w:t>
      </w:r>
    </w:p>
    <w:p w:rsidR="00AC2154" w:rsidRPr="00DA3245" w:rsidRDefault="00AC2154" w:rsidP="00AC2154">
      <w:pPr>
        <w:pStyle w:val="Odlomakpopisa"/>
        <w:numPr>
          <w:ilvl w:val="0"/>
          <w:numId w:val="2"/>
        </w:numPr>
        <w:suppressAutoHyphens w:val="0"/>
        <w:rPr>
          <w:rFonts w:asciiTheme="minorHAnsi" w:hAnsiTheme="minorHAnsi" w:cs="Calibri"/>
          <w:sz w:val="28"/>
          <w:szCs w:val="28"/>
        </w:rPr>
      </w:pPr>
      <w:r w:rsidRPr="00DA3245">
        <w:rPr>
          <w:rFonts w:asciiTheme="minorHAnsi" w:hAnsiTheme="minorHAnsi" w:cs="Calibri"/>
          <w:sz w:val="28"/>
          <w:szCs w:val="28"/>
        </w:rPr>
        <w:t>Preneseni prihod</w:t>
      </w:r>
    </w:p>
    <w:p w:rsidR="00AC2154" w:rsidRPr="00DA3245" w:rsidRDefault="00AC2154" w:rsidP="00AC2154">
      <w:pPr>
        <w:pStyle w:val="Odlomakpopisa"/>
        <w:numPr>
          <w:ilvl w:val="0"/>
          <w:numId w:val="1"/>
        </w:numPr>
        <w:suppressAutoHyphens w:val="0"/>
        <w:rPr>
          <w:rFonts w:asciiTheme="minorHAnsi" w:hAnsiTheme="minorHAnsi" w:cs="Calibri"/>
          <w:sz w:val="28"/>
          <w:szCs w:val="28"/>
        </w:rPr>
      </w:pPr>
      <w:r w:rsidRPr="00DA3245">
        <w:rPr>
          <w:rFonts w:asciiTheme="minorHAnsi" w:hAnsiTheme="minorHAnsi" w:cs="Calibri"/>
          <w:sz w:val="28"/>
          <w:szCs w:val="28"/>
        </w:rPr>
        <w:t xml:space="preserve">AKTIVNOSTI                  </w:t>
      </w:r>
    </w:p>
    <w:p w:rsidR="00AC2154" w:rsidRPr="00DA3245" w:rsidRDefault="00AC2154" w:rsidP="00AC2154">
      <w:pPr>
        <w:pStyle w:val="Odlomakpopisa"/>
        <w:numPr>
          <w:ilvl w:val="0"/>
          <w:numId w:val="3"/>
        </w:numPr>
        <w:suppressAutoHyphens w:val="0"/>
        <w:rPr>
          <w:rFonts w:asciiTheme="minorHAnsi" w:hAnsiTheme="minorHAnsi"/>
        </w:rPr>
      </w:pPr>
      <w:r w:rsidRPr="00DA3245">
        <w:rPr>
          <w:rStyle w:val="Zadanifontodlomka"/>
          <w:rFonts w:asciiTheme="minorHAnsi" w:hAnsiTheme="minorHAnsi" w:cs="Calibri"/>
          <w:sz w:val="28"/>
          <w:szCs w:val="28"/>
        </w:rPr>
        <w:t xml:space="preserve">1. </w:t>
      </w:r>
      <w:r w:rsidRPr="00DA3245">
        <w:rPr>
          <w:rStyle w:val="Zadanifontodlomka"/>
          <w:rFonts w:asciiTheme="minorHAnsi" w:hAnsiTheme="minorHAnsi" w:cs="Calibri"/>
          <w:b/>
          <w:bCs/>
          <w:sz w:val="28"/>
          <w:szCs w:val="28"/>
        </w:rPr>
        <w:t>istraživanje i strateško planiranje</w:t>
      </w:r>
    </w:p>
    <w:p w:rsidR="00AC2154" w:rsidRPr="00DA3245" w:rsidRDefault="00AC2154" w:rsidP="00AC2154">
      <w:pPr>
        <w:pStyle w:val="Odlomakpopisa"/>
        <w:suppressAutoHyphens w:val="0"/>
        <w:ind w:left="1820"/>
        <w:rPr>
          <w:rFonts w:asciiTheme="minorHAnsi" w:hAnsiTheme="minorHAnsi" w:cs="Calibri"/>
          <w:sz w:val="28"/>
          <w:szCs w:val="28"/>
        </w:rPr>
      </w:pPr>
    </w:p>
    <w:p w:rsidR="00AC2154" w:rsidRPr="00DA3245" w:rsidRDefault="00AC2154" w:rsidP="00AC2154">
      <w:pPr>
        <w:pStyle w:val="Standard"/>
        <w:numPr>
          <w:ilvl w:val="1"/>
          <w:numId w:val="4"/>
        </w:numPr>
        <w:rPr>
          <w:rFonts w:asciiTheme="minorHAnsi" w:hAnsiTheme="minorHAnsi"/>
          <w:sz w:val="28"/>
          <w:szCs w:val="28"/>
        </w:rPr>
      </w:pPr>
      <w:r w:rsidRPr="00DA3245">
        <w:rPr>
          <w:rFonts w:asciiTheme="minorHAnsi" w:hAnsiTheme="minorHAnsi"/>
          <w:sz w:val="28"/>
          <w:szCs w:val="28"/>
        </w:rPr>
        <w:t xml:space="preserve">Izrada strateških/operativnih/komunikacijskih/akcijskih </w:t>
      </w:r>
    </w:p>
    <w:p w:rsidR="00AC2154" w:rsidRPr="00DA3245" w:rsidRDefault="00AC2154" w:rsidP="00AC2154">
      <w:pPr>
        <w:pStyle w:val="Standard"/>
        <w:ind w:left="2510"/>
        <w:rPr>
          <w:rFonts w:asciiTheme="minorHAnsi" w:hAnsiTheme="minorHAnsi"/>
          <w:sz w:val="28"/>
          <w:szCs w:val="28"/>
        </w:rPr>
      </w:pPr>
      <w:r w:rsidRPr="00DA3245">
        <w:rPr>
          <w:rFonts w:asciiTheme="minorHAnsi" w:hAnsiTheme="minorHAnsi"/>
          <w:sz w:val="28"/>
          <w:szCs w:val="28"/>
        </w:rPr>
        <w:t>dokumenata</w:t>
      </w:r>
    </w:p>
    <w:p w:rsidR="00AC2154" w:rsidRPr="00DA3245" w:rsidRDefault="00AC2154" w:rsidP="00AC2154">
      <w:pPr>
        <w:pStyle w:val="Standard"/>
        <w:rPr>
          <w:rFonts w:asciiTheme="minorHAnsi" w:hAnsiTheme="minorHAnsi" w:cs="Calibri"/>
          <w:sz w:val="28"/>
          <w:szCs w:val="28"/>
        </w:rPr>
      </w:pPr>
      <w:r w:rsidRPr="00DA3245">
        <w:rPr>
          <w:rFonts w:asciiTheme="minorHAnsi" w:eastAsia="Calibri" w:hAnsiTheme="minorHAnsi" w:cs="Calibri"/>
          <w:color w:val="000000"/>
          <w:sz w:val="28"/>
          <w:szCs w:val="28"/>
        </w:rPr>
        <w:t xml:space="preserve">                                 1.2  </w:t>
      </w:r>
      <w:r w:rsidRPr="00DA3245">
        <w:rPr>
          <w:rFonts w:asciiTheme="minorHAnsi" w:hAnsiTheme="minorHAnsi" w:cs="Calibri"/>
          <w:sz w:val="28"/>
          <w:szCs w:val="28"/>
        </w:rPr>
        <w:t>Istraživanje i analiza tržišta</w:t>
      </w:r>
    </w:p>
    <w:p w:rsidR="00AC2154" w:rsidRPr="00DA3245" w:rsidRDefault="00AC2154" w:rsidP="00AC2154">
      <w:pPr>
        <w:pStyle w:val="Odlomakpopisa"/>
        <w:numPr>
          <w:ilvl w:val="2"/>
          <w:numId w:val="5"/>
        </w:numPr>
        <w:suppressAutoHyphens w:val="0"/>
        <w:rPr>
          <w:rFonts w:asciiTheme="minorHAnsi" w:hAnsiTheme="minorHAnsi" w:cs="Calibri"/>
          <w:sz w:val="28"/>
          <w:szCs w:val="28"/>
        </w:rPr>
      </w:pPr>
      <w:r w:rsidRPr="00DA3245">
        <w:rPr>
          <w:rFonts w:asciiTheme="minorHAnsi" w:hAnsiTheme="minorHAnsi" w:cs="Calibri"/>
          <w:sz w:val="28"/>
          <w:szCs w:val="28"/>
        </w:rPr>
        <w:t xml:space="preserve"> ANKETA</w:t>
      </w:r>
    </w:p>
    <w:p w:rsidR="00AC2154" w:rsidRPr="00DA3245" w:rsidRDefault="00AC2154" w:rsidP="00AC2154">
      <w:pPr>
        <w:pStyle w:val="Odlomakpopisa"/>
        <w:suppressAutoHyphens w:val="0"/>
        <w:rPr>
          <w:rFonts w:asciiTheme="minorHAnsi" w:hAnsiTheme="minorHAnsi" w:cs="Calibri"/>
          <w:sz w:val="28"/>
          <w:szCs w:val="28"/>
        </w:rPr>
      </w:pPr>
      <w:r w:rsidRPr="00DA3245">
        <w:rPr>
          <w:rFonts w:asciiTheme="minorHAnsi" w:hAnsiTheme="minorHAnsi" w:cs="Calibri"/>
          <w:sz w:val="28"/>
          <w:szCs w:val="28"/>
        </w:rPr>
        <w:t xml:space="preserve">                     1.3  Mjerenje učinkovitosti promotivnih aktivnosti</w:t>
      </w:r>
    </w:p>
    <w:p w:rsidR="00AC2154" w:rsidRPr="00DA3245" w:rsidRDefault="00AC2154" w:rsidP="00AC2154">
      <w:pPr>
        <w:pStyle w:val="Odlomakpopisa"/>
        <w:suppressAutoHyphens w:val="0"/>
        <w:ind w:left="2510"/>
        <w:rPr>
          <w:rFonts w:asciiTheme="minorHAnsi" w:hAnsiTheme="minorHAnsi" w:cs="Calibri"/>
          <w:sz w:val="28"/>
          <w:szCs w:val="28"/>
        </w:rPr>
      </w:pPr>
    </w:p>
    <w:p w:rsidR="00AC2154" w:rsidRPr="00DA3245" w:rsidRDefault="00AC2154" w:rsidP="00AC2154">
      <w:pPr>
        <w:pStyle w:val="Odlomakpopisa"/>
        <w:numPr>
          <w:ilvl w:val="0"/>
          <w:numId w:val="3"/>
        </w:numPr>
        <w:suppressAutoHyphens w:val="0"/>
        <w:rPr>
          <w:rFonts w:asciiTheme="minorHAnsi" w:hAnsiTheme="minorHAnsi"/>
        </w:rPr>
      </w:pPr>
      <w:r w:rsidRPr="00DA3245">
        <w:rPr>
          <w:rStyle w:val="Zadanifontodlomka"/>
          <w:rFonts w:asciiTheme="minorHAnsi" w:hAnsiTheme="minorHAnsi" w:cs="Calibri"/>
          <w:sz w:val="28"/>
          <w:szCs w:val="28"/>
        </w:rPr>
        <w:t xml:space="preserve"> </w:t>
      </w:r>
      <w:r w:rsidRPr="00DA3245">
        <w:rPr>
          <w:rStyle w:val="Zadanifontodlomka"/>
          <w:rFonts w:asciiTheme="minorHAnsi" w:hAnsiTheme="minorHAnsi" w:cs="Calibri"/>
          <w:b/>
          <w:bCs/>
          <w:sz w:val="28"/>
          <w:szCs w:val="28"/>
        </w:rPr>
        <w:t>2. razvoj turističkog proizvoda</w:t>
      </w:r>
    </w:p>
    <w:p w:rsidR="00AC2154" w:rsidRPr="00DA3245" w:rsidRDefault="00AC2154" w:rsidP="00AC2154">
      <w:pPr>
        <w:suppressAutoHyphens w:val="0"/>
        <w:rPr>
          <w:rFonts w:asciiTheme="minorHAnsi" w:hAnsiTheme="minorHAnsi" w:cs="Calibri"/>
          <w:b/>
          <w:bCs/>
          <w:sz w:val="28"/>
          <w:szCs w:val="28"/>
        </w:rPr>
      </w:pPr>
      <w:r w:rsidRPr="00DA3245">
        <w:rPr>
          <w:rFonts w:asciiTheme="minorHAnsi" w:hAnsiTheme="minorHAnsi" w:cs="Calibri"/>
          <w:b/>
          <w:bCs/>
          <w:sz w:val="28"/>
          <w:szCs w:val="28"/>
        </w:rPr>
        <w:t xml:space="preserve">                          </w:t>
      </w:r>
    </w:p>
    <w:p w:rsidR="00156F2E" w:rsidRPr="00DA3245" w:rsidRDefault="00AC2154" w:rsidP="00AC2154">
      <w:pPr>
        <w:pStyle w:val="Standard"/>
        <w:rPr>
          <w:rStyle w:val="Zadanifontodlomka"/>
          <w:rFonts w:asciiTheme="minorHAnsi" w:hAnsiTheme="minorHAnsi"/>
          <w:sz w:val="28"/>
          <w:szCs w:val="28"/>
        </w:rPr>
      </w:pPr>
      <w:r w:rsidRPr="00DA3245">
        <w:rPr>
          <w:rStyle w:val="Zadanifontodlomka"/>
          <w:rFonts w:asciiTheme="minorHAnsi" w:hAnsiTheme="minorHAnsi" w:cs="Calibri"/>
          <w:b/>
          <w:bCs/>
          <w:sz w:val="28"/>
          <w:szCs w:val="28"/>
        </w:rPr>
        <w:t xml:space="preserve">                                 </w:t>
      </w:r>
      <w:r w:rsidRPr="00DA3245">
        <w:rPr>
          <w:rStyle w:val="Zadanifontodlomka"/>
          <w:rFonts w:asciiTheme="minorHAnsi" w:hAnsiTheme="minorHAnsi" w:cs="Calibri"/>
          <w:sz w:val="28"/>
          <w:szCs w:val="28"/>
        </w:rPr>
        <w:t xml:space="preserve">2.1  </w:t>
      </w:r>
      <w:r w:rsidRPr="00DA3245">
        <w:rPr>
          <w:rStyle w:val="Zadanifontodlomka"/>
          <w:rFonts w:asciiTheme="minorHAnsi" w:hAnsiTheme="minorHAnsi"/>
          <w:sz w:val="28"/>
          <w:szCs w:val="28"/>
        </w:rPr>
        <w:t xml:space="preserve">Identifikacija i vrednovanje resursa te strukturiranje </w:t>
      </w:r>
    </w:p>
    <w:p w:rsidR="00AC2154" w:rsidRPr="00DA3245" w:rsidRDefault="00156F2E" w:rsidP="00AC2154">
      <w:pPr>
        <w:pStyle w:val="Standard"/>
        <w:rPr>
          <w:rFonts w:asciiTheme="minorHAnsi" w:hAnsiTheme="minorHAnsi"/>
          <w:sz w:val="28"/>
          <w:szCs w:val="28"/>
        </w:rPr>
      </w:pPr>
      <w:r w:rsidRPr="00DA3245">
        <w:rPr>
          <w:rStyle w:val="Zadanifontodlomka"/>
          <w:rFonts w:asciiTheme="minorHAnsi" w:hAnsiTheme="minorHAnsi"/>
          <w:sz w:val="28"/>
          <w:szCs w:val="28"/>
        </w:rPr>
        <w:t xml:space="preserve">                                         turističkih </w:t>
      </w:r>
      <w:r w:rsidR="00AC2154" w:rsidRPr="00DA3245">
        <w:rPr>
          <w:rFonts w:asciiTheme="minorHAnsi" w:hAnsiTheme="minorHAnsi"/>
          <w:sz w:val="28"/>
          <w:szCs w:val="28"/>
        </w:rPr>
        <w:t xml:space="preserve">proizvoda </w:t>
      </w:r>
    </w:p>
    <w:p w:rsidR="00156F2E" w:rsidRPr="00DA3245" w:rsidRDefault="00AC2154" w:rsidP="00AC2154">
      <w:pPr>
        <w:pStyle w:val="Standard"/>
        <w:rPr>
          <w:rStyle w:val="Zadanifontodlomka"/>
          <w:rFonts w:asciiTheme="minorHAnsi" w:eastAsia="Calibri" w:hAnsiTheme="minorHAnsi" w:cs="Calibri"/>
          <w:color w:val="000000"/>
          <w:sz w:val="28"/>
          <w:szCs w:val="28"/>
        </w:rPr>
      </w:pPr>
      <w:r w:rsidRPr="00DA3245">
        <w:rPr>
          <w:rStyle w:val="Zadanifontodlomka"/>
          <w:rFonts w:asciiTheme="minorHAnsi" w:hAnsiTheme="minorHAnsi"/>
          <w:sz w:val="28"/>
          <w:szCs w:val="28"/>
        </w:rPr>
        <w:t xml:space="preserve">                                        2.1.1.  </w:t>
      </w:r>
      <w:r w:rsidRPr="00DA3245">
        <w:rPr>
          <w:rStyle w:val="Zadanifontodlomka"/>
          <w:rFonts w:asciiTheme="minorHAnsi" w:eastAsia="Calibri" w:hAnsiTheme="minorHAnsi" w:cs="Calibri"/>
          <w:color w:val="000000"/>
          <w:sz w:val="28"/>
          <w:szCs w:val="28"/>
        </w:rPr>
        <w:t xml:space="preserve">Razvoj ostalih elemenata turističke ponude s </w:t>
      </w:r>
    </w:p>
    <w:p w:rsidR="00AC2154" w:rsidRPr="00DA3245" w:rsidRDefault="00156F2E" w:rsidP="00AC2154">
      <w:pPr>
        <w:pStyle w:val="Standard"/>
        <w:rPr>
          <w:rFonts w:asciiTheme="minorHAnsi" w:hAnsiTheme="minorHAnsi"/>
        </w:rPr>
      </w:pPr>
      <w:r w:rsidRPr="00DA3245">
        <w:rPr>
          <w:rStyle w:val="Zadanifontodlomka"/>
          <w:rFonts w:asciiTheme="minorHAnsi" w:eastAsia="Calibri" w:hAnsiTheme="minorHAnsi" w:cs="Calibri"/>
          <w:color w:val="000000"/>
          <w:sz w:val="28"/>
          <w:szCs w:val="28"/>
        </w:rPr>
        <w:t xml:space="preserve">                                                    </w:t>
      </w:r>
      <w:r w:rsidR="00AC2154" w:rsidRPr="00DA3245">
        <w:rPr>
          <w:rStyle w:val="Zadanifontodlomka"/>
          <w:rFonts w:asciiTheme="minorHAnsi" w:eastAsia="Calibri" w:hAnsiTheme="minorHAnsi" w:cs="Calibri"/>
          <w:color w:val="000000"/>
          <w:sz w:val="28"/>
          <w:szCs w:val="28"/>
        </w:rPr>
        <w:t>fokusom na cjelogodišnju ponudu destinacije</w:t>
      </w:r>
    </w:p>
    <w:p w:rsidR="00156F2E" w:rsidRPr="00DA3245" w:rsidRDefault="00AC2154" w:rsidP="00AC2154">
      <w:pPr>
        <w:pStyle w:val="Standard"/>
        <w:autoSpaceDE w:val="0"/>
        <w:rPr>
          <w:rStyle w:val="Zadanifontodlomka"/>
          <w:rFonts w:asciiTheme="minorHAnsi" w:hAnsiTheme="minorHAnsi"/>
          <w:b/>
          <w:bCs/>
          <w:sz w:val="28"/>
          <w:szCs w:val="28"/>
        </w:rPr>
      </w:pPr>
      <w:r w:rsidRPr="00DA3245">
        <w:rPr>
          <w:rStyle w:val="Zadanifontodlomka"/>
          <w:rFonts w:asciiTheme="minorHAnsi" w:eastAsia="Calibri" w:hAnsiTheme="minorHAnsi" w:cs="Calibri"/>
          <w:color w:val="000000"/>
          <w:sz w:val="28"/>
          <w:szCs w:val="28"/>
        </w:rPr>
        <w:t xml:space="preserve">                                                     </w:t>
      </w:r>
      <w:r w:rsidRPr="00DA3245">
        <w:rPr>
          <w:rStyle w:val="Zadanifontodlomka"/>
          <w:rFonts w:asciiTheme="minorHAnsi" w:hAnsiTheme="minorHAnsi"/>
          <w:b/>
          <w:bCs/>
          <w:sz w:val="28"/>
          <w:szCs w:val="28"/>
        </w:rPr>
        <w:t xml:space="preserve">PROJEKT ''RAZVOJ OUTDOOR TURIZMA NA </w:t>
      </w:r>
    </w:p>
    <w:p w:rsidR="00AC2154" w:rsidRPr="00DA3245" w:rsidRDefault="00156F2E" w:rsidP="00AC2154">
      <w:pPr>
        <w:pStyle w:val="Standard"/>
        <w:autoSpaceDE w:val="0"/>
        <w:rPr>
          <w:rFonts w:asciiTheme="minorHAnsi" w:hAnsiTheme="minorHAnsi"/>
          <w:b/>
          <w:bCs/>
          <w:sz w:val="28"/>
          <w:szCs w:val="28"/>
        </w:rPr>
      </w:pPr>
      <w:r w:rsidRPr="00DA3245">
        <w:rPr>
          <w:rStyle w:val="Zadanifontodlomka"/>
          <w:rFonts w:asciiTheme="minorHAnsi" w:hAnsiTheme="minorHAnsi"/>
          <w:b/>
          <w:bCs/>
          <w:sz w:val="28"/>
          <w:szCs w:val="28"/>
        </w:rPr>
        <w:t xml:space="preserve">                                                     </w:t>
      </w:r>
      <w:r w:rsidR="00AC2154" w:rsidRPr="00DA3245">
        <w:rPr>
          <w:rStyle w:val="Zadanifontodlomka"/>
          <w:rFonts w:asciiTheme="minorHAnsi" w:hAnsiTheme="minorHAnsi"/>
          <w:b/>
          <w:bCs/>
          <w:sz w:val="28"/>
          <w:szCs w:val="28"/>
        </w:rPr>
        <w:t xml:space="preserve">OTOKU </w:t>
      </w:r>
      <w:r w:rsidR="00AC2154" w:rsidRPr="00DA3245">
        <w:rPr>
          <w:rFonts w:asciiTheme="minorHAnsi" w:hAnsiTheme="minorHAnsi"/>
          <w:b/>
          <w:bCs/>
          <w:sz w:val="28"/>
          <w:szCs w:val="28"/>
        </w:rPr>
        <w:t>PAGU''</w:t>
      </w:r>
    </w:p>
    <w:p w:rsidR="00EB4974" w:rsidRPr="00DA3245" w:rsidRDefault="00EB4974" w:rsidP="00C263E0">
      <w:pPr>
        <w:pStyle w:val="Standard"/>
        <w:rPr>
          <w:rFonts w:asciiTheme="minorHAnsi" w:hAnsiTheme="minorHAnsi"/>
          <w:b/>
          <w:bCs/>
          <w:sz w:val="28"/>
          <w:szCs w:val="28"/>
        </w:rPr>
      </w:pPr>
      <w:r w:rsidRPr="00DA3245">
        <w:rPr>
          <w:rFonts w:asciiTheme="minorHAnsi" w:hAnsiTheme="minorHAnsi"/>
          <w:b/>
          <w:bCs/>
          <w:sz w:val="28"/>
          <w:szCs w:val="28"/>
        </w:rPr>
        <w:t xml:space="preserve">                                                     </w:t>
      </w:r>
      <w:r w:rsidR="00C263E0" w:rsidRPr="00C263E0">
        <w:rPr>
          <w:rFonts w:asciiTheme="minorHAnsi" w:hAnsiTheme="minorHAnsi"/>
          <w:b/>
          <w:bCs/>
          <w:sz w:val="28"/>
          <w:szCs w:val="28"/>
        </w:rPr>
        <w:t xml:space="preserve">IZRADA PLANA SANACIJE CRKVE SVETOG NIKOLE </w:t>
      </w:r>
    </w:p>
    <w:p w:rsidR="00AC2154" w:rsidRPr="00DA3245" w:rsidRDefault="00AC2154" w:rsidP="00AC2154">
      <w:pPr>
        <w:pStyle w:val="Standard"/>
        <w:autoSpaceDE w:val="0"/>
        <w:rPr>
          <w:rFonts w:asciiTheme="minorHAnsi" w:hAnsiTheme="minorHAnsi"/>
        </w:rPr>
      </w:pPr>
      <w:r w:rsidRPr="00DA3245">
        <w:rPr>
          <w:rStyle w:val="Zadanifontodlomka"/>
          <w:rFonts w:asciiTheme="minorHAnsi" w:hAnsiTheme="minorHAnsi"/>
          <w:b/>
          <w:bCs/>
          <w:sz w:val="28"/>
          <w:szCs w:val="28"/>
        </w:rPr>
        <w:t xml:space="preserve">                                </w:t>
      </w:r>
      <w:r w:rsidRPr="00DA3245">
        <w:rPr>
          <w:rStyle w:val="Zadanifontodlomka"/>
          <w:rFonts w:asciiTheme="minorHAnsi" w:eastAsia="Calibri-Bold" w:hAnsiTheme="minorHAnsi" w:cs="Calibri-Bold"/>
          <w:color w:val="000000"/>
          <w:sz w:val="28"/>
          <w:szCs w:val="28"/>
        </w:rPr>
        <w:t>2.2  Sustavi označavanja kvalitete turističkog proizvoda</w:t>
      </w:r>
    </w:p>
    <w:p w:rsidR="00AC2154" w:rsidRPr="00DA3245" w:rsidRDefault="00AC2154" w:rsidP="00AC2154">
      <w:pPr>
        <w:pStyle w:val="Standard"/>
        <w:autoSpaceDE w:val="0"/>
        <w:rPr>
          <w:rFonts w:asciiTheme="minorHAnsi" w:hAnsiTheme="minorHAnsi"/>
        </w:rPr>
      </w:pPr>
      <w:r w:rsidRPr="00DA3245">
        <w:rPr>
          <w:rFonts w:asciiTheme="minorHAnsi" w:hAnsiTheme="minorHAnsi"/>
        </w:rPr>
        <w:t xml:space="preserve">                                           2.2.1  </w:t>
      </w:r>
      <w:r w:rsidRPr="00DA3245">
        <w:rPr>
          <w:rStyle w:val="Zadanifontodlomka"/>
          <w:rFonts w:asciiTheme="minorHAnsi" w:hAnsiTheme="minorHAnsi" w:cs="Calibri"/>
          <w:sz w:val="28"/>
          <w:szCs w:val="28"/>
        </w:rPr>
        <w:t xml:space="preserve">Suradnja s predstavnicima turističke ponude po  </w:t>
      </w:r>
    </w:p>
    <w:p w:rsidR="00AC2154" w:rsidRPr="00DA3245" w:rsidRDefault="00AC2154" w:rsidP="00AC2154">
      <w:pPr>
        <w:pStyle w:val="Standard"/>
        <w:autoSpaceDE w:val="0"/>
        <w:rPr>
          <w:rFonts w:asciiTheme="minorHAnsi" w:hAnsiTheme="minorHAnsi" w:cs="Calibri"/>
          <w:sz w:val="28"/>
          <w:szCs w:val="28"/>
        </w:rPr>
      </w:pPr>
      <w:r w:rsidRPr="00DA3245">
        <w:rPr>
          <w:rFonts w:asciiTheme="minorHAnsi" w:hAnsiTheme="minorHAnsi" w:cs="Calibri"/>
          <w:sz w:val="28"/>
          <w:szCs w:val="28"/>
        </w:rPr>
        <w:t xml:space="preserve">                                                     Proizvodima radi podizanja kvalitete ponude u </w:t>
      </w:r>
    </w:p>
    <w:p w:rsidR="00AC2154" w:rsidRPr="00DA3245" w:rsidRDefault="00AC2154" w:rsidP="00AC2154">
      <w:pPr>
        <w:pStyle w:val="Standard"/>
        <w:autoSpaceDE w:val="0"/>
        <w:rPr>
          <w:rFonts w:asciiTheme="minorHAnsi" w:hAnsiTheme="minorHAnsi" w:cs="Calibri"/>
          <w:sz w:val="28"/>
          <w:szCs w:val="28"/>
        </w:rPr>
      </w:pPr>
      <w:r w:rsidRPr="00DA3245">
        <w:rPr>
          <w:rFonts w:asciiTheme="minorHAnsi" w:hAnsiTheme="minorHAnsi" w:cs="Calibri"/>
          <w:sz w:val="28"/>
          <w:szCs w:val="28"/>
        </w:rPr>
        <w:t xml:space="preserve">                                                    destinaciji</w:t>
      </w:r>
    </w:p>
    <w:p w:rsidR="00AC2154" w:rsidRPr="00DA3245" w:rsidRDefault="00AC2154" w:rsidP="00AC2154">
      <w:pPr>
        <w:pStyle w:val="Standard"/>
        <w:autoSpaceDE w:val="0"/>
        <w:rPr>
          <w:rStyle w:val="Zadanifontodlomka"/>
          <w:rFonts w:asciiTheme="minorHAnsi" w:hAnsiTheme="minorHAnsi" w:cs="Calibri"/>
          <w:b/>
          <w:bCs/>
          <w:sz w:val="28"/>
          <w:szCs w:val="28"/>
        </w:rPr>
      </w:pPr>
      <w:r w:rsidRPr="00DA3245">
        <w:rPr>
          <w:rFonts w:asciiTheme="minorHAnsi" w:hAnsiTheme="minorHAnsi"/>
        </w:rPr>
        <w:t xml:space="preserve">                                                                             </w:t>
      </w:r>
      <w:r w:rsidRPr="00DA3245">
        <w:rPr>
          <w:rStyle w:val="Zadanifontodlomka"/>
          <w:rFonts w:asciiTheme="minorHAnsi" w:hAnsiTheme="minorHAnsi" w:cs="Calibri"/>
          <w:b/>
          <w:bCs/>
          <w:sz w:val="28"/>
          <w:szCs w:val="28"/>
        </w:rPr>
        <w:t>''PAG NA MENIJU''</w:t>
      </w:r>
    </w:p>
    <w:p w:rsidR="00156F2E" w:rsidRPr="00DA3245" w:rsidRDefault="00156F2E" w:rsidP="00AC2154">
      <w:pPr>
        <w:pStyle w:val="Standard"/>
        <w:autoSpaceDE w:val="0"/>
        <w:rPr>
          <w:rStyle w:val="Zadanifontodlomka"/>
          <w:rFonts w:asciiTheme="minorHAnsi" w:hAnsiTheme="minorHAnsi" w:cs="Calibri"/>
          <w:b/>
          <w:bCs/>
          <w:sz w:val="28"/>
          <w:szCs w:val="28"/>
        </w:rPr>
      </w:pPr>
    </w:p>
    <w:p w:rsidR="00EB4974" w:rsidRPr="00DA3245" w:rsidRDefault="00EB4974" w:rsidP="00EB4974">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 xml:space="preserve">                                    2.3   Podrška razvoju turističkih događanja</w:t>
      </w:r>
    </w:p>
    <w:p w:rsidR="00EB4974" w:rsidRPr="00DA3245" w:rsidRDefault="00EB4974" w:rsidP="00EB4974">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 xml:space="preserve">                                            2.3.1    Organizacija i suorganizacija događanja,</w:t>
      </w:r>
    </w:p>
    <w:p w:rsidR="00EB4974" w:rsidRPr="00DA3245" w:rsidRDefault="00EB4974" w:rsidP="00EB4974">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 xml:space="preserve">                                                       kulturno-zabavnih sportskih i sl. manifestacija u </w:t>
      </w:r>
    </w:p>
    <w:p w:rsidR="00EB4974" w:rsidRPr="00DA3245" w:rsidRDefault="00EB4974" w:rsidP="00EB4974">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 xml:space="preserve">                                                       destinaciji     </w:t>
      </w:r>
    </w:p>
    <w:p w:rsidR="00EB4974" w:rsidRPr="00DA3245" w:rsidRDefault="00EB4974" w:rsidP="00EB4974">
      <w:pPr>
        <w:autoSpaceDE w:val="0"/>
        <w:rPr>
          <w:rFonts w:asciiTheme="minorHAnsi" w:eastAsia="Calibri" w:hAnsiTheme="minorHAnsi" w:cs="Calibri"/>
          <w:b/>
          <w:bCs/>
          <w:color w:val="000000"/>
          <w:sz w:val="28"/>
          <w:szCs w:val="28"/>
        </w:rPr>
      </w:pPr>
      <w:r w:rsidRPr="00DA3245">
        <w:rPr>
          <w:rFonts w:asciiTheme="minorHAnsi" w:eastAsia="Calibri" w:hAnsiTheme="minorHAnsi" w:cs="Calibri"/>
          <w:color w:val="000000"/>
          <w:sz w:val="28"/>
          <w:szCs w:val="28"/>
        </w:rPr>
        <w:t xml:space="preserve">                                                </w:t>
      </w:r>
      <w:r w:rsidRPr="00DA3245">
        <w:rPr>
          <w:rFonts w:asciiTheme="minorHAnsi" w:eastAsia="Calibri" w:hAnsiTheme="minorHAnsi" w:cs="Calibri"/>
          <w:b/>
          <w:bCs/>
          <w:color w:val="000000"/>
          <w:sz w:val="28"/>
          <w:szCs w:val="28"/>
        </w:rPr>
        <w:t>SUSRET KLAPA ''Povljana u pismi''</w:t>
      </w:r>
    </w:p>
    <w:p w:rsidR="008807CB" w:rsidRPr="00DA3245" w:rsidRDefault="00EB4974" w:rsidP="00EB4974">
      <w:pPr>
        <w:autoSpaceDE w:val="0"/>
        <w:rPr>
          <w:rFonts w:asciiTheme="minorHAnsi" w:eastAsia="Calibri" w:hAnsiTheme="minorHAnsi" w:cs="Calibri"/>
          <w:b/>
          <w:bCs/>
          <w:color w:val="000000"/>
          <w:sz w:val="28"/>
          <w:szCs w:val="28"/>
        </w:rPr>
      </w:pPr>
      <w:r w:rsidRPr="00DA3245">
        <w:rPr>
          <w:rFonts w:asciiTheme="minorHAnsi" w:eastAsia="Calibri" w:hAnsiTheme="minorHAnsi" w:cs="Calibri"/>
          <w:b/>
          <w:bCs/>
          <w:color w:val="000000"/>
          <w:sz w:val="28"/>
          <w:szCs w:val="28"/>
        </w:rPr>
        <w:t xml:space="preserve">                                                SUORGANIZACIJA ZABAVNIH DOGAĐANJA </w:t>
      </w:r>
    </w:p>
    <w:p w:rsidR="00EB4974" w:rsidRPr="00DA3245" w:rsidRDefault="008807CB" w:rsidP="00EB4974">
      <w:pPr>
        <w:autoSpaceDE w:val="0"/>
        <w:rPr>
          <w:rFonts w:asciiTheme="minorHAnsi" w:hAnsiTheme="minorHAnsi"/>
        </w:rPr>
      </w:pPr>
      <w:r w:rsidRPr="00DA3245">
        <w:rPr>
          <w:rFonts w:asciiTheme="minorHAnsi" w:eastAsia="Calibri" w:hAnsiTheme="minorHAnsi" w:cs="Calibri"/>
          <w:b/>
          <w:bCs/>
          <w:color w:val="000000"/>
          <w:sz w:val="28"/>
          <w:szCs w:val="28"/>
        </w:rPr>
        <w:t xml:space="preserve">                                                SPORTSKA DOGAĐANJA</w:t>
      </w:r>
      <w:r w:rsidR="00EB4974" w:rsidRPr="00DA3245">
        <w:rPr>
          <w:rFonts w:asciiTheme="minorHAnsi" w:eastAsia="Calibri" w:hAnsiTheme="minorHAnsi" w:cs="Calibri"/>
          <w:b/>
          <w:bCs/>
          <w:color w:val="000000"/>
          <w:sz w:val="28"/>
          <w:szCs w:val="28"/>
        </w:rPr>
        <w:t xml:space="preserve">             </w:t>
      </w:r>
    </w:p>
    <w:p w:rsidR="00EB4974" w:rsidRPr="00DA3245" w:rsidRDefault="00EB4974" w:rsidP="00EB4974">
      <w:pPr>
        <w:autoSpaceDE w:val="0"/>
        <w:rPr>
          <w:rFonts w:asciiTheme="minorHAnsi" w:hAnsiTheme="minorHAnsi"/>
        </w:rPr>
      </w:pPr>
      <w:r w:rsidRPr="00DA3245">
        <w:rPr>
          <w:rFonts w:asciiTheme="minorHAnsi" w:hAnsiTheme="minorHAnsi" w:cs="Calibri"/>
          <w:b/>
          <w:bCs/>
          <w:sz w:val="28"/>
          <w:szCs w:val="28"/>
        </w:rPr>
        <w:t xml:space="preserve">                                   </w:t>
      </w:r>
      <w:r w:rsidRPr="00DA3245">
        <w:rPr>
          <w:rFonts w:asciiTheme="minorHAnsi" w:eastAsia="Calibri-Bold" w:hAnsiTheme="minorHAnsi" w:cs="Calibri-Bold"/>
          <w:color w:val="000000"/>
          <w:sz w:val="28"/>
          <w:szCs w:val="28"/>
        </w:rPr>
        <w:t>2.4  Turistička infrastruktura</w:t>
      </w:r>
    </w:p>
    <w:p w:rsidR="00EB4974" w:rsidRPr="00DA3245" w:rsidRDefault="00EB4974" w:rsidP="00EB4974">
      <w:pPr>
        <w:autoSpaceDE w:val="0"/>
        <w:rPr>
          <w:rFonts w:asciiTheme="minorHAnsi" w:eastAsia="Calibri-Bold" w:hAnsiTheme="minorHAnsi" w:cs="Calibri-Bold"/>
          <w:color w:val="000000"/>
          <w:sz w:val="28"/>
          <w:szCs w:val="28"/>
        </w:rPr>
      </w:pPr>
      <w:r w:rsidRPr="00DA3245">
        <w:rPr>
          <w:rFonts w:asciiTheme="minorHAnsi" w:eastAsia="Calibri-Bold" w:hAnsiTheme="minorHAnsi" w:cs="Calibri-Bold"/>
          <w:color w:val="000000"/>
          <w:sz w:val="28"/>
          <w:szCs w:val="28"/>
        </w:rPr>
        <w:t xml:space="preserve">                                   2.5  Podrška turističkoj industriji</w:t>
      </w:r>
    </w:p>
    <w:p w:rsidR="00EB4974" w:rsidRPr="00DA3245" w:rsidRDefault="00EB4974" w:rsidP="00EB4974">
      <w:pPr>
        <w:autoSpaceDE w:val="0"/>
        <w:rPr>
          <w:rFonts w:asciiTheme="minorHAnsi" w:eastAsia="Calibri-Bold" w:hAnsiTheme="minorHAnsi" w:cs="Calibri-Bold"/>
          <w:color w:val="000000"/>
          <w:sz w:val="28"/>
          <w:szCs w:val="28"/>
        </w:rPr>
      </w:pPr>
    </w:p>
    <w:p w:rsidR="00EB4974" w:rsidRPr="00DA3245" w:rsidRDefault="00EB4974" w:rsidP="00EB4974">
      <w:pPr>
        <w:numPr>
          <w:ilvl w:val="0"/>
          <w:numId w:val="3"/>
        </w:numPr>
        <w:autoSpaceDE w:val="0"/>
        <w:rPr>
          <w:rFonts w:asciiTheme="minorHAnsi" w:hAnsiTheme="minorHAnsi"/>
        </w:rPr>
      </w:pPr>
      <w:r w:rsidRPr="00DA3245">
        <w:rPr>
          <w:rFonts w:asciiTheme="minorHAnsi" w:eastAsia="Calibri" w:hAnsiTheme="minorHAnsi" w:cs="Calibri"/>
          <w:color w:val="000000"/>
          <w:sz w:val="28"/>
          <w:szCs w:val="28"/>
        </w:rPr>
        <w:t xml:space="preserve">3.  </w:t>
      </w:r>
      <w:r w:rsidRPr="00DA3245">
        <w:rPr>
          <w:rFonts w:asciiTheme="minorHAnsi" w:eastAsia="Calibri" w:hAnsiTheme="minorHAnsi" w:cs="Calibri"/>
          <w:b/>
          <w:bCs/>
          <w:color w:val="000000"/>
          <w:sz w:val="28"/>
          <w:szCs w:val="28"/>
        </w:rPr>
        <w:t>komunikacija i oglašavanje</w:t>
      </w:r>
    </w:p>
    <w:p w:rsidR="00EB4974" w:rsidRPr="00DA3245" w:rsidRDefault="00EB4974" w:rsidP="00EB4974">
      <w:pPr>
        <w:autoSpaceDE w:val="0"/>
        <w:rPr>
          <w:rFonts w:asciiTheme="minorHAnsi" w:eastAsia="Calibri" w:hAnsiTheme="minorHAnsi" w:cs="Calibri"/>
          <w:b/>
          <w:bCs/>
          <w:color w:val="000000"/>
          <w:sz w:val="28"/>
          <w:szCs w:val="28"/>
        </w:rPr>
      </w:pPr>
      <w:r w:rsidRPr="00DA3245">
        <w:rPr>
          <w:rFonts w:asciiTheme="minorHAnsi" w:eastAsia="Calibri" w:hAnsiTheme="minorHAnsi" w:cs="Calibri"/>
          <w:b/>
          <w:bCs/>
          <w:color w:val="000000"/>
          <w:sz w:val="28"/>
          <w:szCs w:val="28"/>
        </w:rPr>
        <w:t xml:space="preserve">                                 </w:t>
      </w:r>
    </w:p>
    <w:p w:rsidR="00EB4974" w:rsidRPr="00DA3245" w:rsidRDefault="00EB4974" w:rsidP="00EB4974">
      <w:pPr>
        <w:autoSpaceDE w:val="0"/>
        <w:rPr>
          <w:rFonts w:asciiTheme="minorHAnsi" w:eastAsia="Calibri" w:hAnsiTheme="minorHAnsi" w:cs="Calibri"/>
          <w:color w:val="000000"/>
          <w:sz w:val="28"/>
          <w:szCs w:val="28"/>
        </w:rPr>
      </w:pPr>
      <w:r w:rsidRPr="00DA3245">
        <w:rPr>
          <w:rFonts w:asciiTheme="minorHAnsi" w:eastAsia="Calibri" w:hAnsiTheme="minorHAnsi" w:cs="Calibri"/>
          <w:b/>
          <w:bCs/>
          <w:color w:val="000000"/>
          <w:sz w:val="28"/>
          <w:szCs w:val="28"/>
        </w:rPr>
        <w:t xml:space="preserve">                                  </w:t>
      </w:r>
      <w:r w:rsidRPr="00DA3245">
        <w:rPr>
          <w:rFonts w:asciiTheme="minorHAnsi" w:eastAsia="Calibri" w:hAnsiTheme="minorHAnsi" w:cs="Calibri"/>
          <w:color w:val="000000"/>
          <w:sz w:val="28"/>
          <w:szCs w:val="28"/>
        </w:rPr>
        <w:t>3.1  Sajmovi, posebne prezentacije i poslovne radionice</w:t>
      </w:r>
    </w:p>
    <w:p w:rsidR="00EB4974" w:rsidRPr="00DA3245" w:rsidRDefault="00EB4974" w:rsidP="00EB4974">
      <w:pPr>
        <w:autoSpaceDE w:val="0"/>
        <w:rPr>
          <w:rFonts w:asciiTheme="minorHAnsi" w:eastAsia="Calibri" w:hAnsiTheme="minorHAnsi" w:cs="Calibri"/>
          <w:b/>
          <w:color w:val="000000"/>
          <w:sz w:val="28"/>
          <w:szCs w:val="28"/>
        </w:rPr>
      </w:pPr>
      <w:r w:rsidRPr="00DA3245">
        <w:rPr>
          <w:rFonts w:asciiTheme="minorHAnsi" w:eastAsia="Calibri" w:hAnsiTheme="minorHAnsi" w:cs="Calibri"/>
          <w:color w:val="000000"/>
          <w:sz w:val="28"/>
          <w:szCs w:val="28"/>
        </w:rPr>
        <w:t xml:space="preserve">                                          </w:t>
      </w:r>
      <w:r w:rsidRPr="00DA3245">
        <w:rPr>
          <w:rFonts w:asciiTheme="minorHAnsi" w:eastAsia="Calibri" w:hAnsiTheme="minorHAnsi" w:cs="Calibri"/>
          <w:b/>
          <w:color w:val="000000"/>
          <w:sz w:val="28"/>
          <w:szCs w:val="28"/>
        </w:rPr>
        <w:t xml:space="preserve">NASTUPI SA OSTALIM TZ OTOKA PAGA U PROMOCIJI </w:t>
      </w:r>
    </w:p>
    <w:p w:rsidR="00EB4974" w:rsidRPr="00DA3245" w:rsidRDefault="00EB4974" w:rsidP="00EB4974">
      <w:pPr>
        <w:autoSpaceDE w:val="0"/>
        <w:rPr>
          <w:rFonts w:asciiTheme="minorHAnsi" w:hAnsiTheme="minorHAnsi"/>
          <w:b/>
        </w:rPr>
      </w:pPr>
      <w:r w:rsidRPr="00DA3245">
        <w:rPr>
          <w:rFonts w:asciiTheme="minorHAnsi" w:eastAsia="Calibri" w:hAnsiTheme="minorHAnsi" w:cs="Calibri"/>
          <w:b/>
          <w:color w:val="000000"/>
          <w:sz w:val="28"/>
          <w:szCs w:val="28"/>
        </w:rPr>
        <w:t xml:space="preserve">                                          PAGA</w:t>
      </w:r>
    </w:p>
    <w:p w:rsidR="00EB4974" w:rsidRPr="00DA3245" w:rsidRDefault="00EB4974" w:rsidP="00EB4974">
      <w:pPr>
        <w:autoSpaceDE w:val="0"/>
        <w:rPr>
          <w:rFonts w:asciiTheme="minorHAnsi" w:hAnsiTheme="minorHAnsi"/>
        </w:rPr>
      </w:pPr>
      <w:r w:rsidRPr="00DA3245">
        <w:rPr>
          <w:rFonts w:asciiTheme="minorHAnsi" w:hAnsiTheme="minorHAnsi" w:cs="Calibri"/>
          <w:sz w:val="28"/>
          <w:szCs w:val="28"/>
        </w:rPr>
        <w:t xml:space="preserve">                               </w:t>
      </w:r>
      <w:r w:rsidRPr="00DA3245">
        <w:rPr>
          <w:rFonts w:asciiTheme="minorHAnsi" w:eastAsia="Calibri" w:hAnsiTheme="minorHAnsi" w:cs="Calibri"/>
          <w:color w:val="000000"/>
          <w:sz w:val="28"/>
          <w:szCs w:val="28"/>
        </w:rPr>
        <w:t xml:space="preserve">   3.2   Suradnja sa organizatorima putovanja</w:t>
      </w:r>
    </w:p>
    <w:p w:rsidR="00EB4974" w:rsidRPr="00DA3245" w:rsidRDefault="00EB4974" w:rsidP="00EB4974">
      <w:pPr>
        <w:autoSpaceDE w:val="0"/>
        <w:rPr>
          <w:rFonts w:asciiTheme="minorHAnsi" w:eastAsia="Calibri-Bold" w:hAnsiTheme="minorHAnsi" w:cs="Calibri-Bold"/>
          <w:color w:val="000000"/>
          <w:sz w:val="28"/>
          <w:szCs w:val="28"/>
        </w:rPr>
      </w:pPr>
      <w:r w:rsidRPr="00DA3245">
        <w:rPr>
          <w:rFonts w:asciiTheme="minorHAnsi" w:eastAsia="Calibri" w:hAnsiTheme="minorHAnsi" w:cs="Calibri"/>
          <w:color w:val="000000"/>
          <w:sz w:val="28"/>
          <w:szCs w:val="28"/>
        </w:rPr>
        <w:t xml:space="preserve">                                          </w:t>
      </w:r>
      <w:r w:rsidRPr="00DA3245">
        <w:rPr>
          <w:rFonts w:asciiTheme="minorHAnsi" w:eastAsia="Calibri-Bold" w:hAnsiTheme="minorHAnsi" w:cs="Calibri-Bold"/>
          <w:color w:val="000000"/>
          <w:sz w:val="28"/>
          <w:szCs w:val="28"/>
        </w:rPr>
        <w:t xml:space="preserve"> 3.2.1  Pružanje podrške u organizaciji studijskih</w:t>
      </w:r>
    </w:p>
    <w:p w:rsidR="00EB4974" w:rsidRPr="00DA3245" w:rsidRDefault="00EB4974" w:rsidP="00EB4974">
      <w:pPr>
        <w:autoSpaceDE w:val="0"/>
        <w:rPr>
          <w:rFonts w:asciiTheme="minorHAnsi" w:eastAsia="Calibri-Bold" w:hAnsiTheme="minorHAnsi" w:cs="Calibri-Bold"/>
          <w:color w:val="000000"/>
          <w:sz w:val="28"/>
          <w:szCs w:val="28"/>
        </w:rPr>
      </w:pPr>
      <w:r w:rsidRPr="00DA3245">
        <w:rPr>
          <w:rFonts w:asciiTheme="minorHAnsi" w:eastAsia="Calibri-Bold" w:hAnsiTheme="minorHAnsi" w:cs="Calibri-Bold"/>
          <w:color w:val="000000"/>
          <w:sz w:val="28"/>
          <w:szCs w:val="28"/>
        </w:rPr>
        <w:t xml:space="preserve">                                                     putovanja novinara, predstavnika organizatora </w:t>
      </w:r>
    </w:p>
    <w:p w:rsidR="00EB4974" w:rsidRPr="00DA3245" w:rsidRDefault="00EB4974" w:rsidP="00EB4974">
      <w:pPr>
        <w:autoSpaceDE w:val="0"/>
        <w:rPr>
          <w:rFonts w:asciiTheme="minorHAnsi" w:eastAsia="Calibri-Bold" w:hAnsiTheme="minorHAnsi" w:cs="Calibri-Bold"/>
          <w:color w:val="000000"/>
          <w:sz w:val="28"/>
          <w:szCs w:val="28"/>
        </w:rPr>
      </w:pPr>
      <w:r w:rsidRPr="00DA3245">
        <w:rPr>
          <w:rFonts w:asciiTheme="minorHAnsi" w:eastAsia="Calibri-Bold" w:hAnsiTheme="minorHAnsi" w:cs="Calibri-Bold"/>
          <w:color w:val="000000"/>
          <w:sz w:val="28"/>
          <w:szCs w:val="28"/>
        </w:rPr>
        <w:t xml:space="preserve">                                                     putovanja i agenata u suradnji s regionalnom</w:t>
      </w:r>
    </w:p>
    <w:p w:rsidR="00EB4974" w:rsidRPr="00DA3245" w:rsidRDefault="00EB4974" w:rsidP="00EB4974">
      <w:pPr>
        <w:autoSpaceDE w:val="0"/>
        <w:rPr>
          <w:rFonts w:asciiTheme="minorHAnsi" w:hAnsiTheme="minorHAnsi"/>
        </w:rPr>
      </w:pPr>
      <w:r w:rsidRPr="00DA3245">
        <w:rPr>
          <w:rFonts w:asciiTheme="minorHAnsi" w:eastAsia="Calibri-Bold" w:hAnsiTheme="minorHAnsi" w:cs="Calibri-Bold"/>
          <w:color w:val="000000"/>
          <w:sz w:val="28"/>
          <w:szCs w:val="28"/>
        </w:rPr>
        <w:t xml:space="preserve">                                                     turističkom zajednicom i HTZ-om</w:t>
      </w:r>
    </w:p>
    <w:p w:rsidR="00EB4974" w:rsidRPr="00DA3245" w:rsidRDefault="00EB4974" w:rsidP="00EB4974">
      <w:pPr>
        <w:autoSpaceDE w:val="0"/>
        <w:rPr>
          <w:rFonts w:asciiTheme="minorHAnsi" w:hAnsiTheme="minorHAnsi"/>
        </w:rPr>
      </w:pPr>
      <w:r w:rsidRPr="00DA3245">
        <w:rPr>
          <w:rFonts w:asciiTheme="minorHAnsi" w:eastAsia="Calibri" w:hAnsiTheme="minorHAnsi" w:cs="Calibri"/>
          <w:color w:val="000000"/>
          <w:sz w:val="28"/>
          <w:szCs w:val="28"/>
        </w:rPr>
        <w:t xml:space="preserve">                                  3.3   Kreiranje promotivnog materijala</w:t>
      </w:r>
    </w:p>
    <w:p w:rsidR="00EB4974" w:rsidRPr="00DA3245" w:rsidRDefault="00EB4974" w:rsidP="00EB4974">
      <w:pPr>
        <w:autoSpaceDE w:val="0"/>
        <w:rPr>
          <w:rFonts w:asciiTheme="minorHAnsi" w:hAnsiTheme="minorHAnsi"/>
        </w:rPr>
      </w:pPr>
      <w:r w:rsidRPr="00DA3245">
        <w:rPr>
          <w:rFonts w:asciiTheme="minorHAnsi" w:eastAsia="Calibri-Bold" w:hAnsiTheme="minorHAnsi" w:cs="Calibri-Bold"/>
          <w:color w:val="000000"/>
          <w:sz w:val="28"/>
          <w:szCs w:val="28"/>
        </w:rPr>
        <w:t xml:space="preserve">                                           </w:t>
      </w:r>
      <w:r w:rsidRPr="00DA3245">
        <w:rPr>
          <w:rFonts w:asciiTheme="minorHAnsi" w:eastAsia="Calibri" w:hAnsiTheme="minorHAnsi" w:cs="Calibri"/>
          <w:color w:val="000000"/>
          <w:sz w:val="28"/>
          <w:szCs w:val="28"/>
        </w:rPr>
        <w:t>3.3.1  Izrada i distribucija informativnih materijala</w:t>
      </w:r>
    </w:p>
    <w:p w:rsidR="00EB4974" w:rsidRPr="00DA3245" w:rsidRDefault="00EB4974" w:rsidP="00EB4974">
      <w:pPr>
        <w:autoSpaceDE w:val="0"/>
        <w:rPr>
          <w:rFonts w:asciiTheme="minorHAnsi" w:hAnsiTheme="minorHAnsi"/>
        </w:rPr>
      </w:pPr>
      <w:r w:rsidRPr="00DA3245">
        <w:rPr>
          <w:rFonts w:asciiTheme="minorHAnsi" w:hAnsiTheme="minorHAnsi" w:cs="Calibri"/>
          <w:sz w:val="28"/>
          <w:szCs w:val="28"/>
        </w:rPr>
        <w:t xml:space="preserve">                                                    </w:t>
      </w:r>
      <w:r w:rsidRPr="00DA3245">
        <w:rPr>
          <w:rFonts w:asciiTheme="minorHAnsi" w:hAnsiTheme="minorHAnsi" w:cs="Calibri"/>
          <w:b/>
          <w:bCs/>
          <w:sz w:val="28"/>
          <w:szCs w:val="28"/>
        </w:rPr>
        <w:t>VIRTUALNO 360</w:t>
      </w:r>
    </w:p>
    <w:p w:rsidR="00EB4974" w:rsidRPr="00DA3245" w:rsidRDefault="00EB4974" w:rsidP="00EB4974">
      <w:pPr>
        <w:autoSpaceDE w:val="0"/>
        <w:rPr>
          <w:rFonts w:asciiTheme="minorHAnsi" w:eastAsia="Calibri" w:hAnsiTheme="minorHAnsi" w:cs="Calibri"/>
          <w:b/>
          <w:bCs/>
          <w:color w:val="000000"/>
          <w:sz w:val="28"/>
          <w:szCs w:val="28"/>
        </w:rPr>
      </w:pPr>
      <w:r w:rsidRPr="00DA3245">
        <w:rPr>
          <w:rFonts w:asciiTheme="minorHAnsi" w:hAnsiTheme="minorHAnsi" w:cs="Calibri"/>
          <w:b/>
          <w:bCs/>
          <w:sz w:val="28"/>
          <w:szCs w:val="28"/>
        </w:rPr>
        <w:t xml:space="preserve">                                                    </w:t>
      </w:r>
      <w:r w:rsidRPr="00DA3245">
        <w:rPr>
          <w:rFonts w:asciiTheme="minorHAnsi" w:eastAsia="Calibri" w:hAnsiTheme="minorHAnsi" w:cs="Calibri"/>
          <w:b/>
          <w:bCs/>
          <w:color w:val="000000"/>
          <w:sz w:val="28"/>
          <w:szCs w:val="28"/>
        </w:rPr>
        <w:t>REPRINT KARATA I BROŠURA</w:t>
      </w:r>
    </w:p>
    <w:p w:rsidR="000F4C74" w:rsidRPr="00DA3245" w:rsidRDefault="000F4C74" w:rsidP="00EB4974">
      <w:pPr>
        <w:autoSpaceDE w:val="0"/>
        <w:rPr>
          <w:rFonts w:asciiTheme="minorHAnsi" w:eastAsia="Calibri" w:hAnsiTheme="minorHAnsi" w:cs="Calibri"/>
          <w:b/>
          <w:bCs/>
          <w:color w:val="000000"/>
          <w:sz w:val="28"/>
          <w:szCs w:val="28"/>
        </w:rPr>
      </w:pPr>
      <w:r w:rsidRPr="00DA3245">
        <w:rPr>
          <w:rFonts w:asciiTheme="minorHAnsi" w:eastAsia="Calibri" w:hAnsiTheme="minorHAnsi" w:cs="Calibri"/>
          <w:b/>
          <w:bCs/>
          <w:color w:val="000000"/>
          <w:sz w:val="28"/>
          <w:szCs w:val="28"/>
        </w:rPr>
        <w:t xml:space="preserve">                                                    DIGITALNA RUTA POVLJANA</w:t>
      </w:r>
    </w:p>
    <w:p w:rsidR="003A083A" w:rsidRPr="00DA3245" w:rsidRDefault="003A083A" w:rsidP="003A083A">
      <w:pPr>
        <w:autoSpaceDE w:val="0"/>
        <w:jc w:val="center"/>
        <w:rPr>
          <w:rFonts w:asciiTheme="minorHAnsi" w:hAnsiTheme="minorHAnsi"/>
        </w:rPr>
      </w:pPr>
      <w:r w:rsidRPr="00DA3245">
        <w:rPr>
          <w:rFonts w:asciiTheme="minorHAnsi" w:eastAsia="Calibri" w:hAnsiTheme="minorHAnsi" w:cs="Calibri"/>
          <w:b/>
          <w:bCs/>
          <w:color w:val="000000"/>
          <w:sz w:val="28"/>
          <w:szCs w:val="28"/>
        </w:rPr>
        <w:t>GUIDE for YOU</w:t>
      </w:r>
    </w:p>
    <w:p w:rsidR="00EB4974" w:rsidRPr="00DA3245" w:rsidRDefault="00EB4974" w:rsidP="00EB4974">
      <w:pPr>
        <w:rPr>
          <w:rFonts w:asciiTheme="minorHAnsi" w:hAnsiTheme="minorHAnsi"/>
          <w:sz w:val="28"/>
          <w:szCs w:val="28"/>
        </w:rPr>
      </w:pPr>
      <w:r w:rsidRPr="00DA3245">
        <w:rPr>
          <w:rFonts w:asciiTheme="minorHAnsi" w:hAnsiTheme="minorHAnsi"/>
          <w:sz w:val="28"/>
          <w:szCs w:val="28"/>
        </w:rPr>
        <w:t xml:space="preserve">                                 3.4  Internetske stranice</w:t>
      </w:r>
    </w:p>
    <w:p w:rsidR="00EB4974" w:rsidRPr="00DA3245" w:rsidRDefault="00EB4974" w:rsidP="00EB4974">
      <w:pPr>
        <w:rPr>
          <w:rFonts w:asciiTheme="minorHAnsi" w:hAnsiTheme="minorHAnsi"/>
          <w:sz w:val="28"/>
          <w:szCs w:val="28"/>
        </w:rPr>
      </w:pPr>
      <w:r w:rsidRPr="00DA3245">
        <w:rPr>
          <w:rFonts w:asciiTheme="minorHAnsi" w:hAnsiTheme="minorHAnsi"/>
          <w:sz w:val="28"/>
          <w:szCs w:val="28"/>
        </w:rPr>
        <w:t xml:space="preserve">                                         3.4.1   Razvoj i održavanje internetskih stranica</w:t>
      </w:r>
    </w:p>
    <w:p w:rsidR="00CB6AE5" w:rsidRPr="00DA3245" w:rsidRDefault="00EB4974" w:rsidP="000F4C74">
      <w:pPr>
        <w:rPr>
          <w:rFonts w:asciiTheme="minorHAnsi" w:hAnsiTheme="minorHAnsi"/>
          <w:b/>
          <w:bCs/>
          <w:sz w:val="28"/>
          <w:szCs w:val="28"/>
        </w:rPr>
      </w:pPr>
      <w:r w:rsidRPr="00DA3245">
        <w:rPr>
          <w:rFonts w:asciiTheme="minorHAnsi" w:hAnsiTheme="minorHAnsi"/>
          <w:b/>
          <w:bCs/>
          <w:sz w:val="28"/>
          <w:szCs w:val="28"/>
        </w:rPr>
        <w:t xml:space="preserve">                                                      </w:t>
      </w:r>
      <w:r w:rsidR="000F4C74" w:rsidRPr="00DA3245">
        <w:rPr>
          <w:rFonts w:asciiTheme="minorHAnsi" w:hAnsiTheme="minorHAnsi"/>
          <w:b/>
          <w:bCs/>
          <w:sz w:val="28"/>
          <w:szCs w:val="28"/>
        </w:rPr>
        <w:t>HOSTING I DIZAJN STRANICE</w:t>
      </w:r>
    </w:p>
    <w:p w:rsidR="00EB4974" w:rsidRPr="00DA3245" w:rsidRDefault="00EB4974" w:rsidP="00EB4974">
      <w:pPr>
        <w:suppressAutoHyphens w:val="0"/>
        <w:rPr>
          <w:rFonts w:asciiTheme="minorHAnsi" w:hAnsiTheme="minorHAnsi"/>
        </w:rPr>
      </w:pPr>
      <w:r w:rsidRPr="00DA3245">
        <w:rPr>
          <w:rFonts w:asciiTheme="minorHAnsi" w:hAnsiTheme="minorHAnsi"/>
          <w:b/>
          <w:bCs/>
          <w:sz w:val="36"/>
          <w:szCs w:val="36"/>
        </w:rPr>
        <w:t xml:space="preserve">                       </w:t>
      </w:r>
      <w:r w:rsidRPr="00DA3245">
        <w:rPr>
          <w:rFonts w:asciiTheme="minorHAnsi" w:hAnsiTheme="minorHAnsi" w:cs="Calibri"/>
          <w:sz w:val="28"/>
          <w:szCs w:val="28"/>
        </w:rPr>
        <w:t>3.5  Kreiranje i upravljanje bazama turističkih podataka</w:t>
      </w:r>
      <w:r w:rsidRPr="00DA3245">
        <w:rPr>
          <w:rFonts w:asciiTheme="minorHAnsi" w:hAnsiTheme="minorHAnsi"/>
          <w:b/>
          <w:bCs/>
          <w:sz w:val="36"/>
          <w:szCs w:val="36"/>
        </w:rPr>
        <w:t xml:space="preserve"> </w:t>
      </w:r>
    </w:p>
    <w:p w:rsidR="00EB4974" w:rsidRPr="00DA3245" w:rsidRDefault="00EB4974" w:rsidP="00EB4974">
      <w:pPr>
        <w:rPr>
          <w:rFonts w:asciiTheme="minorHAnsi" w:hAnsiTheme="minorHAnsi"/>
          <w:sz w:val="28"/>
          <w:szCs w:val="28"/>
        </w:rPr>
      </w:pPr>
      <w:r w:rsidRPr="00DA3245">
        <w:rPr>
          <w:rFonts w:asciiTheme="minorHAnsi" w:hAnsiTheme="minorHAnsi"/>
          <w:sz w:val="28"/>
          <w:szCs w:val="28"/>
        </w:rPr>
        <w:t xml:space="preserve">                                 3.6  Turističko-informativne aktivnosti</w:t>
      </w:r>
    </w:p>
    <w:p w:rsidR="00EB4974" w:rsidRPr="00DA3245" w:rsidRDefault="00EB4974" w:rsidP="00EB4974">
      <w:pPr>
        <w:rPr>
          <w:rFonts w:asciiTheme="minorHAnsi" w:hAnsiTheme="minorHAnsi"/>
          <w:sz w:val="28"/>
          <w:szCs w:val="28"/>
        </w:rPr>
      </w:pPr>
      <w:r w:rsidRPr="00DA3245">
        <w:rPr>
          <w:rFonts w:asciiTheme="minorHAnsi" w:hAnsiTheme="minorHAnsi"/>
          <w:sz w:val="28"/>
          <w:szCs w:val="28"/>
        </w:rPr>
        <w:t xml:space="preserve">                                          3.6.1    Upravljanje TIC-evima (funkcioniranje Turističko-  </w:t>
      </w:r>
    </w:p>
    <w:p w:rsidR="00EB4974" w:rsidRPr="00DA3245" w:rsidRDefault="00EB4974" w:rsidP="00EB4974">
      <w:pPr>
        <w:suppressAutoHyphens w:val="0"/>
        <w:rPr>
          <w:rFonts w:asciiTheme="minorHAnsi" w:hAnsiTheme="minorHAnsi"/>
          <w:sz w:val="28"/>
          <w:szCs w:val="28"/>
        </w:rPr>
      </w:pPr>
      <w:r w:rsidRPr="00DA3245">
        <w:rPr>
          <w:rFonts w:asciiTheme="minorHAnsi" w:hAnsiTheme="minorHAnsi"/>
          <w:sz w:val="28"/>
          <w:szCs w:val="28"/>
        </w:rPr>
        <w:t xml:space="preserve">                                                       informativnog centra uključujući plaće)</w:t>
      </w:r>
    </w:p>
    <w:p w:rsidR="00EB4974" w:rsidRPr="00DA3245" w:rsidRDefault="00EB4974" w:rsidP="00EB4974">
      <w:pPr>
        <w:rPr>
          <w:rFonts w:asciiTheme="minorHAnsi" w:hAnsiTheme="minorHAnsi"/>
        </w:rPr>
      </w:pPr>
      <w:r w:rsidRPr="00DA3245">
        <w:rPr>
          <w:rFonts w:asciiTheme="minorHAnsi" w:hAnsiTheme="minorHAnsi"/>
          <w:sz w:val="28"/>
          <w:szCs w:val="28"/>
        </w:rPr>
        <w:t xml:space="preserve">                                                       </w:t>
      </w:r>
      <w:r w:rsidRPr="00DA3245">
        <w:rPr>
          <w:rFonts w:asciiTheme="minorHAnsi" w:hAnsiTheme="minorHAnsi"/>
          <w:b/>
          <w:bCs/>
          <w:sz w:val="28"/>
          <w:szCs w:val="28"/>
        </w:rPr>
        <w:t>TIC</w:t>
      </w:r>
    </w:p>
    <w:p w:rsidR="00CB6AE5" w:rsidRPr="00DA3245" w:rsidRDefault="00EB4974" w:rsidP="00EB4974">
      <w:pPr>
        <w:rPr>
          <w:rFonts w:asciiTheme="minorHAnsi" w:hAnsiTheme="minorHAnsi"/>
          <w:sz w:val="28"/>
          <w:szCs w:val="28"/>
        </w:rPr>
      </w:pPr>
      <w:r w:rsidRPr="00DA3245">
        <w:rPr>
          <w:rFonts w:asciiTheme="minorHAnsi" w:hAnsiTheme="minorHAnsi"/>
          <w:b/>
          <w:bCs/>
          <w:sz w:val="28"/>
          <w:szCs w:val="28"/>
        </w:rPr>
        <w:t xml:space="preserve">                                 </w:t>
      </w:r>
      <w:r w:rsidRPr="00DA3245">
        <w:rPr>
          <w:rFonts w:asciiTheme="minorHAnsi" w:hAnsiTheme="minorHAnsi"/>
          <w:sz w:val="28"/>
          <w:szCs w:val="28"/>
        </w:rPr>
        <w:t xml:space="preserve">3.7    Marketinške i poslovne suradnje – udruženo </w:t>
      </w:r>
    </w:p>
    <w:p w:rsidR="00CB6AE5" w:rsidRPr="00DA3245" w:rsidRDefault="00CB6AE5" w:rsidP="00EB4974">
      <w:pPr>
        <w:rPr>
          <w:rFonts w:asciiTheme="minorHAnsi" w:hAnsiTheme="minorHAnsi"/>
          <w:sz w:val="28"/>
          <w:szCs w:val="28"/>
        </w:rPr>
      </w:pPr>
      <w:r w:rsidRPr="00DA3245">
        <w:rPr>
          <w:rFonts w:asciiTheme="minorHAnsi" w:hAnsiTheme="minorHAnsi"/>
          <w:sz w:val="28"/>
          <w:szCs w:val="28"/>
        </w:rPr>
        <w:t xml:space="preserve">                                          O</w:t>
      </w:r>
      <w:r w:rsidR="00EB4974" w:rsidRPr="00DA3245">
        <w:rPr>
          <w:rFonts w:asciiTheme="minorHAnsi" w:hAnsiTheme="minorHAnsi"/>
          <w:sz w:val="28"/>
          <w:szCs w:val="28"/>
        </w:rPr>
        <w:t>glašavanje</w:t>
      </w:r>
      <w:r w:rsidRPr="00DA3245">
        <w:rPr>
          <w:rFonts w:asciiTheme="minorHAnsi" w:hAnsiTheme="minorHAnsi"/>
          <w:sz w:val="28"/>
          <w:szCs w:val="28"/>
        </w:rPr>
        <w:t xml:space="preserve"> s</w:t>
      </w:r>
      <w:r w:rsidR="00EB4974" w:rsidRPr="00DA3245">
        <w:rPr>
          <w:rFonts w:asciiTheme="minorHAnsi" w:hAnsiTheme="minorHAnsi"/>
          <w:sz w:val="28"/>
          <w:szCs w:val="28"/>
        </w:rPr>
        <w:t xml:space="preserve">a sustavom TZ i predstavnicima turističke </w:t>
      </w:r>
    </w:p>
    <w:p w:rsidR="00EB4974" w:rsidRPr="00DA3245" w:rsidRDefault="00CB6AE5" w:rsidP="00EB4974">
      <w:pPr>
        <w:rPr>
          <w:rFonts w:asciiTheme="minorHAnsi" w:hAnsiTheme="minorHAnsi"/>
          <w:sz w:val="28"/>
          <w:szCs w:val="28"/>
        </w:rPr>
      </w:pPr>
      <w:r w:rsidRPr="00DA3245">
        <w:rPr>
          <w:rFonts w:asciiTheme="minorHAnsi" w:hAnsiTheme="minorHAnsi"/>
          <w:sz w:val="28"/>
          <w:szCs w:val="28"/>
        </w:rPr>
        <w:t xml:space="preserve">                                          </w:t>
      </w:r>
      <w:r w:rsidR="00EB4974" w:rsidRPr="00DA3245">
        <w:rPr>
          <w:rFonts w:asciiTheme="minorHAnsi" w:hAnsiTheme="minorHAnsi"/>
          <w:sz w:val="28"/>
          <w:szCs w:val="28"/>
        </w:rPr>
        <w:t>ponude</w:t>
      </w:r>
    </w:p>
    <w:p w:rsidR="00CB6AE5" w:rsidRPr="00DA3245" w:rsidRDefault="00EB4974" w:rsidP="00EB4974">
      <w:pPr>
        <w:rPr>
          <w:rFonts w:asciiTheme="minorHAnsi" w:hAnsiTheme="minorHAnsi"/>
          <w:b/>
          <w:bCs/>
          <w:sz w:val="28"/>
          <w:szCs w:val="28"/>
        </w:rPr>
      </w:pPr>
      <w:r w:rsidRPr="00DA3245">
        <w:rPr>
          <w:rFonts w:asciiTheme="minorHAnsi" w:hAnsiTheme="minorHAnsi"/>
          <w:sz w:val="28"/>
          <w:szCs w:val="28"/>
        </w:rPr>
        <w:t xml:space="preserve">                                           </w:t>
      </w:r>
      <w:r w:rsidRPr="00DA3245">
        <w:rPr>
          <w:rFonts w:asciiTheme="minorHAnsi" w:hAnsiTheme="minorHAnsi"/>
          <w:b/>
          <w:bCs/>
          <w:sz w:val="28"/>
          <w:szCs w:val="28"/>
        </w:rPr>
        <w:t xml:space="preserve">UDRUŽENO OGLAŠAVANJE NA STRANICAMA </w:t>
      </w:r>
    </w:p>
    <w:p w:rsidR="00EB4974" w:rsidRPr="00DA3245" w:rsidRDefault="00CB6AE5" w:rsidP="00EB4974">
      <w:pPr>
        <w:rPr>
          <w:rFonts w:asciiTheme="minorHAnsi" w:hAnsiTheme="minorHAnsi"/>
        </w:rPr>
      </w:pPr>
      <w:r w:rsidRPr="00DA3245">
        <w:rPr>
          <w:rFonts w:asciiTheme="minorHAnsi" w:hAnsiTheme="minorHAnsi"/>
          <w:b/>
          <w:bCs/>
          <w:sz w:val="28"/>
          <w:szCs w:val="28"/>
        </w:rPr>
        <w:t xml:space="preserve">                                           ŽU</w:t>
      </w:r>
      <w:r w:rsidR="00EB4974" w:rsidRPr="00DA3245">
        <w:rPr>
          <w:rFonts w:asciiTheme="minorHAnsi" w:hAnsiTheme="minorHAnsi"/>
          <w:b/>
          <w:bCs/>
          <w:sz w:val="28"/>
          <w:szCs w:val="28"/>
        </w:rPr>
        <w:t>PANIJSKE</w:t>
      </w:r>
      <w:r w:rsidRPr="00DA3245">
        <w:rPr>
          <w:rFonts w:asciiTheme="minorHAnsi" w:hAnsiTheme="minorHAnsi"/>
          <w:b/>
          <w:bCs/>
          <w:sz w:val="28"/>
          <w:szCs w:val="28"/>
        </w:rPr>
        <w:t xml:space="preserve"> TURISTIČKE ZAJEDNICE</w:t>
      </w:r>
      <w:r w:rsidR="00EB4974" w:rsidRPr="00DA3245">
        <w:rPr>
          <w:rFonts w:asciiTheme="minorHAnsi" w:hAnsiTheme="minorHAnsi"/>
          <w:b/>
          <w:bCs/>
          <w:sz w:val="28"/>
          <w:szCs w:val="28"/>
        </w:rPr>
        <w:t xml:space="preserve"> </w:t>
      </w:r>
    </w:p>
    <w:p w:rsidR="00EB4974" w:rsidRPr="00DA3245" w:rsidRDefault="00EB4974" w:rsidP="00EB4974">
      <w:pPr>
        <w:rPr>
          <w:rFonts w:asciiTheme="minorHAnsi" w:hAnsiTheme="minorHAnsi"/>
          <w:b/>
          <w:bCs/>
          <w:sz w:val="28"/>
          <w:szCs w:val="28"/>
        </w:rPr>
      </w:pPr>
      <w:r w:rsidRPr="00DA3245">
        <w:rPr>
          <w:rFonts w:asciiTheme="minorHAnsi" w:hAnsiTheme="minorHAnsi"/>
          <w:b/>
          <w:bCs/>
          <w:sz w:val="28"/>
          <w:szCs w:val="28"/>
        </w:rPr>
        <w:lastRenderedPageBreak/>
        <w:t xml:space="preserve">                                           </w:t>
      </w:r>
    </w:p>
    <w:p w:rsidR="00EB4974" w:rsidRPr="00DA3245" w:rsidRDefault="00EB4974" w:rsidP="00EB4974">
      <w:pPr>
        <w:jc w:val="center"/>
        <w:rPr>
          <w:rFonts w:asciiTheme="minorHAnsi" w:hAnsiTheme="minorHAnsi"/>
          <w:b/>
          <w:bCs/>
          <w:sz w:val="28"/>
          <w:szCs w:val="28"/>
        </w:rPr>
      </w:pPr>
      <w:r w:rsidRPr="00DA3245">
        <w:rPr>
          <w:rFonts w:asciiTheme="minorHAnsi" w:hAnsiTheme="minorHAnsi"/>
          <w:b/>
          <w:bCs/>
          <w:sz w:val="28"/>
          <w:szCs w:val="28"/>
        </w:rPr>
        <w:t xml:space="preserve">                                         MARKETINŠKA KAMPANJA SUFINANCIRANJA </w:t>
      </w:r>
    </w:p>
    <w:p w:rsidR="00EB4974" w:rsidRPr="00DA3245" w:rsidRDefault="00EB4974" w:rsidP="00EB4974">
      <w:pPr>
        <w:jc w:val="center"/>
        <w:rPr>
          <w:rFonts w:asciiTheme="minorHAnsi" w:hAnsiTheme="minorHAnsi"/>
          <w:b/>
          <w:bCs/>
          <w:sz w:val="28"/>
          <w:szCs w:val="28"/>
        </w:rPr>
      </w:pPr>
      <w:r w:rsidRPr="00DA3245">
        <w:rPr>
          <w:rFonts w:asciiTheme="minorHAnsi" w:hAnsiTheme="minorHAnsi"/>
          <w:b/>
          <w:bCs/>
          <w:sz w:val="28"/>
          <w:szCs w:val="28"/>
        </w:rPr>
        <w:t xml:space="preserve">                     NISKOTARIFNIH LETOVA ZA ZADAR</w:t>
      </w:r>
    </w:p>
    <w:p w:rsidR="00CB6AE5" w:rsidRPr="00DA3245" w:rsidRDefault="00CB6AE5" w:rsidP="00EB4974">
      <w:pPr>
        <w:jc w:val="center"/>
        <w:rPr>
          <w:rFonts w:asciiTheme="minorHAnsi" w:hAnsiTheme="minorHAnsi"/>
          <w:b/>
          <w:bCs/>
          <w:sz w:val="28"/>
          <w:szCs w:val="28"/>
        </w:rPr>
      </w:pPr>
    </w:p>
    <w:p w:rsidR="00CB6AE5" w:rsidRPr="00DA3245" w:rsidRDefault="00CB6AE5" w:rsidP="00CB6AE5">
      <w:pPr>
        <w:numPr>
          <w:ilvl w:val="0"/>
          <w:numId w:val="3"/>
        </w:numPr>
        <w:rPr>
          <w:rFonts w:asciiTheme="minorHAnsi" w:hAnsiTheme="minorHAnsi"/>
        </w:rPr>
      </w:pPr>
      <w:r w:rsidRPr="00DA3245">
        <w:rPr>
          <w:rFonts w:asciiTheme="minorHAnsi" w:hAnsiTheme="minorHAnsi"/>
          <w:sz w:val="28"/>
          <w:szCs w:val="28"/>
        </w:rPr>
        <w:t xml:space="preserve">4. </w:t>
      </w:r>
      <w:r w:rsidRPr="00DA3245">
        <w:rPr>
          <w:rFonts w:asciiTheme="minorHAnsi" w:hAnsiTheme="minorHAnsi"/>
          <w:b/>
          <w:bCs/>
          <w:sz w:val="28"/>
          <w:szCs w:val="28"/>
        </w:rPr>
        <w:t>destinacijski menadžment</w:t>
      </w:r>
    </w:p>
    <w:p w:rsidR="00CB6AE5" w:rsidRPr="00DA3245" w:rsidRDefault="00CB6AE5" w:rsidP="00CB6AE5">
      <w:pPr>
        <w:ind w:left="360"/>
        <w:rPr>
          <w:rFonts w:asciiTheme="minorHAnsi" w:hAnsiTheme="minorHAnsi"/>
          <w:sz w:val="28"/>
          <w:szCs w:val="28"/>
        </w:rPr>
      </w:pPr>
    </w:p>
    <w:p w:rsidR="00CB6AE5" w:rsidRPr="00DA3245" w:rsidRDefault="00CB6AE5" w:rsidP="00CB6AE5">
      <w:pPr>
        <w:ind w:left="360"/>
        <w:rPr>
          <w:rFonts w:asciiTheme="minorHAnsi" w:hAnsiTheme="minorHAnsi"/>
          <w:sz w:val="28"/>
          <w:szCs w:val="28"/>
        </w:rPr>
      </w:pPr>
      <w:r w:rsidRPr="00DA3245">
        <w:rPr>
          <w:rFonts w:asciiTheme="minorHAnsi" w:hAnsiTheme="minorHAnsi"/>
          <w:sz w:val="28"/>
          <w:szCs w:val="28"/>
        </w:rPr>
        <w:t xml:space="preserve">                           4.1  Turistički i informacijski sustavi i aplikacije / eVisitor</w:t>
      </w:r>
    </w:p>
    <w:p w:rsidR="00CB6AE5" w:rsidRPr="00DA3245" w:rsidRDefault="00CB6AE5" w:rsidP="00CB6AE5">
      <w:pPr>
        <w:ind w:left="360"/>
        <w:rPr>
          <w:rFonts w:asciiTheme="minorHAnsi" w:hAnsiTheme="minorHAnsi"/>
          <w:b/>
          <w:sz w:val="28"/>
          <w:szCs w:val="28"/>
        </w:rPr>
      </w:pPr>
      <w:r w:rsidRPr="00DA3245">
        <w:rPr>
          <w:rFonts w:asciiTheme="minorHAnsi" w:hAnsiTheme="minorHAnsi"/>
          <w:sz w:val="28"/>
          <w:szCs w:val="28"/>
        </w:rPr>
        <w:t xml:space="preserve">                                      </w:t>
      </w:r>
      <w:r w:rsidRPr="00DA3245">
        <w:rPr>
          <w:rFonts w:asciiTheme="minorHAnsi" w:hAnsiTheme="minorHAnsi"/>
          <w:b/>
          <w:sz w:val="28"/>
          <w:szCs w:val="28"/>
        </w:rPr>
        <w:t>WWW.CROATIA.HR</w:t>
      </w:r>
    </w:p>
    <w:p w:rsidR="00CB6AE5" w:rsidRPr="00DA3245" w:rsidRDefault="00CB6AE5" w:rsidP="00CB6AE5">
      <w:pPr>
        <w:ind w:left="360"/>
        <w:rPr>
          <w:rFonts w:asciiTheme="minorHAnsi" w:hAnsiTheme="minorHAnsi"/>
          <w:sz w:val="28"/>
          <w:szCs w:val="28"/>
        </w:rPr>
      </w:pPr>
      <w:r w:rsidRPr="00DA3245">
        <w:rPr>
          <w:rFonts w:asciiTheme="minorHAnsi" w:hAnsiTheme="minorHAnsi"/>
          <w:sz w:val="28"/>
          <w:szCs w:val="28"/>
        </w:rPr>
        <w:t xml:space="preserve">                           4.2   Upravljanje kvalitetom u destinaciji</w:t>
      </w:r>
    </w:p>
    <w:p w:rsidR="00CB6AE5" w:rsidRPr="00DA3245" w:rsidRDefault="00CB6AE5" w:rsidP="00CB6AE5">
      <w:pPr>
        <w:ind w:left="360"/>
        <w:rPr>
          <w:rFonts w:asciiTheme="minorHAnsi" w:hAnsiTheme="minorHAnsi"/>
          <w:sz w:val="28"/>
          <w:szCs w:val="28"/>
        </w:rPr>
      </w:pPr>
      <w:r w:rsidRPr="00DA3245">
        <w:rPr>
          <w:rFonts w:asciiTheme="minorHAnsi" w:hAnsiTheme="minorHAnsi"/>
          <w:sz w:val="28"/>
          <w:szCs w:val="28"/>
        </w:rPr>
        <w:t xml:space="preserve">                           4.3   Poticanje na očuvanje i uređenje okoliša</w:t>
      </w:r>
    </w:p>
    <w:p w:rsidR="00CB6AE5" w:rsidRPr="00DA3245" w:rsidRDefault="00CB6AE5" w:rsidP="00CB6AE5">
      <w:pPr>
        <w:ind w:left="360"/>
        <w:rPr>
          <w:rFonts w:asciiTheme="minorHAnsi" w:hAnsiTheme="minorHAnsi"/>
          <w:sz w:val="28"/>
          <w:szCs w:val="28"/>
        </w:rPr>
      </w:pPr>
      <w:r w:rsidRPr="00DA3245">
        <w:rPr>
          <w:rFonts w:asciiTheme="minorHAnsi" w:hAnsiTheme="minorHAnsi"/>
          <w:sz w:val="28"/>
          <w:szCs w:val="28"/>
        </w:rPr>
        <w:t xml:space="preserve">                                        4.3.1    Aktivnosti uređenja mjesta</w:t>
      </w:r>
    </w:p>
    <w:p w:rsidR="00CB6AE5" w:rsidRPr="00DA3245" w:rsidRDefault="00CB6AE5" w:rsidP="00CB6AE5">
      <w:pPr>
        <w:ind w:left="360"/>
        <w:rPr>
          <w:rFonts w:asciiTheme="minorHAnsi" w:hAnsiTheme="minorHAnsi"/>
        </w:rPr>
      </w:pPr>
      <w:r w:rsidRPr="00DA3245">
        <w:rPr>
          <w:rFonts w:asciiTheme="minorHAnsi" w:hAnsiTheme="minorHAnsi"/>
          <w:sz w:val="28"/>
          <w:szCs w:val="28"/>
        </w:rPr>
        <w:t xml:space="preserve">                                                     </w:t>
      </w:r>
      <w:r w:rsidRPr="00DA3245">
        <w:rPr>
          <w:rFonts w:asciiTheme="minorHAnsi" w:hAnsiTheme="minorHAnsi"/>
          <w:b/>
          <w:bCs/>
          <w:sz w:val="28"/>
          <w:szCs w:val="28"/>
        </w:rPr>
        <w:t>EKO AKCIJE</w:t>
      </w:r>
    </w:p>
    <w:p w:rsidR="00CB6AE5" w:rsidRPr="00DA3245" w:rsidRDefault="00CB6AE5" w:rsidP="00CB6AE5">
      <w:pPr>
        <w:ind w:left="360"/>
        <w:rPr>
          <w:rFonts w:asciiTheme="minorHAnsi" w:hAnsiTheme="minorHAnsi"/>
          <w:b/>
          <w:bCs/>
          <w:sz w:val="28"/>
          <w:szCs w:val="28"/>
        </w:rPr>
      </w:pPr>
      <w:r w:rsidRPr="00DA3245">
        <w:rPr>
          <w:rFonts w:asciiTheme="minorHAnsi" w:hAnsiTheme="minorHAnsi"/>
          <w:b/>
          <w:bCs/>
          <w:sz w:val="28"/>
          <w:szCs w:val="28"/>
        </w:rPr>
        <w:t xml:space="preserve">                                                     ANALIZA MORA</w:t>
      </w:r>
    </w:p>
    <w:p w:rsidR="00CB6AE5" w:rsidRPr="00DA3245" w:rsidRDefault="00CB6AE5" w:rsidP="00CB6AE5">
      <w:pPr>
        <w:numPr>
          <w:ilvl w:val="1"/>
          <w:numId w:val="1"/>
        </w:numPr>
        <w:rPr>
          <w:rFonts w:asciiTheme="minorHAnsi" w:hAnsiTheme="minorHAnsi"/>
          <w:sz w:val="28"/>
          <w:szCs w:val="28"/>
        </w:rPr>
      </w:pPr>
      <w:r w:rsidRPr="00DA3245">
        <w:rPr>
          <w:rFonts w:asciiTheme="minorHAnsi" w:hAnsiTheme="minorHAnsi"/>
          <w:sz w:val="28"/>
          <w:szCs w:val="28"/>
        </w:rPr>
        <w:t xml:space="preserve">Edukacija </w:t>
      </w:r>
    </w:p>
    <w:p w:rsidR="00CB6AE5" w:rsidRPr="00DA3245" w:rsidRDefault="00CB6AE5" w:rsidP="00CB6AE5">
      <w:pPr>
        <w:ind w:left="2800"/>
        <w:rPr>
          <w:rFonts w:asciiTheme="minorHAnsi" w:hAnsiTheme="minorHAnsi"/>
        </w:rPr>
      </w:pPr>
      <w:r w:rsidRPr="00DA3245">
        <w:rPr>
          <w:rFonts w:asciiTheme="minorHAnsi" w:hAnsiTheme="minorHAnsi"/>
          <w:sz w:val="28"/>
          <w:szCs w:val="28"/>
        </w:rPr>
        <w:t xml:space="preserve">               </w:t>
      </w:r>
      <w:r w:rsidRPr="00DA3245">
        <w:rPr>
          <w:rFonts w:asciiTheme="minorHAnsi" w:hAnsiTheme="minorHAnsi"/>
          <w:b/>
          <w:bCs/>
          <w:sz w:val="28"/>
          <w:szCs w:val="28"/>
        </w:rPr>
        <w:t>EDUKACIJA</w:t>
      </w:r>
    </w:p>
    <w:p w:rsidR="00CB6AE5" w:rsidRPr="00DA3245" w:rsidRDefault="00CB6AE5" w:rsidP="00CB6AE5">
      <w:pPr>
        <w:ind w:left="2800"/>
        <w:rPr>
          <w:rFonts w:asciiTheme="minorHAnsi" w:hAnsiTheme="minorHAnsi"/>
          <w:b/>
          <w:bCs/>
          <w:sz w:val="28"/>
          <w:szCs w:val="28"/>
        </w:rPr>
      </w:pPr>
    </w:p>
    <w:p w:rsidR="00CB6AE5" w:rsidRPr="00DA3245" w:rsidRDefault="00CB6AE5" w:rsidP="00CB6AE5">
      <w:pPr>
        <w:numPr>
          <w:ilvl w:val="0"/>
          <w:numId w:val="3"/>
        </w:numPr>
        <w:rPr>
          <w:rFonts w:asciiTheme="minorHAnsi" w:hAnsiTheme="minorHAnsi"/>
        </w:rPr>
      </w:pPr>
      <w:r w:rsidRPr="00DA3245">
        <w:rPr>
          <w:rFonts w:asciiTheme="minorHAnsi" w:hAnsiTheme="minorHAnsi"/>
          <w:sz w:val="28"/>
          <w:szCs w:val="28"/>
        </w:rPr>
        <w:t xml:space="preserve">5. </w:t>
      </w:r>
      <w:r w:rsidRPr="00DA3245">
        <w:rPr>
          <w:rFonts w:asciiTheme="minorHAnsi" w:hAnsiTheme="minorHAnsi"/>
          <w:b/>
          <w:bCs/>
          <w:sz w:val="28"/>
          <w:szCs w:val="28"/>
        </w:rPr>
        <w:t>članstvo u strukovnim organizacijama</w:t>
      </w:r>
    </w:p>
    <w:p w:rsidR="00CB6AE5" w:rsidRPr="00DA3245" w:rsidRDefault="00CB6AE5" w:rsidP="00CB6AE5">
      <w:pPr>
        <w:rPr>
          <w:rFonts w:asciiTheme="minorHAnsi" w:hAnsiTheme="minorHAnsi"/>
          <w:sz w:val="28"/>
          <w:szCs w:val="28"/>
        </w:rPr>
      </w:pPr>
    </w:p>
    <w:p w:rsidR="00CB6AE5" w:rsidRPr="00DA3245" w:rsidRDefault="00CB6AE5" w:rsidP="00CB6AE5">
      <w:pPr>
        <w:rPr>
          <w:rFonts w:asciiTheme="minorHAnsi" w:hAnsiTheme="minorHAnsi"/>
          <w:sz w:val="28"/>
          <w:szCs w:val="28"/>
        </w:rPr>
      </w:pPr>
    </w:p>
    <w:p w:rsidR="00CB6AE5" w:rsidRPr="00DA3245" w:rsidRDefault="00CB6AE5" w:rsidP="00CB6AE5">
      <w:pPr>
        <w:numPr>
          <w:ilvl w:val="0"/>
          <w:numId w:val="3"/>
        </w:numPr>
        <w:rPr>
          <w:rFonts w:asciiTheme="minorHAnsi" w:hAnsiTheme="minorHAnsi"/>
        </w:rPr>
      </w:pPr>
      <w:r w:rsidRPr="00DA3245">
        <w:rPr>
          <w:rFonts w:asciiTheme="minorHAnsi" w:hAnsiTheme="minorHAnsi"/>
          <w:sz w:val="28"/>
          <w:szCs w:val="28"/>
        </w:rPr>
        <w:t xml:space="preserve">6. </w:t>
      </w:r>
      <w:r w:rsidRPr="00DA3245">
        <w:rPr>
          <w:rFonts w:asciiTheme="minorHAnsi" w:hAnsiTheme="minorHAnsi"/>
          <w:b/>
          <w:bCs/>
          <w:sz w:val="28"/>
          <w:szCs w:val="28"/>
        </w:rPr>
        <w:t>administrativni poslovi</w:t>
      </w:r>
    </w:p>
    <w:p w:rsidR="00CB6AE5" w:rsidRPr="00DA3245" w:rsidRDefault="00CB6AE5" w:rsidP="00CB6AE5">
      <w:pPr>
        <w:rPr>
          <w:rFonts w:asciiTheme="minorHAnsi" w:hAnsiTheme="minorHAnsi"/>
          <w:sz w:val="28"/>
          <w:szCs w:val="28"/>
        </w:rPr>
      </w:pPr>
    </w:p>
    <w:p w:rsidR="00CB6AE5" w:rsidRPr="00DA3245" w:rsidRDefault="00CB6AE5" w:rsidP="00CB6AE5">
      <w:pPr>
        <w:rPr>
          <w:rFonts w:asciiTheme="minorHAnsi" w:hAnsiTheme="minorHAnsi"/>
          <w:sz w:val="28"/>
          <w:szCs w:val="28"/>
        </w:rPr>
      </w:pPr>
      <w:r w:rsidRPr="00DA3245">
        <w:rPr>
          <w:rFonts w:asciiTheme="minorHAnsi" w:hAnsiTheme="minorHAnsi"/>
          <w:sz w:val="28"/>
          <w:szCs w:val="28"/>
        </w:rPr>
        <w:t xml:space="preserve">                                 6.1.  Plaće zaposlenika lokalne turističke zajednice osim </w:t>
      </w:r>
    </w:p>
    <w:p w:rsidR="00CB6AE5" w:rsidRPr="00DA3245" w:rsidRDefault="00CB6AE5" w:rsidP="00CB6AE5">
      <w:pPr>
        <w:rPr>
          <w:rFonts w:asciiTheme="minorHAnsi" w:hAnsiTheme="minorHAnsi"/>
          <w:sz w:val="28"/>
          <w:szCs w:val="28"/>
        </w:rPr>
      </w:pPr>
      <w:r w:rsidRPr="00DA3245">
        <w:rPr>
          <w:rFonts w:asciiTheme="minorHAnsi" w:hAnsiTheme="minorHAnsi"/>
          <w:sz w:val="28"/>
          <w:szCs w:val="28"/>
        </w:rPr>
        <w:t xml:space="preserve">                                          plaća informatora u turističko-informativnim centrima</w:t>
      </w:r>
    </w:p>
    <w:p w:rsidR="00CB6AE5" w:rsidRPr="00DA3245" w:rsidRDefault="00CB6AE5" w:rsidP="00CB6AE5">
      <w:pPr>
        <w:rPr>
          <w:rFonts w:asciiTheme="minorHAnsi" w:hAnsiTheme="minorHAnsi"/>
          <w:sz w:val="28"/>
          <w:szCs w:val="28"/>
        </w:rPr>
      </w:pPr>
      <w:r w:rsidRPr="00DA3245">
        <w:rPr>
          <w:rFonts w:asciiTheme="minorHAnsi" w:hAnsiTheme="minorHAnsi"/>
          <w:sz w:val="28"/>
          <w:szCs w:val="28"/>
        </w:rPr>
        <w:t xml:space="preserve">                                 6.2. Materijalni troškovi </w:t>
      </w:r>
    </w:p>
    <w:p w:rsidR="00CB6AE5" w:rsidRPr="00DA3245" w:rsidRDefault="00CB6AE5" w:rsidP="00CB6AE5">
      <w:pPr>
        <w:rPr>
          <w:rFonts w:asciiTheme="minorHAnsi" w:hAnsiTheme="minorHAnsi"/>
          <w:sz w:val="28"/>
          <w:szCs w:val="28"/>
        </w:rPr>
      </w:pPr>
      <w:r w:rsidRPr="00DA3245">
        <w:rPr>
          <w:rFonts w:asciiTheme="minorHAnsi" w:hAnsiTheme="minorHAnsi"/>
          <w:sz w:val="28"/>
          <w:szCs w:val="28"/>
        </w:rPr>
        <w:t xml:space="preserve">                                          6.2.1 Troškovi funkcioniranja ureda turističke zajednice  </w:t>
      </w:r>
    </w:p>
    <w:p w:rsidR="00CB6AE5" w:rsidRPr="00DA3245" w:rsidRDefault="00CB6AE5" w:rsidP="00CB6AE5">
      <w:pPr>
        <w:rPr>
          <w:rFonts w:asciiTheme="minorHAnsi" w:hAnsiTheme="minorHAnsi"/>
          <w:sz w:val="28"/>
          <w:szCs w:val="28"/>
        </w:rPr>
      </w:pPr>
      <w:r w:rsidRPr="00DA3245">
        <w:rPr>
          <w:rFonts w:asciiTheme="minorHAnsi" w:hAnsiTheme="minorHAnsi"/>
          <w:sz w:val="28"/>
          <w:szCs w:val="28"/>
        </w:rPr>
        <w:t xml:space="preserve">                                                     (režijski troškovi, zakup prostora, uredska oprema </w:t>
      </w:r>
    </w:p>
    <w:p w:rsidR="00CB6AE5" w:rsidRPr="00DA3245" w:rsidRDefault="00CB6AE5" w:rsidP="00CB6AE5">
      <w:pPr>
        <w:rPr>
          <w:rFonts w:asciiTheme="minorHAnsi" w:hAnsiTheme="minorHAnsi"/>
          <w:sz w:val="28"/>
          <w:szCs w:val="28"/>
        </w:rPr>
      </w:pPr>
      <w:r w:rsidRPr="00DA3245">
        <w:rPr>
          <w:rFonts w:asciiTheme="minorHAnsi" w:hAnsiTheme="minorHAnsi"/>
          <w:sz w:val="28"/>
          <w:szCs w:val="28"/>
        </w:rPr>
        <w:t xml:space="preserve">                                                      i materijal, održavanje prostora, troškovi platnog</w:t>
      </w:r>
    </w:p>
    <w:p w:rsidR="00CB6AE5" w:rsidRPr="00DA3245" w:rsidRDefault="00CB6AE5" w:rsidP="00CB6AE5">
      <w:pPr>
        <w:rPr>
          <w:rFonts w:asciiTheme="minorHAnsi" w:hAnsiTheme="minorHAnsi"/>
          <w:sz w:val="28"/>
          <w:szCs w:val="28"/>
        </w:rPr>
      </w:pPr>
      <w:r w:rsidRPr="00DA3245">
        <w:rPr>
          <w:rFonts w:asciiTheme="minorHAnsi" w:hAnsiTheme="minorHAnsi"/>
          <w:sz w:val="28"/>
          <w:szCs w:val="28"/>
        </w:rPr>
        <w:t xml:space="preserve">                                                      prometa, odvjetnički i javnobilježnički troškovi, </w:t>
      </w:r>
    </w:p>
    <w:p w:rsidR="00CB6AE5" w:rsidRPr="00DA3245" w:rsidRDefault="00CB6AE5" w:rsidP="00CB6AE5">
      <w:pPr>
        <w:rPr>
          <w:rFonts w:asciiTheme="minorHAnsi" w:hAnsiTheme="minorHAnsi"/>
          <w:sz w:val="28"/>
          <w:szCs w:val="28"/>
        </w:rPr>
      </w:pPr>
      <w:r w:rsidRPr="00DA3245">
        <w:rPr>
          <w:rFonts w:asciiTheme="minorHAnsi" w:hAnsiTheme="minorHAnsi"/>
          <w:sz w:val="28"/>
          <w:szCs w:val="28"/>
        </w:rPr>
        <w:t xml:space="preserve">                                                      troškovi poštarine, stručno usavršavanje </w:t>
      </w:r>
    </w:p>
    <w:p w:rsidR="00CB6AE5" w:rsidRPr="00DA3245" w:rsidRDefault="00CB6AE5" w:rsidP="00CB6AE5">
      <w:pPr>
        <w:rPr>
          <w:rFonts w:asciiTheme="minorHAnsi" w:hAnsiTheme="minorHAnsi"/>
          <w:sz w:val="28"/>
          <w:szCs w:val="28"/>
        </w:rPr>
      </w:pPr>
      <w:r w:rsidRPr="00DA3245">
        <w:rPr>
          <w:rFonts w:asciiTheme="minorHAnsi" w:hAnsiTheme="minorHAnsi"/>
          <w:sz w:val="28"/>
          <w:szCs w:val="28"/>
        </w:rPr>
        <w:t xml:space="preserve">                                                      zaposlenika) </w:t>
      </w:r>
    </w:p>
    <w:p w:rsidR="00CB6AE5" w:rsidRPr="00DA3245" w:rsidRDefault="00CB6AE5" w:rsidP="00CB6AE5">
      <w:pPr>
        <w:rPr>
          <w:rFonts w:asciiTheme="minorHAnsi" w:hAnsiTheme="minorHAnsi"/>
          <w:sz w:val="28"/>
          <w:szCs w:val="28"/>
        </w:rPr>
      </w:pPr>
    </w:p>
    <w:p w:rsidR="00CB6AE5" w:rsidRPr="00DA3245" w:rsidRDefault="00CB6AE5" w:rsidP="00CB6AE5">
      <w:pPr>
        <w:numPr>
          <w:ilvl w:val="0"/>
          <w:numId w:val="6"/>
        </w:numPr>
        <w:rPr>
          <w:rFonts w:asciiTheme="minorHAnsi" w:hAnsiTheme="minorHAnsi"/>
        </w:rPr>
      </w:pPr>
      <w:r w:rsidRPr="00DA3245">
        <w:rPr>
          <w:rFonts w:asciiTheme="minorHAnsi" w:hAnsiTheme="minorHAnsi"/>
          <w:sz w:val="28"/>
          <w:szCs w:val="28"/>
        </w:rPr>
        <w:t xml:space="preserve">7.  </w:t>
      </w:r>
      <w:r w:rsidRPr="00DA3245">
        <w:rPr>
          <w:rFonts w:asciiTheme="minorHAnsi" w:hAnsiTheme="minorHAnsi"/>
          <w:b/>
          <w:bCs/>
          <w:sz w:val="28"/>
          <w:szCs w:val="28"/>
        </w:rPr>
        <w:t>rezerva</w:t>
      </w:r>
    </w:p>
    <w:p w:rsidR="00CB6AE5" w:rsidRPr="00DA3245" w:rsidRDefault="00CB6AE5" w:rsidP="00CB6AE5">
      <w:pPr>
        <w:rPr>
          <w:rFonts w:asciiTheme="minorHAnsi" w:hAnsiTheme="minorHAnsi"/>
          <w:sz w:val="28"/>
          <w:szCs w:val="28"/>
        </w:rPr>
      </w:pPr>
    </w:p>
    <w:p w:rsidR="00CB6AE5" w:rsidRPr="00DA3245" w:rsidRDefault="00CB6AE5" w:rsidP="00CB6AE5">
      <w:pPr>
        <w:rPr>
          <w:rFonts w:asciiTheme="minorHAnsi" w:hAnsiTheme="minorHAnsi"/>
          <w:sz w:val="28"/>
          <w:szCs w:val="28"/>
        </w:rPr>
      </w:pPr>
    </w:p>
    <w:p w:rsidR="00CB6AE5" w:rsidRPr="00DA3245" w:rsidRDefault="00CB6AE5" w:rsidP="00CB6AE5">
      <w:pPr>
        <w:numPr>
          <w:ilvl w:val="0"/>
          <w:numId w:val="6"/>
        </w:numPr>
        <w:rPr>
          <w:rFonts w:asciiTheme="minorHAnsi" w:hAnsiTheme="minorHAnsi"/>
        </w:rPr>
      </w:pPr>
      <w:r w:rsidRPr="00DA3245">
        <w:rPr>
          <w:rFonts w:asciiTheme="minorHAnsi" w:hAnsiTheme="minorHAnsi"/>
          <w:sz w:val="28"/>
          <w:szCs w:val="28"/>
        </w:rPr>
        <w:t xml:space="preserve">8.  </w:t>
      </w:r>
      <w:r w:rsidRPr="00DA3245">
        <w:rPr>
          <w:rFonts w:asciiTheme="minorHAnsi" w:hAnsiTheme="minorHAnsi"/>
          <w:b/>
          <w:bCs/>
          <w:sz w:val="28"/>
          <w:szCs w:val="28"/>
        </w:rPr>
        <w:t>pokrivanje manjka prihoda iz prethodne godine</w:t>
      </w:r>
    </w:p>
    <w:p w:rsidR="00CB6AE5" w:rsidRPr="00DA3245" w:rsidRDefault="00CB6AE5" w:rsidP="00CB6AE5">
      <w:pPr>
        <w:ind w:left="2027"/>
        <w:rPr>
          <w:rFonts w:asciiTheme="minorHAnsi" w:hAnsiTheme="minorHAnsi"/>
          <w:b/>
          <w:bCs/>
          <w:sz w:val="28"/>
          <w:szCs w:val="28"/>
        </w:rPr>
      </w:pPr>
    </w:p>
    <w:p w:rsidR="00CB6AE5" w:rsidRPr="00DA3245" w:rsidRDefault="00CB6AE5" w:rsidP="00CB6AE5">
      <w:pPr>
        <w:ind w:left="2027"/>
        <w:rPr>
          <w:rFonts w:asciiTheme="minorHAnsi" w:hAnsiTheme="minorHAnsi"/>
          <w:b/>
          <w:bCs/>
          <w:sz w:val="28"/>
          <w:szCs w:val="28"/>
        </w:rPr>
      </w:pPr>
    </w:p>
    <w:p w:rsidR="00CB6AE5" w:rsidRPr="00DA3245" w:rsidRDefault="00CB6AE5" w:rsidP="00CB6AE5">
      <w:pPr>
        <w:ind w:left="2027"/>
        <w:rPr>
          <w:rFonts w:asciiTheme="minorHAnsi" w:hAnsiTheme="minorHAnsi"/>
          <w:b/>
          <w:bCs/>
          <w:sz w:val="28"/>
          <w:szCs w:val="28"/>
        </w:rPr>
      </w:pPr>
    </w:p>
    <w:p w:rsidR="00CB6AE5" w:rsidRPr="00DA3245" w:rsidRDefault="00CB6AE5" w:rsidP="00CB6AE5">
      <w:pPr>
        <w:ind w:left="2027"/>
        <w:rPr>
          <w:rFonts w:asciiTheme="minorHAnsi" w:hAnsiTheme="minorHAnsi"/>
          <w:b/>
          <w:bCs/>
          <w:sz w:val="28"/>
          <w:szCs w:val="28"/>
        </w:rPr>
      </w:pPr>
    </w:p>
    <w:p w:rsidR="00CB6AE5" w:rsidRPr="00DA3245" w:rsidRDefault="00CB6AE5" w:rsidP="00CB6AE5">
      <w:pPr>
        <w:ind w:left="2027"/>
        <w:rPr>
          <w:rFonts w:asciiTheme="minorHAnsi" w:hAnsiTheme="minorHAnsi"/>
          <w:b/>
          <w:bCs/>
          <w:sz w:val="28"/>
          <w:szCs w:val="28"/>
        </w:rPr>
      </w:pPr>
    </w:p>
    <w:p w:rsidR="00CB6AE5" w:rsidRPr="00DA3245" w:rsidRDefault="00CB6AE5" w:rsidP="00CB6AE5">
      <w:pPr>
        <w:ind w:left="2027"/>
        <w:rPr>
          <w:rFonts w:asciiTheme="minorHAnsi" w:hAnsiTheme="minorHAnsi"/>
          <w:b/>
          <w:bCs/>
          <w:sz w:val="28"/>
          <w:szCs w:val="28"/>
        </w:rPr>
      </w:pPr>
    </w:p>
    <w:p w:rsidR="00CB6AE5" w:rsidRPr="00DA3245" w:rsidRDefault="00CB6AE5" w:rsidP="00CB6AE5">
      <w:pPr>
        <w:rPr>
          <w:rFonts w:asciiTheme="minorHAnsi" w:hAnsiTheme="minorHAnsi"/>
          <w:b/>
          <w:bCs/>
          <w:sz w:val="32"/>
          <w:szCs w:val="32"/>
        </w:rPr>
      </w:pPr>
      <w:r w:rsidRPr="00DA3245">
        <w:rPr>
          <w:rFonts w:asciiTheme="minorHAnsi" w:hAnsiTheme="minorHAnsi"/>
          <w:b/>
          <w:bCs/>
          <w:sz w:val="32"/>
          <w:szCs w:val="32"/>
        </w:rPr>
        <w:t>POLAZIŠTE</w:t>
      </w:r>
    </w:p>
    <w:p w:rsidR="00CB6AE5" w:rsidRPr="00DA3245" w:rsidRDefault="00CB6AE5" w:rsidP="00CB6AE5">
      <w:pPr>
        <w:rPr>
          <w:rFonts w:asciiTheme="minorHAnsi" w:hAnsiTheme="minorHAnsi"/>
          <w:b/>
          <w:bCs/>
          <w:sz w:val="32"/>
          <w:szCs w:val="32"/>
        </w:rPr>
      </w:pPr>
    </w:p>
    <w:p w:rsidR="00CB6AE5" w:rsidRPr="00DA3245" w:rsidRDefault="00CB6AE5" w:rsidP="00CB6AE5">
      <w:pPr>
        <w:rPr>
          <w:rFonts w:asciiTheme="minorHAnsi" w:hAnsiTheme="minorHAnsi"/>
        </w:rPr>
      </w:pPr>
      <w:r w:rsidRPr="00DA3245">
        <w:rPr>
          <w:rFonts w:asciiTheme="minorHAnsi" w:hAnsiTheme="minorHAnsi"/>
          <w:sz w:val="28"/>
          <w:szCs w:val="28"/>
        </w:rPr>
        <w:t>Sukladno odredbama iz članka</w:t>
      </w:r>
      <w:r w:rsidRPr="00DA3245">
        <w:rPr>
          <w:rFonts w:asciiTheme="minorHAnsi" w:eastAsia="Calibri" w:hAnsiTheme="minorHAnsi" w:cs="Calibri"/>
          <w:color w:val="000000"/>
          <w:sz w:val="28"/>
          <w:szCs w:val="28"/>
        </w:rPr>
        <w:t xml:space="preserve"> 9. Zakona o turističkim zajednicama i promicanju hrvatskog turizma (NN 52/19 i 42/20), rad TZ Povljana bit će usmjeren na ova tri pravca djelovanja:</w:t>
      </w:r>
    </w:p>
    <w:p w:rsidR="00CB6AE5" w:rsidRPr="00DA3245" w:rsidRDefault="00CB6AE5" w:rsidP="00CB6AE5">
      <w:pPr>
        <w:autoSpaceDE w:val="0"/>
        <w:rPr>
          <w:rFonts w:asciiTheme="minorHAnsi" w:hAnsiTheme="minorHAnsi"/>
        </w:rPr>
      </w:pPr>
      <w:r w:rsidRPr="00DA3245">
        <w:rPr>
          <w:rFonts w:asciiTheme="minorHAnsi" w:eastAsia="Calibri-Bold" w:hAnsiTheme="minorHAnsi" w:cs="Calibri-Bold"/>
          <w:b/>
          <w:bCs/>
          <w:color w:val="000000"/>
          <w:sz w:val="28"/>
          <w:szCs w:val="28"/>
        </w:rPr>
        <w:t xml:space="preserve">1. razvoj i marketing destinacije </w:t>
      </w:r>
      <w:r w:rsidRPr="00DA3245">
        <w:rPr>
          <w:rFonts w:asciiTheme="minorHAnsi" w:eastAsia="Calibri" w:hAnsiTheme="minorHAnsi" w:cs="Calibri"/>
          <w:color w:val="000000"/>
          <w:sz w:val="28"/>
          <w:szCs w:val="28"/>
        </w:rPr>
        <w:t>kroz koordiniranje ključnih aktivnosti</w:t>
      </w:r>
    </w:p>
    <w:p w:rsidR="00CB6AE5" w:rsidRPr="00DA3245" w:rsidRDefault="00CB6AE5" w:rsidP="00CB6AE5">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turističkog razvoja (planiranje, razvoj turističkih proizvoda u destinaciji,</w:t>
      </w:r>
    </w:p>
    <w:p w:rsidR="00CB6AE5" w:rsidRPr="00DA3245" w:rsidRDefault="00CB6AE5" w:rsidP="00CB6AE5">
      <w:pPr>
        <w:autoSpaceDE w:val="0"/>
        <w:rPr>
          <w:rFonts w:asciiTheme="minorHAnsi" w:hAnsiTheme="minorHAnsi"/>
        </w:rPr>
      </w:pPr>
      <w:r w:rsidRPr="00DA3245">
        <w:rPr>
          <w:rFonts w:asciiTheme="minorHAnsi" w:eastAsia="Calibri" w:hAnsiTheme="minorHAnsi" w:cs="Calibri"/>
          <w:color w:val="000000"/>
          <w:sz w:val="28"/>
          <w:szCs w:val="28"/>
        </w:rPr>
        <w:t>financiranje, donošenje i provedba odluka), u skladu s dokumentima</w:t>
      </w:r>
    </w:p>
    <w:p w:rsidR="00CB6AE5" w:rsidRPr="00DA3245" w:rsidRDefault="00CB6AE5" w:rsidP="00CB6AE5">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kojima se definira nacionalna strategija razvoja turizma.</w:t>
      </w:r>
    </w:p>
    <w:p w:rsidR="00CB6AE5" w:rsidRPr="00DA3245" w:rsidRDefault="00CB6AE5" w:rsidP="00CB6AE5">
      <w:pPr>
        <w:autoSpaceDE w:val="0"/>
        <w:rPr>
          <w:rFonts w:asciiTheme="minorHAnsi" w:hAnsiTheme="minorHAnsi"/>
        </w:rPr>
      </w:pPr>
      <w:r w:rsidRPr="00DA3245">
        <w:rPr>
          <w:rFonts w:asciiTheme="minorHAnsi" w:eastAsia="Calibri-Bold" w:hAnsiTheme="minorHAnsi" w:cs="Calibri-Bold"/>
          <w:b/>
          <w:bCs/>
          <w:color w:val="000000"/>
          <w:sz w:val="28"/>
          <w:szCs w:val="28"/>
        </w:rPr>
        <w:t>2. osiguravanje cjelovitije zastupljenosti specifičnih lokalnih/regionalnih</w:t>
      </w:r>
      <w:r w:rsidR="003C549B" w:rsidRPr="00DA3245">
        <w:rPr>
          <w:rFonts w:asciiTheme="minorHAnsi" w:eastAsia="Calibri-Bold" w:hAnsiTheme="minorHAnsi" w:cs="Calibri-Bold"/>
          <w:b/>
          <w:bCs/>
          <w:color w:val="000000"/>
          <w:sz w:val="28"/>
          <w:szCs w:val="28"/>
        </w:rPr>
        <w:t xml:space="preserve"> </w:t>
      </w:r>
      <w:r w:rsidRPr="00DA3245">
        <w:rPr>
          <w:rFonts w:asciiTheme="minorHAnsi" w:eastAsia="Calibri-Bold" w:hAnsiTheme="minorHAnsi" w:cs="Calibri-Bold"/>
          <w:b/>
          <w:bCs/>
          <w:color w:val="000000"/>
          <w:sz w:val="28"/>
          <w:szCs w:val="28"/>
        </w:rPr>
        <w:t xml:space="preserve">interesa </w:t>
      </w:r>
      <w:r w:rsidRPr="00DA3245">
        <w:rPr>
          <w:rFonts w:asciiTheme="minorHAnsi" w:eastAsia="Calibri" w:hAnsiTheme="minorHAnsi" w:cs="Calibri"/>
          <w:color w:val="000000"/>
          <w:sz w:val="28"/>
          <w:szCs w:val="28"/>
        </w:rPr>
        <w:t>kroz jačanje lokalne/regionalne inicijative i povezivanje dionika</w:t>
      </w:r>
      <w:r w:rsidR="003C549B" w:rsidRPr="00DA3245">
        <w:rPr>
          <w:rFonts w:asciiTheme="minorHAnsi" w:eastAsia="Calibri" w:hAnsiTheme="minorHAnsi" w:cs="Calibri"/>
          <w:color w:val="000000"/>
          <w:sz w:val="28"/>
          <w:szCs w:val="28"/>
        </w:rPr>
        <w:t xml:space="preserve"> </w:t>
      </w:r>
      <w:r w:rsidRPr="00DA3245">
        <w:rPr>
          <w:rFonts w:asciiTheme="minorHAnsi" w:eastAsia="Calibri" w:hAnsiTheme="minorHAnsi" w:cs="Calibri"/>
          <w:color w:val="000000"/>
          <w:sz w:val="28"/>
          <w:szCs w:val="28"/>
        </w:rPr>
        <w:t>na lokalnom/regionalnom nivou radi stvaranja međunarodno</w:t>
      </w:r>
      <w:r w:rsidR="003C549B" w:rsidRPr="00DA3245">
        <w:rPr>
          <w:rFonts w:asciiTheme="minorHAnsi" w:eastAsia="Calibri" w:hAnsiTheme="minorHAnsi" w:cs="Calibri"/>
          <w:color w:val="000000"/>
          <w:sz w:val="28"/>
          <w:szCs w:val="28"/>
        </w:rPr>
        <w:t xml:space="preserve"> </w:t>
      </w:r>
      <w:r w:rsidRPr="00DA3245">
        <w:rPr>
          <w:rFonts w:asciiTheme="minorHAnsi" w:eastAsia="Calibri" w:hAnsiTheme="minorHAnsi" w:cs="Calibri"/>
          <w:color w:val="000000"/>
          <w:sz w:val="28"/>
          <w:szCs w:val="28"/>
        </w:rPr>
        <w:t>konkurentnih turističkih proizvoda.</w:t>
      </w:r>
    </w:p>
    <w:p w:rsidR="00CB6AE5" w:rsidRPr="00DA3245" w:rsidRDefault="00CB6AE5" w:rsidP="00CB6AE5">
      <w:pPr>
        <w:autoSpaceDE w:val="0"/>
        <w:rPr>
          <w:rFonts w:asciiTheme="minorHAnsi" w:hAnsiTheme="minorHAnsi"/>
        </w:rPr>
      </w:pPr>
      <w:r w:rsidRPr="00DA3245">
        <w:rPr>
          <w:rFonts w:asciiTheme="minorHAnsi" w:eastAsia="Calibri-Bold" w:hAnsiTheme="minorHAnsi" w:cs="Calibri-Bold"/>
          <w:b/>
          <w:bCs/>
          <w:color w:val="000000"/>
          <w:sz w:val="28"/>
          <w:szCs w:val="28"/>
        </w:rPr>
        <w:t xml:space="preserve">3. poboljšanje uvjeta boravka turista u destinaciji </w:t>
      </w:r>
      <w:r w:rsidRPr="00DA3245">
        <w:rPr>
          <w:rFonts w:asciiTheme="minorHAnsi" w:eastAsia="Calibri" w:hAnsiTheme="minorHAnsi" w:cs="Calibri"/>
          <w:color w:val="000000"/>
          <w:sz w:val="28"/>
          <w:szCs w:val="28"/>
        </w:rPr>
        <w:t>te razvijanje svijesti o</w:t>
      </w:r>
    </w:p>
    <w:p w:rsidR="00CB6AE5" w:rsidRPr="00DA3245" w:rsidRDefault="00CB6AE5" w:rsidP="00CB6AE5">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važnosti i gospodarskim, društvenim i drugim učincima turizma, kao i</w:t>
      </w:r>
    </w:p>
    <w:p w:rsidR="00CB6AE5" w:rsidRPr="00DA3245" w:rsidRDefault="00CB6AE5" w:rsidP="00CB6AE5">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potrebi i važnosti očuvanja i unaprjeđenja svih elemenata turističke</w:t>
      </w:r>
    </w:p>
    <w:p w:rsidR="00CB6AE5" w:rsidRPr="00DA3245" w:rsidRDefault="00CB6AE5" w:rsidP="00CB6AE5">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resursne osnove određene destinacije, a osobito zaštite okoliša, kao i</w:t>
      </w:r>
    </w:p>
    <w:p w:rsidR="00CB6AE5" w:rsidRPr="00DA3245" w:rsidRDefault="00CB6AE5" w:rsidP="00CB6AE5">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prirodne i kulturne baštine sukladno načelima održivog razvoja.</w:t>
      </w:r>
    </w:p>
    <w:p w:rsidR="00CB6AE5" w:rsidRPr="00DA3245" w:rsidRDefault="00CB6AE5" w:rsidP="00CB6AE5">
      <w:pPr>
        <w:autoSpaceDE w:val="0"/>
        <w:rPr>
          <w:rFonts w:asciiTheme="minorHAnsi" w:eastAsia="Calibri" w:hAnsiTheme="minorHAnsi" w:cs="Calibri"/>
          <w:color w:val="000000"/>
          <w:sz w:val="28"/>
          <w:szCs w:val="28"/>
        </w:rPr>
      </w:pP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U svezi zadaća lokalne turističke zajednice Zakon u članku 32. kaže:</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(1) Zadaće lokalne turističke zajednice, kao lokalne destinacijske menadžment organizacije, su sljedeće:</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1. Razvoj proizvoda</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1.1. sudjelovanje u planiranju i provedbi ključnih investicijskih projekata javnog sektora i ključnih projekata podizanja konkurentnosti destinacije</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1.2. koordinacija i komunikacija s dionicima privatnog i javnog sektora u destinaciji</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1.3. razvojne aktivnosti vezane uz povezivanje elemenata ponude u pakete i proizvode – inkubatori inovativnih destinacijskih doživljaja i proizvoda</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1.4. razvoj događanja u destinaciji i drugih motiva dolaska u destinaciju za individualne i grupne goste</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1.5. razvoj ostalih elemenata turističke ponude s fokusom na cjelogodišnju ponudu destinacije</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1.6. praćenje i apliciranje, samostalno ili u suradnji s jedinicom lokalne samouprave i drugim subjektima javnog ili privatnog sektora, na natječaje za razvoj javne turističke ponude i infrastrukture kroz sufinanciranje iz nacionalnih izvora, fondova EU i ostalih izvora financiranja</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1.7. upravljanje kvalitetom ponude u destinaciji</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 xml:space="preserve">1.8. strateško i operativno planiranje razvoja turizma ili proizvoda na </w:t>
      </w:r>
      <w:r w:rsidRPr="00DA3245">
        <w:rPr>
          <w:rFonts w:asciiTheme="minorHAnsi" w:hAnsiTheme="minorHAnsi" w:cs="Calibri"/>
          <w:sz w:val="28"/>
          <w:szCs w:val="28"/>
        </w:rPr>
        <w:lastRenderedPageBreak/>
        <w:t>destinacijskoj razini te po potrebi organizacija sustava upravljanja posjetiteljima</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1.9. sudjelovanje u izradi strateških i razvojnih planova turizma na području destinacije</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1.10. upravljanje javnom turističkom infrastrukturom</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1.11. sudjelovanje u provođenju strateških marketinških projekata koje je definirala Hrvatska turistička zajednica.</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2. Informacije i istraživanja</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2.1. izrada i distribucija informativnih materijala</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2.2. stvaranje, održavanje i redovito kreiranje sadržaja na mrežnim stranicama destinacije i profilima društvenih mreža</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2.3. osnivanje, koordinacija i upravljanje turističkim informativnim centrima (ako postoje/ima potrebe za njima)</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2.4. suradnja sa subjektima javnog i privatnog sektora u destinaciji radi podizanja kvalitete turističkog iskustva, funkcioniranja, dostupnosti i kvalitete javnih usluga, servisa i komunalnih službi na području turističke destinacije</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2.5. planiranje, izrada, postavljanje i održavanje sustava turističke signalizacije, samostalno i/ili u suradnji s jedinicom lokalne samouprave</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2.6. operativno sudjelovanje u provedbi aktivnosti sustava eVisitor i ostalim turističkim informacijskim sustavima sukladno uputama regionalne turističke zajednice i Hrvatske turističke zajednice kao što su: jedinstveni turistički informacijski portal te evidencija posjetitelja i svih oblika turističke ponude.</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3. Distribucija</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3.1. koordiniranje s regionalnom turističkom zajednicom u provedbi operativnih marketinških aktivnosti</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3.2. priprema, sortiranje i slanje podataka o turističkoj ponudi na području destinacije u regionalnu turističku zajednicu i Hrvatsku turističku zajednicu</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3.3. priprema destinacijskih marketinških materijala sukladno definiranim standardima i upućivanje na usklađivanje i odobrenje u regionalnu turističku zajednicu</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3.4. pružanje podrške u organizaciji studijskih putovanja novinara i predstavnika organizatora putovanja u suradnji s regionalnom turističkom zajednicom te u suradnji s Hrvatskom turističkom zajednicom</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3.5. obavljanje i drugih poslova propisanih ovim Zakonom ili drugim</w:t>
      </w: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informacijskim sustavima sukladno uputama regionalne turističke zajednice i Hrvatske turističke zajednice (HTZ).</w:t>
      </w:r>
    </w:p>
    <w:p w:rsidR="00C46A5D" w:rsidRPr="00DA3245" w:rsidRDefault="00C46A5D" w:rsidP="00C46A5D">
      <w:pPr>
        <w:autoSpaceDE w:val="0"/>
        <w:rPr>
          <w:rFonts w:asciiTheme="minorHAnsi" w:hAnsiTheme="minorHAnsi" w:cs="Calibri"/>
          <w:sz w:val="28"/>
          <w:szCs w:val="28"/>
        </w:rPr>
      </w:pPr>
    </w:p>
    <w:p w:rsidR="00C46A5D" w:rsidRPr="00DA3245" w:rsidRDefault="00C46A5D" w:rsidP="00C46A5D">
      <w:pPr>
        <w:autoSpaceDE w:val="0"/>
        <w:rPr>
          <w:rFonts w:asciiTheme="minorHAnsi" w:hAnsiTheme="minorHAnsi" w:cs="Calibri"/>
          <w:sz w:val="28"/>
          <w:szCs w:val="28"/>
        </w:rPr>
      </w:pPr>
      <w:r w:rsidRPr="00DA3245">
        <w:rPr>
          <w:rFonts w:asciiTheme="minorHAnsi" w:hAnsiTheme="minorHAnsi" w:cs="Calibri"/>
          <w:sz w:val="28"/>
          <w:szCs w:val="28"/>
        </w:rPr>
        <w:t>Dobro planiranje podrazumjeva odrediti ispravne parametre razvoja kako bi se izbjeglo da se turistička kretanja</w:t>
      </w:r>
      <w:r w:rsidR="00E40F99" w:rsidRPr="00DA3245">
        <w:rPr>
          <w:rFonts w:asciiTheme="minorHAnsi" w:hAnsiTheme="minorHAnsi" w:cs="Calibri"/>
          <w:sz w:val="28"/>
          <w:szCs w:val="28"/>
        </w:rPr>
        <w:t xml:space="preserve"> događaju stihijski. Održivi razvoj je jedini put koji garantira zdrave temelje za budućnost. </w:t>
      </w:r>
    </w:p>
    <w:p w:rsidR="003C549B" w:rsidRPr="00DA3245" w:rsidRDefault="003C549B" w:rsidP="00E40F99">
      <w:pPr>
        <w:autoSpaceDE w:val="0"/>
        <w:rPr>
          <w:rFonts w:asciiTheme="minorHAnsi" w:eastAsia="Calibri" w:hAnsiTheme="minorHAnsi" w:cs="Calibri"/>
          <w:color w:val="000000"/>
          <w:sz w:val="28"/>
          <w:szCs w:val="28"/>
        </w:rPr>
      </w:pPr>
    </w:p>
    <w:p w:rsidR="00E40F99" w:rsidRPr="00DA3245" w:rsidRDefault="00E40F99" w:rsidP="00E40F99">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lastRenderedPageBreak/>
        <w:t>Vijeće Turističke zajednice Općine Povljana je odgovorno za izvršenje Programa rada.</w:t>
      </w:r>
    </w:p>
    <w:p w:rsidR="00E40F99" w:rsidRPr="00DA3245" w:rsidRDefault="00E40F99" w:rsidP="00E40F99">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 xml:space="preserve">Sve zadaće ovog Programa rada moraju biti usklađene sa strateškim marketinškim smjernicama Turističke zajednice </w:t>
      </w:r>
      <w:r w:rsidR="00B56F59">
        <w:rPr>
          <w:rFonts w:asciiTheme="minorHAnsi" w:eastAsia="Calibri" w:hAnsiTheme="minorHAnsi" w:cs="Calibri"/>
          <w:color w:val="000000"/>
          <w:sz w:val="28"/>
          <w:szCs w:val="28"/>
        </w:rPr>
        <w:t>Z</w:t>
      </w:r>
      <w:r w:rsidRPr="00DA3245">
        <w:rPr>
          <w:rFonts w:asciiTheme="minorHAnsi" w:eastAsia="Calibri" w:hAnsiTheme="minorHAnsi" w:cs="Calibri"/>
          <w:color w:val="000000"/>
          <w:sz w:val="28"/>
          <w:szCs w:val="28"/>
        </w:rPr>
        <w:t>adarske županije i Hrvatske turističke zajednice, kako to definira Zakon o turističkim zajednicama.</w:t>
      </w:r>
    </w:p>
    <w:p w:rsidR="00C74C51" w:rsidRPr="00DA3245" w:rsidRDefault="00C74C51" w:rsidP="00E40F99">
      <w:pPr>
        <w:autoSpaceDE w:val="0"/>
        <w:rPr>
          <w:rFonts w:asciiTheme="minorHAnsi" w:eastAsia="Calibri" w:hAnsiTheme="minorHAnsi" w:cs="Calibri"/>
          <w:color w:val="000000"/>
          <w:sz w:val="28"/>
          <w:szCs w:val="28"/>
        </w:rPr>
      </w:pPr>
    </w:p>
    <w:p w:rsidR="00C74C51" w:rsidRPr="00DA3245" w:rsidRDefault="00C74C51" w:rsidP="00C74C51">
      <w:pPr>
        <w:autoSpaceDE w:val="0"/>
        <w:rPr>
          <w:rFonts w:asciiTheme="minorHAnsi" w:hAnsiTheme="minorHAnsi"/>
        </w:rPr>
      </w:pPr>
      <w:r w:rsidRPr="00DA3245">
        <w:rPr>
          <w:rFonts w:asciiTheme="minorHAnsi" w:eastAsia="Calibri" w:hAnsiTheme="minorHAnsi" w:cs="Calibri"/>
          <w:b/>
          <w:bCs/>
          <w:color w:val="000000"/>
          <w:sz w:val="32"/>
          <w:szCs w:val="32"/>
        </w:rPr>
        <w:t>DUGOROČNI CILJEVI</w:t>
      </w:r>
    </w:p>
    <w:p w:rsidR="00C74C51" w:rsidRPr="00DA3245" w:rsidRDefault="00C74C51" w:rsidP="00C74C51">
      <w:pPr>
        <w:autoSpaceDE w:val="0"/>
        <w:rPr>
          <w:rFonts w:asciiTheme="minorHAnsi" w:hAnsiTheme="minorHAnsi"/>
          <w:color w:val="000000"/>
          <w:sz w:val="28"/>
          <w:szCs w:val="28"/>
        </w:rPr>
      </w:pPr>
    </w:p>
    <w:p w:rsidR="00C74C51" w:rsidRPr="00DA3245" w:rsidRDefault="00885B01" w:rsidP="00C74C51">
      <w:pPr>
        <w:numPr>
          <w:ilvl w:val="0"/>
          <w:numId w:val="7"/>
        </w:numPr>
        <w:autoSpaceDE w:val="0"/>
        <w:rPr>
          <w:rFonts w:asciiTheme="minorHAnsi" w:hAnsiTheme="minorHAnsi"/>
        </w:rPr>
      </w:pPr>
      <w:r w:rsidRPr="00DA3245">
        <w:rPr>
          <w:rFonts w:asciiTheme="minorHAnsi" w:eastAsia="Calibri" w:hAnsiTheme="minorHAnsi" w:cs="Calibri"/>
          <w:color w:val="000000"/>
          <w:sz w:val="28"/>
          <w:szCs w:val="28"/>
        </w:rPr>
        <w:t xml:space="preserve">Promocija destinacije </w:t>
      </w:r>
      <w:r w:rsidRPr="00DA3245">
        <w:rPr>
          <w:rFonts w:asciiTheme="minorHAnsi" w:eastAsia="Calibri" w:hAnsiTheme="minorHAnsi" w:cs="Calibri"/>
          <w:b/>
          <w:color w:val="000000"/>
          <w:sz w:val="28"/>
          <w:szCs w:val="28"/>
        </w:rPr>
        <w:t>otoka Paga</w:t>
      </w:r>
      <w:r w:rsidRPr="00DA3245">
        <w:rPr>
          <w:rFonts w:asciiTheme="minorHAnsi" w:eastAsia="Calibri" w:hAnsiTheme="minorHAnsi" w:cs="Calibri"/>
          <w:color w:val="000000"/>
          <w:sz w:val="28"/>
          <w:szCs w:val="28"/>
        </w:rPr>
        <w:t xml:space="preserve"> kako bi zadržala prepoznatljivost. To će se </w:t>
      </w:r>
      <w:r w:rsidR="00D9069B" w:rsidRPr="00DA3245">
        <w:rPr>
          <w:rFonts w:asciiTheme="minorHAnsi" w:eastAsia="Calibri" w:hAnsiTheme="minorHAnsi" w:cs="Calibri"/>
          <w:color w:val="000000"/>
          <w:sz w:val="28"/>
          <w:szCs w:val="28"/>
        </w:rPr>
        <w:t>postići suradnjom sa otočkim TZ i dalje razvij</w:t>
      </w:r>
      <w:r w:rsidR="00BB517B" w:rsidRPr="00DA3245">
        <w:rPr>
          <w:rFonts w:asciiTheme="minorHAnsi" w:eastAsia="Calibri" w:hAnsiTheme="minorHAnsi" w:cs="Calibri"/>
          <w:color w:val="000000"/>
          <w:sz w:val="28"/>
          <w:szCs w:val="28"/>
        </w:rPr>
        <w:t>ajući ideju o novim proizvodima</w:t>
      </w:r>
      <w:r w:rsidR="00D9069B" w:rsidRPr="00DA3245">
        <w:rPr>
          <w:rFonts w:asciiTheme="minorHAnsi" w:eastAsia="Calibri" w:hAnsiTheme="minorHAnsi" w:cs="Calibri"/>
          <w:color w:val="000000"/>
          <w:sz w:val="28"/>
          <w:szCs w:val="28"/>
        </w:rPr>
        <w:t>;</w:t>
      </w:r>
    </w:p>
    <w:p w:rsidR="00D9069B" w:rsidRPr="00DA3245" w:rsidRDefault="00D9069B" w:rsidP="00C74C51">
      <w:pPr>
        <w:numPr>
          <w:ilvl w:val="0"/>
          <w:numId w:val="7"/>
        </w:numPr>
        <w:autoSpaceDE w:val="0"/>
        <w:rPr>
          <w:rFonts w:asciiTheme="minorHAnsi" w:hAnsiTheme="minorHAnsi"/>
        </w:rPr>
      </w:pPr>
      <w:r w:rsidRPr="00DA3245">
        <w:rPr>
          <w:rFonts w:asciiTheme="minorHAnsi" w:eastAsia="Calibri" w:hAnsiTheme="minorHAnsi" w:cs="Calibri"/>
          <w:color w:val="000000"/>
          <w:sz w:val="28"/>
          <w:szCs w:val="28"/>
        </w:rPr>
        <w:t>Suradnja između svih faktora zajednice nema alternativu.</w:t>
      </w:r>
    </w:p>
    <w:p w:rsidR="00BB517B" w:rsidRPr="00DA3245" w:rsidRDefault="00D9069B" w:rsidP="00D9069B">
      <w:pPr>
        <w:autoSpaceDE w:val="0"/>
        <w:ind w:left="36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 xml:space="preserve">     Suradnjom se stvara konkurentan proizvod </w:t>
      </w:r>
      <w:r w:rsidR="00BB517B" w:rsidRPr="00DA3245">
        <w:rPr>
          <w:rFonts w:asciiTheme="minorHAnsi" w:eastAsia="Calibri" w:hAnsiTheme="minorHAnsi" w:cs="Calibri"/>
          <w:color w:val="000000"/>
          <w:sz w:val="28"/>
          <w:szCs w:val="28"/>
        </w:rPr>
        <w:t xml:space="preserve">u turizmu, </w:t>
      </w:r>
      <w:r w:rsidRPr="00DA3245">
        <w:rPr>
          <w:rFonts w:asciiTheme="minorHAnsi" w:eastAsia="Calibri" w:hAnsiTheme="minorHAnsi" w:cs="Calibri"/>
          <w:color w:val="000000"/>
          <w:sz w:val="28"/>
          <w:szCs w:val="28"/>
        </w:rPr>
        <w:t xml:space="preserve">a aktivnosti će </w:t>
      </w:r>
      <w:r w:rsidR="00BB517B" w:rsidRPr="00DA3245">
        <w:rPr>
          <w:rFonts w:asciiTheme="minorHAnsi" w:eastAsia="Calibri" w:hAnsiTheme="minorHAnsi" w:cs="Calibri"/>
          <w:color w:val="000000"/>
          <w:sz w:val="28"/>
          <w:szCs w:val="28"/>
        </w:rPr>
        <w:t>se</w:t>
      </w:r>
    </w:p>
    <w:p w:rsidR="00D9069B" w:rsidRPr="00DA3245" w:rsidRDefault="00BB517B" w:rsidP="00D9069B">
      <w:pPr>
        <w:autoSpaceDE w:val="0"/>
        <w:ind w:left="360"/>
        <w:rPr>
          <w:rFonts w:asciiTheme="minorHAnsi" w:hAnsiTheme="minorHAnsi"/>
        </w:rPr>
      </w:pPr>
      <w:r w:rsidRPr="00DA3245">
        <w:rPr>
          <w:rFonts w:asciiTheme="minorHAnsi" w:eastAsia="Calibri" w:hAnsiTheme="minorHAnsi" w:cs="Calibri"/>
          <w:color w:val="000000"/>
          <w:sz w:val="28"/>
          <w:szCs w:val="28"/>
        </w:rPr>
        <w:t xml:space="preserve">     </w:t>
      </w:r>
      <w:r w:rsidR="00D9069B" w:rsidRPr="00DA3245">
        <w:rPr>
          <w:rFonts w:asciiTheme="minorHAnsi" w:eastAsia="Calibri" w:hAnsiTheme="minorHAnsi" w:cs="Calibri"/>
          <w:color w:val="000000"/>
          <w:sz w:val="28"/>
          <w:szCs w:val="28"/>
        </w:rPr>
        <w:t xml:space="preserve">obavezno </w:t>
      </w:r>
      <w:r w:rsidRPr="00DA3245">
        <w:rPr>
          <w:rFonts w:asciiTheme="minorHAnsi" w:eastAsia="Calibri" w:hAnsiTheme="minorHAnsi" w:cs="Calibri"/>
          <w:color w:val="000000"/>
          <w:sz w:val="28"/>
          <w:szCs w:val="28"/>
        </w:rPr>
        <w:t>odnositi na</w:t>
      </w:r>
      <w:r w:rsidR="00D9069B" w:rsidRPr="00DA3245">
        <w:rPr>
          <w:rFonts w:asciiTheme="minorHAnsi" w:eastAsia="Calibri" w:hAnsiTheme="minorHAnsi" w:cs="Calibri"/>
          <w:color w:val="000000"/>
          <w:sz w:val="28"/>
          <w:szCs w:val="28"/>
        </w:rPr>
        <w:t>:</w:t>
      </w:r>
    </w:p>
    <w:p w:rsidR="00D9069B" w:rsidRPr="00DA3245" w:rsidRDefault="00D9069B" w:rsidP="00D9069B">
      <w:pPr>
        <w:pStyle w:val="ListParagraph"/>
        <w:numPr>
          <w:ilvl w:val="0"/>
          <w:numId w:val="2"/>
        </w:numPr>
        <w:autoSpaceDE w:val="0"/>
        <w:rPr>
          <w:rFonts w:asciiTheme="minorHAnsi" w:hAnsiTheme="minorHAnsi"/>
        </w:rPr>
      </w:pPr>
      <w:r w:rsidRPr="00DA3245">
        <w:rPr>
          <w:rFonts w:asciiTheme="minorHAnsi" w:eastAsia="Calibri" w:hAnsiTheme="minorHAnsi" w:cs="Calibri"/>
          <w:color w:val="000000"/>
          <w:sz w:val="28"/>
          <w:szCs w:val="28"/>
        </w:rPr>
        <w:t>zaštitu i prezentaciju kulturno-povijesne i prirodne baštine,</w:t>
      </w:r>
    </w:p>
    <w:p w:rsidR="00D9069B" w:rsidRPr="00DA3245" w:rsidRDefault="00D9069B" w:rsidP="00D9069B">
      <w:pPr>
        <w:pStyle w:val="ListParagraph"/>
        <w:numPr>
          <w:ilvl w:val="0"/>
          <w:numId w:val="2"/>
        </w:numPr>
        <w:autoSpaceDE w:val="0"/>
        <w:rPr>
          <w:rFonts w:asciiTheme="minorHAnsi" w:hAnsiTheme="minorHAnsi"/>
        </w:rPr>
      </w:pPr>
      <w:r w:rsidRPr="00DA3245">
        <w:rPr>
          <w:rFonts w:asciiTheme="minorHAnsi" w:eastAsia="Calibri" w:hAnsiTheme="minorHAnsi" w:cs="Calibri"/>
          <w:color w:val="000000"/>
          <w:sz w:val="28"/>
          <w:szCs w:val="28"/>
        </w:rPr>
        <w:t>očuvanje otočke gastro ponude,</w:t>
      </w:r>
    </w:p>
    <w:p w:rsidR="00C74C51" w:rsidRPr="00DA3245" w:rsidRDefault="00BB517B" w:rsidP="00D9069B">
      <w:pPr>
        <w:pStyle w:val="ListParagraph"/>
        <w:numPr>
          <w:ilvl w:val="0"/>
          <w:numId w:val="2"/>
        </w:numPr>
        <w:autoSpaceDE w:val="0"/>
        <w:rPr>
          <w:rFonts w:asciiTheme="minorHAnsi" w:hAnsiTheme="minorHAnsi"/>
        </w:rPr>
      </w:pPr>
      <w:r w:rsidRPr="00DA3245">
        <w:rPr>
          <w:rFonts w:asciiTheme="minorHAnsi" w:eastAsia="Calibri" w:hAnsiTheme="minorHAnsi" w:cs="Calibri"/>
          <w:color w:val="000000"/>
          <w:sz w:val="28"/>
          <w:szCs w:val="28"/>
        </w:rPr>
        <w:t>promociju sportski</w:t>
      </w:r>
      <w:r w:rsidR="00B114DA" w:rsidRPr="00DA3245">
        <w:rPr>
          <w:rFonts w:asciiTheme="minorHAnsi" w:eastAsia="Calibri" w:hAnsiTheme="minorHAnsi" w:cs="Calibri"/>
          <w:color w:val="000000"/>
          <w:sz w:val="28"/>
          <w:szCs w:val="28"/>
        </w:rPr>
        <w:t>h</w:t>
      </w:r>
      <w:r w:rsidRPr="00DA3245">
        <w:rPr>
          <w:rFonts w:asciiTheme="minorHAnsi" w:eastAsia="Calibri" w:hAnsiTheme="minorHAnsi" w:cs="Calibri"/>
          <w:color w:val="000000"/>
          <w:sz w:val="28"/>
          <w:szCs w:val="28"/>
        </w:rPr>
        <w:t xml:space="preserve"> aktivnosti</w:t>
      </w:r>
      <w:r w:rsidR="00B114DA" w:rsidRPr="00DA3245">
        <w:rPr>
          <w:rFonts w:asciiTheme="minorHAnsi" w:eastAsia="Calibri" w:hAnsiTheme="minorHAnsi" w:cs="Calibri"/>
          <w:color w:val="000000"/>
          <w:sz w:val="28"/>
          <w:szCs w:val="28"/>
        </w:rPr>
        <w:t xml:space="preserve"> na otvorenom uz karakterističan ''paški'' prirodni okoliš</w:t>
      </w:r>
      <w:r w:rsidR="00D9069B" w:rsidRPr="00DA3245">
        <w:rPr>
          <w:rFonts w:asciiTheme="minorHAnsi" w:eastAsia="Calibri" w:hAnsiTheme="minorHAnsi" w:cs="Calibri"/>
          <w:color w:val="000000"/>
          <w:sz w:val="28"/>
          <w:szCs w:val="28"/>
        </w:rPr>
        <w:t>.</w:t>
      </w:r>
    </w:p>
    <w:p w:rsidR="0019528B" w:rsidRPr="00DA3245" w:rsidRDefault="0019528B" w:rsidP="00D9069B">
      <w:pPr>
        <w:pStyle w:val="ListParagraph"/>
        <w:numPr>
          <w:ilvl w:val="0"/>
          <w:numId w:val="2"/>
        </w:numPr>
        <w:autoSpaceDE w:val="0"/>
        <w:rPr>
          <w:rFonts w:asciiTheme="minorHAnsi" w:hAnsiTheme="minorHAnsi"/>
        </w:rPr>
      </w:pPr>
    </w:p>
    <w:p w:rsidR="00DD0DF1" w:rsidRPr="00DA3245" w:rsidRDefault="00DD0DF1" w:rsidP="00DD0DF1">
      <w:pPr>
        <w:pStyle w:val="Standard"/>
        <w:rPr>
          <w:rFonts w:asciiTheme="minorHAnsi" w:hAnsiTheme="minorHAnsi"/>
          <w:b/>
          <w:bCs/>
          <w:color w:val="000000"/>
          <w:sz w:val="32"/>
          <w:szCs w:val="32"/>
        </w:rPr>
      </w:pPr>
      <w:r w:rsidRPr="00DA3245">
        <w:rPr>
          <w:rFonts w:asciiTheme="minorHAnsi" w:hAnsiTheme="minorHAnsi"/>
          <w:b/>
          <w:bCs/>
          <w:color w:val="000000"/>
          <w:sz w:val="32"/>
          <w:szCs w:val="32"/>
        </w:rPr>
        <w:t>KRATKOROČNI CILJEVI</w:t>
      </w:r>
    </w:p>
    <w:p w:rsidR="00DD0DF1" w:rsidRPr="00DA3245" w:rsidRDefault="00B114DA" w:rsidP="00B114DA">
      <w:pPr>
        <w:pStyle w:val="Standard"/>
        <w:rPr>
          <w:rFonts w:asciiTheme="minorHAnsi" w:hAnsiTheme="minorHAnsi"/>
          <w:sz w:val="28"/>
          <w:szCs w:val="28"/>
        </w:rPr>
      </w:pPr>
      <w:r w:rsidRPr="00DA3245">
        <w:rPr>
          <w:rFonts w:asciiTheme="minorHAnsi" w:hAnsiTheme="minorHAnsi"/>
          <w:sz w:val="28"/>
          <w:szCs w:val="28"/>
        </w:rPr>
        <w:t>Očekujemo prestanak psihoze straha i vraćanje normalnih turističkih kretanja.</w:t>
      </w:r>
    </w:p>
    <w:p w:rsidR="00B114DA" w:rsidRPr="00DA3245" w:rsidRDefault="00B114DA" w:rsidP="00B114DA">
      <w:pPr>
        <w:pStyle w:val="Standard"/>
        <w:rPr>
          <w:rFonts w:asciiTheme="minorHAnsi" w:hAnsiTheme="minorHAnsi"/>
          <w:sz w:val="28"/>
          <w:szCs w:val="28"/>
        </w:rPr>
      </w:pPr>
      <w:r w:rsidRPr="00DA3245">
        <w:rPr>
          <w:rFonts w:asciiTheme="minorHAnsi" w:hAnsiTheme="minorHAnsi"/>
          <w:sz w:val="28"/>
          <w:szCs w:val="28"/>
        </w:rPr>
        <w:t>Povezano s time očekuje se potpuni nestanak ikakvih restrikcija po pitanju boravka grupe ljudi na otvorenom (a i zatvorenom) prostoru. Na našem području očekujemo povećanje kapaciteta u kamping turizmu uz novu ponudu.</w:t>
      </w:r>
    </w:p>
    <w:p w:rsidR="00B114DA" w:rsidRPr="00DA3245" w:rsidRDefault="00B114DA" w:rsidP="00B114DA">
      <w:pPr>
        <w:pStyle w:val="Standard"/>
        <w:rPr>
          <w:rFonts w:asciiTheme="minorHAnsi" w:hAnsiTheme="minorHAnsi"/>
          <w:sz w:val="28"/>
          <w:szCs w:val="28"/>
        </w:rPr>
      </w:pPr>
      <w:r w:rsidRPr="00DA3245">
        <w:rPr>
          <w:rFonts w:asciiTheme="minorHAnsi" w:hAnsiTheme="minorHAnsi"/>
          <w:sz w:val="28"/>
          <w:szCs w:val="28"/>
        </w:rPr>
        <w:t xml:space="preserve">Naravno, očekujemo da se to dogodi već za sezonu 2023. a u najgorem slučaju </w:t>
      </w:r>
      <w:r w:rsidR="0019528B" w:rsidRPr="00DA3245">
        <w:rPr>
          <w:rFonts w:asciiTheme="minorHAnsi" w:hAnsiTheme="minorHAnsi"/>
          <w:sz w:val="28"/>
          <w:szCs w:val="28"/>
        </w:rPr>
        <w:t xml:space="preserve">u </w:t>
      </w:r>
      <w:r w:rsidRPr="00DA3245">
        <w:rPr>
          <w:rFonts w:asciiTheme="minorHAnsi" w:hAnsiTheme="minorHAnsi"/>
          <w:sz w:val="28"/>
          <w:szCs w:val="28"/>
        </w:rPr>
        <w:t>2024.</w:t>
      </w:r>
      <w:r w:rsidR="0019528B" w:rsidRPr="00DA3245">
        <w:rPr>
          <w:rFonts w:asciiTheme="minorHAnsi" w:hAnsiTheme="minorHAnsi"/>
          <w:sz w:val="28"/>
          <w:szCs w:val="28"/>
        </w:rPr>
        <w:t xml:space="preserve"> </w:t>
      </w:r>
      <w:r w:rsidRPr="00DA3245">
        <w:rPr>
          <w:rFonts w:asciiTheme="minorHAnsi" w:hAnsiTheme="minorHAnsi"/>
          <w:sz w:val="28"/>
          <w:szCs w:val="28"/>
        </w:rPr>
        <w:t>go</w:t>
      </w:r>
      <w:r w:rsidR="0019528B" w:rsidRPr="00DA3245">
        <w:rPr>
          <w:rFonts w:asciiTheme="minorHAnsi" w:hAnsiTheme="minorHAnsi"/>
          <w:sz w:val="28"/>
          <w:szCs w:val="28"/>
        </w:rPr>
        <w:t>dini</w:t>
      </w:r>
      <w:r w:rsidRPr="00DA3245">
        <w:rPr>
          <w:rFonts w:asciiTheme="minorHAnsi" w:hAnsiTheme="minorHAnsi"/>
          <w:sz w:val="28"/>
          <w:szCs w:val="28"/>
        </w:rPr>
        <w:t>. Uz nove kapacitete, očekuju se puno bolji rezultati u pred i po</w:t>
      </w:r>
      <w:r w:rsidR="0019528B" w:rsidRPr="00DA3245">
        <w:rPr>
          <w:rFonts w:asciiTheme="minorHAnsi" w:hAnsiTheme="minorHAnsi"/>
          <w:sz w:val="28"/>
          <w:szCs w:val="28"/>
        </w:rPr>
        <w:t xml:space="preserve"> </w:t>
      </w:r>
      <w:r w:rsidRPr="00DA3245">
        <w:rPr>
          <w:rFonts w:asciiTheme="minorHAnsi" w:hAnsiTheme="minorHAnsi"/>
          <w:sz w:val="28"/>
          <w:szCs w:val="28"/>
        </w:rPr>
        <w:t xml:space="preserve">sezoni. Time se javlja potreba nove ugostiteljske ponude, potreba uređenja javnih prostora, izgradnje novih prometnica prema turističkim sadržajima. </w:t>
      </w:r>
    </w:p>
    <w:p w:rsidR="003721FC" w:rsidRDefault="00B114DA" w:rsidP="005E2420">
      <w:pPr>
        <w:pStyle w:val="Standard"/>
        <w:rPr>
          <w:rFonts w:asciiTheme="minorHAnsi" w:hAnsiTheme="minorHAnsi"/>
          <w:b/>
          <w:bCs/>
          <w:sz w:val="32"/>
          <w:szCs w:val="32"/>
        </w:rPr>
      </w:pPr>
      <w:r w:rsidRPr="00DA3245">
        <w:rPr>
          <w:rFonts w:asciiTheme="minorHAnsi" w:hAnsiTheme="minorHAnsi"/>
          <w:sz w:val="28"/>
          <w:szCs w:val="28"/>
        </w:rPr>
        <w:t>Povećanjem prihoda turist</w:t>
      </w:r>
      <w:r w:rsidR="0019528B" w:rsidRPr="00DA3245">
        <w:rPr>
          <w:rFonts w:asciiTheme="minorHAnsi" w:hAnsiTheme="minorHAnsi"/>
          <w:sz w:val="28"/>
          <w:szCs w:val="28"/>
        </w:rPr>
        <w:t>ička zajednica može veća sredst</w:t>
      </w:r>
      <w:r w:rsidRPr="00DA3245">
        <w:rPr>
          <w:rFonts w:asciiTheme="minorHAnsi" w:hAnsiTheme="minorHAnsi"/>
          <w:sz w:val="28"/>
          <w:szCs w:val="28"/>
        </w:rPr>
        <w:t>v</w:t>
      </w:r>
      <w:r w:rsidR="0019528B" w:rsidRPr="00DA3245">
        <w:rPr>
          <w:rFonts w:asciiTheme="minorHAnsi" w:hAnsiTheme="minorHAnsi"/>
          <w:sz w:val="28"/>
          <w:szCs w:val="28"/>
        </w:rPr>
        <w:t>a</w:t>
      </w:r>
      <w:r w:rsidRPr="00DA3245">
        <w:rPr>
          <w:rFonts w:asciiTheme="minorHAnsi" w:hAnsiTheme="minorHAnsi"/>
          <w:sz w:val="28"/>
          <w:szCs w:val="28"/>
        </w:rPr>
        <w:t xml:space="preserve"> usmjeriti na r</w:t>
      </w:r>
      <w:r w:rsidR="0019528B" w:rsidRPr="00DA3245">
        <w:rPr>
          <w:rFonts w:asciiTheme="minorHAnsi" w:hAnsiTheme="minorHAnsi"/>
          <w:sz w:val="28"/>
          <w:szCs w:val="28"/>
        </w:rPr>
        <w:t xml:space="preserve">ealizaciju projekata u kulturi i stvaranju novih proizvoda. I dalje će Turistička zajednica Povljana težiti tomu da izgrađuje odnose povjerenja i uslužnosti prema svim faktorima u turizmu na području Općine: iznajmljivačima, OPG-ima, tijelima javne vlasti, djelatnicima komunalnih tvrtki, ugostiteljima i vlasnicima objekata za odmor. Komunikacija sa tijelima državne i županijske uprave također zauzima bitno mjesto u opisu poslova TZ-a. </w:t>
      </w:r>
    </w:p>
    <w:p w:rsidR="003721FC" w:rsidRDefault="003721FC" w:rsidP="0019528B">
      <w:pPr>
        <w:rPr>
          <w:rFonts w:asciiTheme="minorHAnsi" w:hAnsiTheme="minorHAnsi"/>
          <w:b/>
          <w:bCs/>
          <w:sz w:val="32"/>
          <w:szCs w:val="32"/>
        </w:rPr>
      </w:pPr>
    </w:p>
    <w:p w:rsidR="0019528B" w:rsidRPr="00DA3245" w:rsidRDefault="0019528B" w:rsidP="0019528B">
      <w:pPr>
        <w:rPr>
          <w:rFonts w:asciiTheme="minorHAnsi" w:hAnsiTheme="minorHAnsi"/>
        </w:rPr>
      </w:pPr>
      <w:r w:rsidRPr="00DA3245">
        <w:rPr>
          <w:rFonts w:asciiTheme="minorHAnsi" w:hAnsiTheme="minorHAnsi"/>
          <w:b/>
          <w:bCs/>
          <w:sz w:val="32"/>
          <w:szCs w:val="32"/>
        </w:rPr>
        <w:t>PROMET U 2022.G.</w:t>
      </w:r>
    </w:p>
    <w:p w:rsidR="0019528B" w:rsidRPr="00DA3245" w:rsidRDefault="0019528B" w:rsidP="0019528B">
      <w:pPr>
        <w:rPr>
          <w:rFonts w:asciiTheme="minorHAnsi" w:hAnsiTheme="minorHAnsi"/>
          <w:b/>
          <w:bCs/>
          <w:sz w:val="28"/>
          <w:szCs w:val="28"/>
        </w:rPr>
      </w:pPr>
    </w:p>
    <w:p w:rsidR="0019528B" w:rsidRPr="00DA3245" w:rsidRDefault="0019528B" w:rsidP="0019528B">
      <w:pPr>
        <w:rPr>
          <w:rFonts w:asciiTheme="minorHAnsi" w:hAnsiTheme="minorHAnsi"/>
        </w:rPr>
      </w:pPr>
      <w:r w:rsidRPr="00DA3245">
        <w:rPr>
          <w:rFonts w:asciiTheme="minorHAnsi" w:hAnsiTheme="minorHAnsi"/>
          <w:sz w:val="28"/>
          <w:szCs w:val="28"/>
        </w:rPr>
        <w:t xml:space="preserve">U prosincu 2021. godine smo predvidjeli da ćemo do kraja 2022. godine prikupiti  252.500 kuna. U tom trenutku nismo mogli znati što će se događati na </w:t>
      </w:r>
      <w:r w:rsidRPr="00DA3245">
        <w:rPr>
          <w:rFonts w:asciiTheme="minorHAnsi" w:hAnsiTheme="minorHAnsi"/>
          <w:sz w:val="28"/>
          <w:szCs w:val="28"/>
        </w:rPr>
        <w:lastRenderedPageBreak/>
        <w:t xml:space="preserve">prostoru RH (a i EU) po pitanju </w:t>
      </w:r>
      <w:r w:rsidR="00173545" w:rsidRPr="00DA3245">
        <w:rPr>
          <w:rFonts w:asciiTheme="minorHAnsi" w:hAnsiTheme="minorHAnsi"/>
          <w:sz w:val="28"/>
          <w:szCs w:val="28"/>
        </w:rPr>
        <w:t>''epidemije''. U trenutku planiranja ograničenja po pitanju kretanja su i dalje bila na snazi pa smo krenuli iz te pozicij</w:t>
      </w:r>
      <w:r w:rsidR="00B56F59">
        <w:rPr>
          <w:rFonts w:asciiTheme="minorHAnsi" w:hAnsiTheme="minorHAnsi"/>
          <w:sz w:val="28"/>
          <w:szCs w:val="28"/>
        </w:rPr>
        <w:t>e. Na proljeće ove godine ukinu</w:t>
      </w:r>
      <w:r w:rsidR="00173545" w:rsidRPr="00DA3245">
        <w:rPr>
          <w:rFonts w:asciiTheme="minorHAnsi" w:hAnsiTheme="minorHAnsi"/>
          <w:sz w:val="28"/>
          <w:szCs w:val="28"/>
        </w:rPr>
        <w:t>te su sve mjere, potom se očekivala vrlo dobra sezona što se na kraju ostvarilo. Do 31.10.2022</w:t>
      </w:r>
      <w:r w:rsidRPr="00DA3245">
        <w:rPr>
          <w:rFonts w:asciiTheme="minorHAnsi" w:hAnsiTheme="minorHAnsi"/>
          <w:sz w:val="28"/>
          <w:szCs w:val="28"/>
        </w:rPr>
        <w:t xml:space="preserve">.g. </w:t>
      </w:r>
      <w:r w:rsidR="00173545" w:rsidRPr="00DA3245">
        <w:rPr>
          <w:rFonts w:asciiTheme="minorHAnsi" w:hAnsiTheme="minorHAnsi"/>
          <w:sz w:val="28"/>
          <w:szCs w:val="28"/>
        </w:rPr>
        <w:t>prikupljeno je ukupno 337.923,36</w:t>
      </w:r>
      <w:r w:rsidRPr="00DA3245">
        <w:rPr>
          <w:rFonts w:asciiTheme="minorHAnsi" w:hAnsiTheme="minorHAnsi"/>
          <w:sz w:val="28"/>
          <w:szCs w:val="28"/>
        </w:rPr>
        <w:t xml:space="preserve"> kun</w:t>
      </w:r>
      <w:r w:rsidR="00173545" w:rsidRPr="00DA3245">
        <w:rPr>
          <w:rFonts w:asciiTheme="minorHAnsi" w:hAnsiTheme="minorHAnsi"/>
          <w:sz w:val="28"/>
          <w:szCs w:val="28"/>
        </w:rPr>
        <w:t>a što je 34</w:t>
      </w:r>
      <w:r w:rsidRPr="00DA3245">
        <w:rPr>
          <w:rFonts w:asciiTheme="minorHAnsi" w:hAnsiTheme="minorHAnsi"/>
          <w:sz w:val="28"/>
          <w:szCs w:val="28"/>
        </w:rPr>
        <w:t xml:space="preserve">% </w:t>
      </w:r>
      <w:r w:rsidR="00173545" w:rsidRPr="00DA3245">
        <w:rPr>
          <w:rFonts w:asciiTheme="minorHAnsi" w:hAnsiTheme="minorHAnsi"/>
          <w:sz w:val="28"/>
          <w:szCs w:val="28"/>
        </w:rPr>
        <w:t xml:space="preserve">više </w:t>
      </w:r>
      <w:r w:rsidRPr="00DA3245">
        <w:rPr>
          <w:rFonts w:asciiTheme="minorHAnsi" w:hAnsiTheme="minorHAnsi"/>
          <w:sz w:val="28"/>
          <w:szCs w:val="28"/>
        </w:rPr>
        <w:t xml:space="preserve">od iznosa planiranog </w:t>
      </w:r>
      <w:r w:rsidR="00173545" w:rsidRPr="00DA3245">
        <w:rPr>
          <w:rFonts w:asciiTheme="minorHAnsi" w:hAnsiTheme="minorHAnsi"/>
          <w:sz w:val="28"/>
          <w:szCs w:val="28"/>
        </w:rPr>
        <w:t>prikupiti u cijeloj</w:t>
      </w:r>
      <w:r w:rsidRPr="00DA3245">
        <w:rPr>
          <w:rFonts w:asciiTheme="minorHAnsi" w:hAnsiTheme="minorHAnsi"/>
          <w:sz w:val="28"/>
          <w:szCs w:val="28"/>
        </w:rPr>
        <w:t xml:space="preserve"> 202</w:t>
      </w:r>
      <w:r w:rsidR="00173545" w:rsidRPr="00DA3245">
        <w:rPr>
          <w:rFonts w:asciiTheme="minorHAnsi" w:hAnsiTheme="minorHAnsi"/>
          <w:sz w:val="28"/>
          <w:szCs w:val="28"/>
        </w:rPr>
        <w:t>2. godini</w:t>
      </w:r>
      <w:r w:rsidRPr="00DA3245">
        <w:rPr>
          <w:rFonts w:asciiTheme="minorHAnsi" w:hAnsiTheme="minorHAnsi"/>
          <w:sz w:val="28"/>
          <w:szCs w:val="28"/>
        </w:rPr>
        <w:t>.</w:t>
      </w:r>
      <w:r w:rsidR="00E73BBF" w:rsidRPr="00DA3245">
        <w:rPr>
          <w:rFonts w:asciiTheme="minorHAnsi" w:hAnsiTheme="minorHAnsi"/>
          <w:sz w:val="28"/>
          <w:szCs w:val="28"/>
        </w:rPr>
        <w:t xml:space="preserve"> Autokamp ''Porat'' nije radio pa je povećanje prihoda od turističke pristojbe manje nego što je moglo biti. Iz toga razloga je od pristojbe prikupljeno oko 100.000 kuna manje.</w:t>
      </w:r>
    </w:p>
    <w:p w:rsidR="0019528B" w:rsidRPr="00DA3245" w:rsidRDefault="0019528B" w:rsidP="0019528B">
      <w:pPr>
        <w:rPr>
          <w:rFonts w:asciiTheme="minorHAnsi" w:hAnsiTheme="minorHAnsi"/>
        </w:rPr>
      </w:pPr>
      <w:r w:rsidRPr="00DA3245">
        <w:rPr>
          <w:rFonts w:asciiTheme="minorHAnsi" w:hAnsiTheme="minorHAnsi"/>
          <w:sz w:val="28"/>
          <w:szCs w:val="28"/>
        </w:rPr>
        <w:t>Uplaćena članarina</w:t>
      </w:r>
      <w:r w:rsidR="00173545" w:rsidRPr="00DA3245">
        <w:rPr>
          <w:rFonts w:asciiTheme="minorHAnsi" w:hAnsiTheme="minorHAnsi"/>
          <w:sz w:val="28"/>
          <w:szCs w:val="28"/>
        </w:rPr>
        <w:t xml:space="preserve"> za isti period iznosi 35.629,30</w:t>
      </w:r>
      <w:r w:rsidRPr="00DA3245">
        <w:rPr>
          <w:rFonts w:asciiTheme="minorHAnsi" w:hAnsiTheme="minorHAnsi"/>
          <w:sz w:val="28"/>
          <w:szCs w:val="28"/>
        </w:rPr>
        <w:t xml:space="preserve"> kuna što je u granicama planiranog. To su izvorni prihodi.</w:t>
      </w:r>
    </w:p>
    <w:p w:rsidR="00DD0DF1" w:rsidRPr="00DA3245" w:rsidRDefault="00E73BBF" w:rsidP="00DD0DF1">
      <w:pPr>
        <w:pStyle w:val="Standard"/>
        <w:rPr>
          <w:rFonts w:asciiTheme="minorHAnsi" w:hAnsiTheme="minorHAnsi"/>
          <w:bCs/>
          <w:sz w:val="28"/>
          <w:szCs w:val="28"/>
        </w:rPr>
      </w:pPr>
      <w:r w:rsidRPr="00DA3245">
        <w:rPr>
          <w:rFonts w:asciiTheme="minorHAnsi" w:hAnsiTheme="minorHAnsi"/>
          <w:bCs/>
          <w:sz w:val="28"/>
          <w:szCs w:val="28"/>
        </w:rPr>
        <w:t>Iz proračuna Općine Povljana transferirano je na račun TZ Povljana 74.750,29 kuna (također do 31.10.2022.) za potrebe sufinanciranja kulturno-zabavnih događanja na području Općine tijekom ljetne sezone. Spomenuta stavka nije postojala u proračunu.</w:t>
      </w:r>
    </w:p>
    <w:p w:rsidR="00E73BBF" w:rsidRPr="00DA3245" w:rsidRDefault="00E73BBF" w:rsidP="00DD0DF1">
      <w:pPr>
        <w:pStyle w:val="Standard"/>
        <w:rPr>
          <w:rFonts w:asciiTheme="minorHAnsi" w:hAnsiTheme="minorHAnsi"/>
          <w:bCs/>
          <w:sz w:val="28"/>
          <w:szCs w:val="28"/>
        </w:rPr>
      </w:pPr>
    </w:p>
    <w:p w:rsidR="00E73BBF" w:rsidRPr="00DA3245" w:rsidRDefault="00E73BBF" w:rsidP="00E73BBF">
      <w:pPr>
        <w:rPr>
          <w:rFonts w:asciiTheme="minorHAnsi" w:hAnsiTheme="minorHAnsi"/>
          <w:b/>
          <w:bCs/>
          <w:sz w:val="32"/>
          <w:szCs w:val="32"/>
        </w:rPr>
      </w:pPr>
      <w:r w:rsidRPr="00DA3245">
        <w:rPr>
          <w:rFonts w:asciiTheme="minorHAnsi" w:hAnsiTheme="minorHAnsi"/>
          <w:b/>
          <w:bCs/>
          <w:sz w:val="32"/>
          <w:szCs w:val="32"/>
        </w:rPr>
        <w:t>PROCJENA PROMETA U 2023. G.</w:t>
      </w:r>
    </w:p>
    <w:p w:rsidR="00E73BBF" w:rsidRPr="00DA3245" w:rsidRDefault="00E73BBF" w:rsidP="00E73BBF">
      <w:pPr>
        <w:rPr>
          <w:rFonts w:asciiTheme="minorHAnsi" w:hAnsiTheme="minorHAnsi"/>
          <w:b/>
          <w:bCs/>
          <w:sz w:val="32"/>
          <w:szCs w:val="32"/>
        </w:rPr>
      </w:pPr>
    </w:p>
    <w:p w:rsidR="00AD0FB8" w:rsidRPr="00DA3245" w:rsidRDefault="00E73BBF" w:rsidP="00E73BBF">
      <w:pPr>
        <w:rPr>
          <w:rFonts w:asciiTheme="minorHAnsi" w:hAnsiTheme="minorHAnsi"/>
          <w:sz w:val="28"/>
          <w:szCs w:val="28"/>
        </w:rPr>
      </w:pPr>
      <w:r w:rsidRPr="00DA3245">
        <w:rPr>
          <w:rFonts w:asciiTheme="minorHAnsi" w:hAnsiTheme="minorHAnsi"/>
          <w:sz w:val="28"/>
          <w:szCs w:val="28"/>
        </w:rPr>
        <w:t xml:space="preserve">Bez obzira na značajna poskupljenja </w:t>
      </w:r>
      <w:r w:rsidR="004431AA" w:rsidRPr="00DA3245">
        <w:rPr>
          <w:rFonts w:asciiTheme="minorHAnsi" w:hAnsiTheme="minorHAnsi"/>
          <w:sz w:val="28"/>
          <w:szCs w:val="28"/>
        </w:rPr>
        <w:t xml:space="preserve">(energenata ali time i hrane  i ostalih troškova) </w:t>
      </w:r>
      <w:r w:rsidRPr="00DA3245">
        <w:rPr>
          <w:rFonts w:asciiTheme="minorHAnsi" w:hAnsiTheme="minorHAnsi"/>
          <w:sz w:val="28"/>
          <w:szCs w:val="28"/>
        </w:rPr>
        <w:t xml:space="preserve">u svim državama EU, očekujemo vrlo dobru sezonu. </w:t>
      </w:r>
      <w:r w:rsidR="004431AA" w:rsidRPr="00DA3245">
        <w:rPr>
          <w:rFonts w:asciiTheme="minorHAnsi" w:hAnsiTheme="minorHAnsi"/>
          <w:sz w:val="28"/>
          <w:szCs w:val="28"/>
        </w:rPr>
        <w:t>Naša b</w:t>
      </w:r>
      <w:r w:rsidRPr="00DA3245">
        <w:rPr>
          <w:rFonts w:asciiTheme="minorHAnsi" w:hAnsiTheme="minorHAnsi"/>
          <w:sz w:val="28"/>
          <w:szCs w:val="28"/>
        </w:rPr>
        <w:t>lizina državama srednje Europe, prihvatljive cijene, smještaj sve kvalitetniji (i raznovrsniji) a načelno, gostoljubivost je naš jak adut.</w:t>
      </w:r>
      <w:r w:rsidR="00AD0FB8" w:rsidRPr="00DA3245">
        <w:rPr>
          <w:rFonts w:asciiTheme="minorHAnsi" w:hAnsiTheme="minorHAnsi"/>
          <w:sz w:val="28"/>
          <w:szCs w:val="28"/>
        </w:rPr>
        <w:t xml:space="preserve"> U slučaju Povljane očekujemo mnogo novih mjesta otvaranjem kampa na Rastavcu te ponovnim otvaranjem kampa Porat. Od ove godine također realno je očekivati produžetak sezone ali tu se tek treba prilagođavati. Trebati će neko vrijeme....</w:t>
      </w:r>
    </w:p>
    <w:p w:rsidR="00AD0FB8" w:rsidRPr="00DA3245" w:rsidRDefault="00AD0FB8" w:rsidP="00E73BBF">
      <w:pPr>
        <w:rPr>
          <w:rFonts w:asciiTheme="minorHAnsi" w:hAnsiTheme="minorHAnsi"/>
          <w:sz w:val="28"/>
          <w:szCs w:val="28"/>
        </w:rPr>
      </w:pPr>
    </w:p>
    <w:p w:rsidR="00AD0FB8" w:rsidRPr="00DA3245" w:rsidRDefault="00AD0FB8" w:rsidP="00AD0FB8">
      <w:pPr>
        <w:pStyle w:val="Standard"/>
        <w:rPr>
          <w:rFonts w:asciiTheme="minorHAnsi" w:hAnsiTheme="minorHAnsi"/>
        </w:rPr>
      </w:pPr>
      <w:r w:rsidRPr="00DA3245">
        <w:rPr>
          <w:rFonts w:asciiTheme="minorHAnsi" w:hAnsiTheme="minorHAnsi"/>
          <w:sz w:val="28"/>
          <w:szCs w:val="28"/>
        </w:rPr>
        <w:t xml:space="preserve"> </w:t>
      </w:r>
      <w:r w:rsidRPr="00DA3245">
        <w:rPr>
          <w:rFonts w:asciiTheme="minorHAnsi" w:hAnsiTheme="minorHAnsi"/>
          <w:b/>
          <w:bCs/>
          <w:sz w:val="32"/>
          <w:szCs w:val="32"/>
        </w:rPr>
        <w:t>PARAMETRI ZA PLANIRANJE PRIHODA</w:t>
      </w:r>
    </w:p>
    <w:p w:rsidR="00AD0FB8" w:rsidRPr="00DA3245" w:rsidRDefault="00AD0FB8" w:rsidP="00AD0FB8">
      <w:pPr>
        <w:rPr>
          <w:rFonts w:asciiTheme="minorHAnsi" w:hAnsiTheme="minorHAnsi"/>
          <w:b/>
          <w:bCs/>
          <w:sz w:val="28"/>
          <w:szCs w:val="28"/>
        </w:rPr>
      </w:pPr>
    </w:p>
    <w:p w:rsidR="00AD0FB8" w:rsidRPr="00DA3245" w:rsidRDefault="00AD0FB8" w:rsidP="00AD0FB8">
      <w:pPr>
        <w:rPr>
          <w:rFonts w:asciiTheme="minorHAnsi" w:hAnsiTheme="minorHAnsi"/>
          <w:sz w:val="28"/>
          <w:szCs w:val="28"/>
        </w:rPr>
      </w:pPr>
      <w:r w:rsidRPr="00DA3245">
        <w:rPr>
          <w:rFonts w:asciiTheme="minorHAnsi" w:hAnsiTheme="minorHAnsi"/>
          <w:sz w:val="28"/>
          <w:szCs w:val="28"/>
        </w:rPr>
        <w:t>S obzirom da građevinski radovi na lokaciji Rastavac još uvijek traju a i ne znamo kojom dinamikom će se objekti završavati, u planirani prihod od turističke pristojbe nismo uvrstili kamp</w:t>
      </w:r>
      <w:r w:rsidR="008573B5" w:rsidRPr="00DA3245">
        <w:rPr>
          <w:rFonts w:asciiTheme="minorHAnsi" w:hAnsiTheme="minorHAnsi"/>
          <w:sz w:val="28"/>
          <w:szCs w:val="28"/>
        </w:rPr>
        <w:t xml:space="preserve"> na Rastavcu.</w:t>
      </w:r>
      <w:r w:rsidRPr="00DA3245">
        <w:rPr>
          <w:rFonts w:asciiTheme="minorHAnsi" w:hAnsiTheme="minorHAnsi"/>
          <w:sz w:val="28"/>
          <w:szCs w:val="28"/>
        </w:rPr>
        <w:t xml:space="preserve"> </w:t>
      </w:r>
    </w:p>
    <w:p w:rsidR="008573B5" w:rsidRPr="00DA3245" w:rsidRDefault="008573B5" w:rsidP="008573B5">
      <w:pPr>
        <w:rPr>
          <w:rFonts w:asciiTheme="minorHAnsi" w:hAnsiTheme="minorHAnsi"/>
        </w:rPr>
      </w:pPr>
      <w:r w:rsidRPr="00DA3245">
        <w:rPr>
          <w:rFonts w:asciiTheme="minorHAnsi" w:hAnsiTheme="minorHAnsi"/>
          <w:sz w:val="28"/>
          <w:szCs w:val="28"/>
        </w:rPr>
        <w:t>Obvezu uplate pristojbe imaju:</w:t>
      </w:r>
    </w:p>
    <w:p w:rsidR="008573B5" w:rsidRPr="00DA3245" w:rsidRDefault="008573B5" w:rsidP="008573B5">
      <w:pPr>
        <w:numPr>
          <w:ilvl w:val="1"/>
          <w:numId w:val="9"/>
        </w:numPr>
        <w:rPr>
          <w:rFonts w:asciiTheme="minorHAnsi" w:hAnsiTheme="minorHAnsi"/>
        </w:rPr>
      </w:pPr>
      <w:r w:rsidRPr="00DA3245">
        <w:rPr>
          <w:rFonts w:asciiTheme="minorHAnsi" w:hAnsiTheme="minorHAnsi"/>
          <w:sz w:val="28"/>
          <w:szCs w:val="28"/>
        </w:rPr>
        <w:t xml:space="preserve">fizičke osobe vlasnici rješenja o iznajmljivanju po </w:t>
      </w:r>
      <w:r w:rsidR="00621442">
        <w:rPr>
          <w:rFonts w:asciiTheme="minorHAnsi" w:hAnsiTheme="minorHAnsi"/>
          <w:sz w:val="28"/>
          <w:szCs w:val="28"/>
        </w:rPr>
        <w:t xml:space="preserve">osnovnom krevetu (u Povljani </w:t>
      </w:r>
      <w:r w:rsidR="00B56F59">
        <w:rPr>
          <w:rFonts w:asciiTheme="minorHAnsi" w:hAnsiTheme="minorHAnsi"/>
          <w:sz w:val="28"/>
          <w:szCs w:val="28"/>
        </w:rPr>
        <w:t>350,00 kuna</w:t>
      </w:r>
      <w:r w:rsidRPr="00DA3245">
        <w:rPr>
          <w:rFonts w:asciiTheme="minorHAnsi" w:hAnsiTheme="minorHAnsi"/>
          <w:sz w:val="28"/>
          <w:szCs w:val="28"/>
        </w:rPr>
        <w:t xml:space="preserve"> po krevetu </w:t>
      </w:r>
      <w:r w:rsidR="00B56F59">
        <w:rPr>
          <w:rFonts w:asciiTheme="minorHAnsi" w:hAnsiTheme="minorHAnsi"/>
          <w:sz w:val="28"/>
          <w:szCs w:val="28"/>
        </w:rPr>
        <w:t>(46,45 eura)</w:t>
      </w:r>
      <w:r w:rsidR="00B56F59" w:rsidRPr="00DA3245">
        <w:rPr>
          <w:rFonts w:asciiTheme="minorHAnsi" w:hAnsiTheme="minorHAnsi"/>
          <w:sz w:val="28"/>
          <w:szCs w:val="28"/>
        </w:rPr>
        <w:t xml:space="preserve"> </w:t>
      </w:r>
      <w:r w:rsidRPr="00DA3245">
        <w:rPr>
          <w:rFonts w:asciiTheme="minorHAnsi" w:hAnsiTheme="minorHAnsi"/>
          <w:sz w:val="28"/>
          <w:szCs w:val="28"/>
        </w:rPr>
        <w:t>– sukladno odredbama Pravilnika),</w:t>
      </w:r>
    </w:p>
    <w:p w:rsidR="008573B5" w:rsidRPr="00DA3245" w:rsidRDefault="008573B5" w:rsidP="008573B5">
      <w:pPr>
        <w:numPr>
          <w:ilvl w:val="1"/>
          <w:numId w:val="9"/>
        </w:numPr>
        <w:rPr>
          <w:rFonts w:asciiTheme="minorHAnsi" w:hAnsiTheme="minorHAnsi"/>
        </w:rPr>
      </w:pPr>
      <w:r w:rsidRPr="00DA3245">
        <w:rPr>
          <w:rFonts w:asciiTheme="minorHAnsi" w:hAnsiTheme="minorHAnsi"/>
          <w:sz w:val="28"/>
          <w:szCs w:val="28"/>
        </w:rPr>
        <w:t>pravne osobe po noć</w:t>
      </w:r>
      <w:r w:rsidR="00621442">
        <w:rPr>
          <w:rFonts w:asciiTheme="minorHAnsi" w:hAnsiTheme="minorHAnsi"/>
          <w:sz w:val="28"/>
          <w:szCs w:val="28"/>
        </w:rPr>
        <w:t>e</w:t>
      </w:r>
      <w:r w:rsidR="00B56F59">
        <w:rPr>
          <w:rFonts w:asciiTheme="minorHAnsi" w:hAnsiTheme="minorHAnsi"/>
          <w:sz w:val="28"/>
          <w:szCs w:val="28"/>
        </w:rPr>
        <w:t>nju 10,00 kuna (</w:t>
      </w:r>
      <w:r w:rsidR="00621442">
        <w:rPr>
          <w:rFonts w:asciiTheme="minorHAnsi" w:hAnsiTheme="minorHAnsi"/>
          <w:sz w:val="28"/>
          <w:szCs w:val="28"/>
        </w:rPr>
        <w:t>1,33</w:t>
      </w:r>
      <w:r w:rsidRPr="00DA3245">
        <w:rPr>
          <w:rFonts w:asciiTheme="minorHAnsi" w:hAnsiTheme="minorHAnsi"/>
          <w:sz w:val="28"/>
          <w:szCs w:val="28"/>
        </w:rPr>
        <w:t xml:space="preserve"> </w:t>
      </w:r>
      <w:r w:rsidR="00621442">
        <w:rPr>
          <w:rFonts w:asciiTheme="minorHAnsi" w:hAnsiTheme="minorHAnsi"/>
          <w:sz w:val="28"/>
          <w:szCs w:val="28"/>
        </w:rPr>
        <w:t>eura</w:t>
      </w:r>
      <w:r w:rsidR="00B56F59">
        <w:rPr>
          <w:rFonts w:asciiTheme="minorHAnsi" w:hAnsiTheme="minorHAnsi"/>
          <w:sz w:val="28"/>
          <w:szCs w:val="28"/>
        </w:rPr>
        <w:t>)</w:t>
      </w:r>
      <w:r w:rsidRPr="00DA3245">
        <w:rPr>
          <w:rFonts w:asciiTheme="minorHAnsi" w:hAnsiTheme="minorHAnsi"/>
          <w:sz w:val="28"/>
          <w:szCs w:val="28"/>
        </w:rPr>
        <w:t xml:space="preserve"> </w:t>
      </w:r>
      <w:r w:rsidR="00B56F59">
        <w:rPr>
          <w:rFonts w:asciiTheme="minorHAnsi" w:hAnsiTheme="minorHAnsi"/>
          <w:sz w:val="28"/>
          <w:szCs w:val="28"/>
        </w:rPr>
        <w:t>– sukladno odredbama Pravilnika</w:t>
      </w:r>
      <w:r w:rsidRPr="00DA3245">
        <w:rPr>
          <w:rFonts w:asciiTheme="minorHAnsi" w:hAnsiTheme="minorHAnsi"/>
          <w:sz w:val="28"/>
          <w:szCs w:val="28"/>
        </w:rPr>
        <w:t>.</w:t>
      </w:r>
    </w:p>
    <w:p w:rsidR="008573B5" w:rsidRPr="00DA3245" w:rsidRDefault="00887EF7" w:rsidP="008573B5">
      <w:pPr>
        <w:ind w:left="720"/>
        <w:rPr>
          <w:rFonts w:asciiTheme="minorHAnsi" w:hAnsiTheme="minorHAnsi"/>
        </w:rPr>
      </w:pPr>
      <w:r w:rsidRPr="00DA3245">
        <w:rPr>
          <w:rFonts w:asciiTheme="minorHAnsi" w:hAnsiTheme="minorHAnsi"/>
          <w:sz w:val="28"/>
          <w:szCs w:val="28"/>
        </w:rPr>
        <w:t>Treba imati u vidu da od o</w:t>
      </w:r>
      <w:r w:rsidR="008573B5" w:rsidRPr="00DA3245">
        <w:rPr>
          <w:rFonts w:asciiTheme="minorHAnsi" w:hAnsiTheme="minorHAnsi"/>
          <w:sz w:val="28"/>
          <w:szCs w:val="28"/>
        </w:rPr>
        <w:t>vog gore spomenutog iznosa na računu Turističke zajednice ostane 42%. Os</w:t>
      </w:r>
      <w:r w:rsidRPr="00DA3245">
        <w:rPr>
          <w:rFonts w:asciiTheme="minorHAnsi" w:hAnsiTheme="minorHAnsi"/>
          <w:sz w:val="28"/>
          <w:szCs w:val="28"/>
        </w:rPr>
        <w:t>talo se po utvrđenom ključu rasp</w:t>
      </w:r>
      <w:r w:rsidR="008573B5" w:rsidRPr="00DA3245">
        <w:rPr>
          <w:rFonts w:asciiTheme="minorHAnsi" w:hAnsiTheme="minorHAnsi"/>
          <w:sz w:val="28"/>
          <w:szCs w:val="28"/>
        </w:rPr>
        <w:t>oređuje na žiro račune Općine Povljana, TZ Zadarske županije, HTZ i Crveni Križ</w:t>
      </w:r>
      <w:r w:rsidRPr="00DA3245">
        <w:rPr>
          <w:rFonts w:asciiTheme="minorHAnsi" w:hAnsiTheme="minorHAnsi"/>
          <w:sz w:val="28"/>
          <w:szCs w:val="28"/>
        </w:rPr>
        <w:t>.</w:t>
      </w:r>
      <w:r w:rsidR="00621442">
        <w:rPr>
          <w:rFonts w:asciiTheme="minorHAnsi" w:hAnsiTheme="minorHAnsi"/>
          <w:sz w:val="28"/>
          <w:szCs w:val="28"/>
        </w:rPr>
        <w:t xml:space="preserve"> Znači, od uplaćenih 46,45 eura</w:t>
      </w:r>
      <w:r w:rsidRPr="00DA3245">
        <w:rPr>
          <w:rFonts w:asciiTheme="minorHAnsi" w:hAnsiTheme="minorHAnsi"/>
          <w:sz w:val="28"/>
          <w:szCs w:val="28"/>
        </w:rPr>
        <w:t xml:space="preserve"> po k</w:t>
      </w:r>
      <w:r w:rsidR="00621442">
        <w:rPr>
          <w:rFonts w:asciiTheme="minorHAnsi" w:hAnsiTheme="minorHAnsi"/>
          <w:sz w:val="28"/>
          <w:szCs w:val="28"/>
        </w:rPr>
        <w:t xml:space="preserve">revetu na račun TZ sjedne </w:t>
      </w:r>
      <w:r w:rsidR="00B56F59">
        <w:rPr>
          <w:rFonts w:asciiTheme="minorHAnsi" w:hAnsiTheme="minorHAnsi"/>
          <w:sz w:val="28"/>
          <w:szCs w:val="28"/>
        </w:rPr>
        <w:lastRenderedPageBreak/>
        <w:t>147,00 kuna (</w:t>
      </w:r>
      <w:r w:rsidR="00621442">
        <w:rPr>
          <w:rFonts w:asciiTheme="minorHAnsi" w:hAnsiTheme="minorHAnsi"/>
          <w:sz w:val="28"/>
          <w:szCs w:val="28"/>
        </w:rPr>
        <w:t>19,50</w:t>
      </w:r>
      <w:r w:rsidRPr="00DA3245">
        <w:rPr>
          <w:rFonts w:asciiTheme="minorHAnsi" w:hAnsiTheme="minorHAnsi"/>
          <w:sz w:val="28"/>
          <w:szCs w:val="28"/>
        </w:rPr>
        <w:t xml:space="preserve"> </w:t>
      </w:r>
      <w:r w:rsidR="00621442">
        <w:rPr>
          <w:rFonts w:asciiTheme="minorHAnsi" w:hAnsiTheme="minorHAnsi"/>
          <w:sz w:val="28"/>
          <w:szCs w:val="28"/>
        </w:rPr>
        <w:t>eura</w:t>
      </w:r>
      <w:r w:rsidR="00B56F59">
        <w:rPr>
          <w:rFonts w:asciiTheme="minorHAnsi" w:hAnsiTheme="minorHAnsi"/>
          <w:sz w:val="28"/>
          <w:szCs w:val="28"/>
        </w:rPr>
        <w:t>) tj.</w:t>
      </w:r>
      <w:r w:rsidR="00621442">
        <w:rPr>
          <w:rFonts w:asciiTheme="minorHAnsi" w:hAnsiTheme="minorHAnsi"/>
          <w:sz w:val="28"/>
          <w:szCs w:val="28"/>
        </w:rPr>
        <w:t xml:space="preserve"> od uplaćenih </w:t>
      </w:r>
      <w:r w:rsidR="00B56F59">
        <w:rPr>
          <w:rFonts w:asciiTheme="minorHAnsi" w:hAnsiTheme="minorHAnsi"/>
          <w:sz w:val="28"/>
          <w:szCs w:val="28"/>
        </w:rPr>
        <w:t xml:space="preserve">10,00 kuna </w:t>
      </w:r>
      <w:r w:rsidR="00621442">
        <w:rPr>
          <w:rFonts w:asciiTheme="minorHAnsi" w:hAnsiTheme="minorHAnsi"/>
          <w:sz w:val="28"/>
          <w:szCs w:val="28"/>
        </w:rPr>
        <w:t xml:space="preserve">za noćenje – </w:t>
      </w:r>
      <w:r w:rsidR="00B56F59">
        <w:rPr>
          <w:rFonts w:asciiTheme="minorHAnsi" w:hAnsiTheme="minorHAnsi"/>
          <w:sz w:val="28"/>
          <w:szCs w:val="28"/>
        </w:rPr>
        <w:t>4,20 kuna</w:t>
      </w:r>
      <w:r w:rsidRPr="00DA3245">
        <w:rPr>
          <w:rFonts w:asciiTheme="minorHAnsi" w:hAnsiTheme="minorHAnsi"/>
          <w:sz w:val="28"/>
          <w:szCs w:val="28"/>
        </w:rPr>
        <w:t>.</w:t>
      </w:r>
    </w:p>
    <w:p w:rsidR="008573B5" w:rsidRPr="00DA3245" w:rsidRDefault="008573B5" w:rsidP="008573B5">
      <w:pPr>
        <w:rPr>
          <w:rFonts w:asciiTheme="minorHAnsi" w:hAnsiTheme="minorHAnsi"/>
          <w:sz w:val="28"/>
          <w:szCs w:val="28"/>
        </w:rPr>
      </w:pPr>
      <w:r w:rsidRPr="00DA3245">
        <w:rPr>
          <w:rFonts w:asciiTheme="minorHAnsi" w:hAnsiTheme="minorHAnsi"/>
          <w:sz w:val="28"/>
          <w:szCs w:val="28"/>
        </w:rPr>
        <w:t>Turistička članarina će biti prikupljena u granicama planiranog.</w:t>
      </w:r>
    </w:p>
    <w:p w:rsidR="008573B5" w:rsidRPr="00DA3245" w:rsidRDefault="008573B5" w:rsidP="008573B5">
      <w:pPr>
        <w:rPr>
          <w:rFonts w:asciiTheme="minorHAnsi" w:hAnsiTheme="minorHAnsi"/>
        </w:rPr>
      </w:pPr>
      <w:r w:rsidRPr="00DA3245">
        <w:rPr>
          <w:rFonts w:asciiTheme="minorHAnsi" w:hAnsiTheme="minorHAnsi"/>
          <w:sz w:val="28"/>
          <w:szCs w:val="28"/>
        </w:rPr>
        <w:t>Planirani prihod od strane Općine i</w:t>
      </w:r>
      <w:r w:rsidR="00621442">
        <w:rPr>
          <w:rFonts w:asciiTheme="minorHAnsi" w:hAnsiTheme="minorHAnsi"/>
          <w:sz w:val="28"/>
          <w:szCs w:val="28"/>
        </w:rPr>
        <w:t xml:space="preserve">znosi </w:t>
      </w:r>
      <w:r w:rsidR="00B56F59">
        <w:rPr>
          <w:rFonts w:asciiTheme="minorHAnsi" w:hAnsiTheme="minorHAnsi"/>
          <w:sz w:val="28"/>
          <w:szCs w:val="28"/>
        </w:rPr>
        <w:t>80.000 kuna (</w:t>
      </w:r>
      <w:r w:rsidR="00621442">
        <w:rPr>
          <w:rFonts w:asciiTheme="minorHAnsi" w:hAnsiTheme="minorHAnsi"/>
          <w:sz w:val="28"/>
          <w:szCs w:val="28"/>
        </w:rPr>
        <w:t>10.618,00 eura</w:t>
      </w:r>
      <w:r w:rsidR="00B56F59">
        <w:rPr>
          <w:rFonts w:asciiTheme="minorHAnsi" w:hAnsiTheme="minorHAnsi"/>
          <w:sz w:val="28"/>
          <w:szCs w:val="28"/>
        </w:rPr>
        <w:t>)</w:t>
      </w:r>
      <w:r w:rsidRPr="00DA3245">
        <w:rPr>
          <w:rFonts w:asciiTheme="minorHAnsi" w:hAnsiTheme="minorHAnsi"/>
          <w:sz w:val="28"/>
          <w:szCs w:val="28"/>
        </w:rPr>
        <w:t>.</w:t>
      </w:r>
    </w:p>
    <w:p w:rsidR="00AD0FB8" w:rsidRDefault="008573B5" w:rsidP="00AD0FB8">
      <w:pPr>
        <w:rPr>
          <w:rFonts w:asciiTheme="minorHAnsi" w:hAnsiTheme="minorHAnsi"/>
          <w:sz w:val="28"/>
          <w:szCs w:val="28"/>
        </w:rPr>
      </w:pPr>
      <w:r w:rsidRPr="00DA3245">
        <w:rPr>
          <w:rFonts w:asciiTheme="minorHAnsi" w:hAnsiTheme="minorHAnsi"/>
          <w:sz w:val="28"/>
          <w:szCs w:val="28"/>
        </w:rPr>
        <w:t>Preneseni prihod bit će u granicama uobičajenog planiranja.</w:t>
      </w:r>
    </w:p>
    <w:p w:rsidR="00F707EB" w:rsidRPr="00DA3245" w:rsidRDefault="00F707EB" w:rsidP="00AD0FB8">
      <w:pPr>
        <w:rPr>
          <w:rFonts w:asciiTheme="minorHAnsi" w:hAnsiTheme="minorHAnsi"/>
          <w:b/>
          <w:bCs/>
          <w:sz w:val="36"/>
          <w:szCs w:val="36"/>
        </w:rPr>
      </w:pPr>
    </w:p>
    <w:p w:rsidR="00AD0FB8" w:rsidRPr="00DA3245" w:rsidRDefault="00AD0FB8" w:rsidP="00AD0FB8">
      <w:pPr>
        <w:rPr>
          <w:rFonts w:asciiTheme="minorHAnsi" w:hAnsiTheme="minorHAnsi"/>
          <w:b/>
          <w:bCs/>
          <w:sz w:val="36"/>
          <w:szCs w:val="36"/>
        </w:rPr>
      </w:pPr>
      <w:r w:rsidRPr="00DA3245">
        <w:rPr>
          <w:rFonts w:asciiTheme="minorHAnsi" w:hAnsiTheme="minorHAnsi"/>
          <w:b/>
          <w:bCs/>
          <w:sz w:val="36"/>
          <w:szCs w:val="36"/>
        </w:rPr>
        <w:t>P R I H O D I</w:t>
      </w:r>
    </w:p>
    <w:p w:rsidR="00887EF7" w:rsidRPr="00DA3245" w:rsidRDefault="00887EF7" w:rsidP="00AD0FB8">
      <w:pPr>
        <w:rPr>
          <w:rFonts w:asciiTheme="minorHAnsi" w:hAnsiTheme="minorHAnsi"/>
          <w:b/>
          <w:bCs/>
          <w:sz w:val="36"/>
          <w:szCs w:val="36"/>
        </w:rPr>
      </w:pPr>
    </w:p>
    <w:p w:rsidR="00887EF7" w:rsidRPr="00DA3245" w:rsidRDefault="00887EF7" w:rsidP="00887EF7">
      <w:pPr>
        <w:pStyle w:val="ListParagraph"/>
        <w:numPr>
          <w:ilvl w:val="2"/>
          <w:numId w:val="9"/>
        </w:numPr>
        <w:rPr>
          <w:rFonts w:asciiTheme="minorHAnsi" w:hAnsiTheme="minorHAnsi"/>
          <w:sz w:val="28"/>
          <w:szCs w:val="28"/>
        </w:rPr>
      </w:pPr>
      <w:r w:rsidRPr="00DA3245">
        <w:rPr>
          <w:rFonts w:asciiTheme="minorHAnsi" w:hAnsiTheme="minorHAnsi"/>
          <w:sz w:val="28"/>
          <w:szCs w:val="28"/>
        </w:rPr>
        <w:t>IZVORNI PRIHODI</w:t>
      </w:r>
    </w:p>
    <w:p w:rsidR="001803C7" w:rsidRPr="00DA3245" w:rsidRDefault="001803C7" w:rsidP="001803C7">
      <w:pPr>
        <w:pStyle w:val="ListParagraph"/>
        <w:numPr>
          <w:ilvl w:val="0"/>
          <w:numId w:val="10"/>
        </w:numPr>
        <w:rPr>
          <w:rFonts w:asciiTheme="minorHAnsi" w:hAnsiTheme="minorHAnsi"/>
          <w:sz w:val="28"/>
          <w:szCs w:val="28"/>
        </w:rPr>
      </w:pPr>
      <w:r w:rsidRPr="00DA3245">
        <w:rPr>
          <w:rFonts w:asciiTheme="minorHAnsi" w:hAnsiTheme="minorHAnsi"/>
          <w:sz w:val="28"/>
          <w:szCs w:val="28"/>
        </w:rPr>
        <w:t>Turistička pristojba</w:t>
      </w:r>
    </w:p>
    <w:p w:rsidR="00887EF7" w:rsidRPr="00DA3245" w:rsidRDefault="00D6517C" w:rsidP="00887EF7">
      <w:pPr>
        <w:rPr>
          <w:rFonts w:asciiTheme="minorHAnsi" w:hAnsiTheme="minorHAnsi"/>
          <w:sz w:val="28"/>
          <w:szCs w:val="28"/>
        </w:rPr>
      </w:pPr>
      <w:r w:rsidRPr="00DA3245">
        <w:rPr>
          <w:rFonts w:asciiTheme="minorHAnsi" w:hAnsiTheme="minorHAnsi"/>
          <w:sz w:val="28"/>
          <w:szCs w:val="28"/>
        </w:rPr>
        <w:t xml:space="preserve">Visina turističke pristojbe regulirana je odredbom članka 15. Zakona o turističkoj pristojbi, članka 1. st. 2. Pravilnika o najnižem i najvišem iznosu turističke pristojbe i članka 12. Statuta Zadarske županije. Skupština Zadarske županije, kao najviše zakonodavno tijelo u županiji, na svojoj sjednici od 3.prosinca 2021. godine donijela je </w:t>
      </w:r>
      <w:r w:rsidRPr="00DA3245">
        <w:rPr>
          <w:rFonts w:asciiTheme="minorHAnsi" w:hAnsiTheme="minorHAnsi"/>
          <w:b/>
          <w:sz w:val="28"/>
          <w:szCs w:val="28"/>
        </w:rPr>
        <w:t xml:space="preserve">Odluku o visini turističke pristojbe za 2023. godinu za općine i gradove na području Zadarske županije </w:t>
      </w:r>
      <w:r w:rsidRPr="00DA3245">
        <w:rPr>
          <w:rFonts w:asciiTheme="minorHAnsi" w:hAnsiTheme="minorHAnsi"/>
          <w:sz w:val="28"/>
          <w:szCs w:val="28"/>
        </w:rPr>
        <w:t xml:space="preserve">(Kl: 011-03/21-1/9, URBROJ: 2198/1-02-21-34). </w:t>
      </w:r>
    </w:p>
    <w:p w:rsidR="00D6517C" w:rsidRPr="00DA3245" w:rsidRDefault="00621442" w:rsidP="00887EF7">
      <w:pPr>
        <w:rPr>
          <w:rFonts w:asciiTheme="minorHAnsi" w:hAnsiTheme="minorHAnsi"/>
          <w:sz w:val="20"/>
          <w:szCs w:val="20"/>
        </w:rPr>
      </w:pPr>
      <w:r>
        <w:rPr>
          <w:rFonts w:asciiTheme="minorHAnsi" w:hAnsiTheme="minorHAnsi"/>
          <w:sz w:val="20"/>
          <w:szCs w:val="20"/>
        </w:rPr>
        <w:t>U</w:t>
      </w:r>
      <w:r w:rsidR="00B56F59">
        <w:rPr>
          <w:rFonts w:asciiTheme="minorHAnsi" w:hAnsiTheme="minorHAnsi"/>
          <w:sz w:val="20"/>
          <w:szCs w:val="20"/>
        </w:rPr>
        <w:t xml:space="preserve"> kuna/</w:t>
      </w:r>
      <w:r>
        <w:rPr>
          <w:rFonts w:asciiTheme="minorHAnsi" w:hAnsiTheme="minorHAnsi"/>
          <w:sz w:val="20"/>
          <w:szCs w:val="20"/>
        </w:rPr>
        <w:t>eur</w:t>
      </w:r>
      <w:r w:rsidR="00B56F59">
        <w:rPr>
          <w:rFonts w:asciiTheme="minorHAnsi" w:hAnsiTheme="minorHAnsi"/>
          <w:sz w:val="20"/>
          <w:szCs w:val="20"/>
        </w:rPr>
        <w:t>o</w:t>
      </w:r>
      <w:r w:rsidR="000B7066" w:rsidRPr="00DA3245">
        <w:rPr>
          <w:rFonts w:asciiTheme="minorHAnsi" w:hAnsiTheme="minorHAnsi"/>
          <w:sz w:val="20"/>
          <w:szCs w:val="20"/>
        </w:rPr>
        <w:t xml:space="preserve">                                                                  </w:t>
      </w:r>
      <w:r w:rsidR="000B7066" w:rsidRPr="00DA3245">
        <w:rPr>
          <w:rFonts w:asciiTheme="minorHAnsi" w:hAnsiTheme="minorHAnsi"/>
          <w:sz w:val="28"/>
          <w:szCs w:val="28"/>
        </w:rPr>
        <w:t>POVLJANA</w:t>
      </w:r>
    </w:p>
    <w:tbl>
      <w:tblPr>
        <w:tblStyle w:val="TableGrid"/>
        <w:tblW w:w="0" w:type="auto"/>
        <w:tblLook w:val="04A0" w:firstRow="1" w:lastRow="0" w:firstColumn="1" w:lastColumn="0" w:noHBand="0" w:noVBand="1"/>
      </w:tblPr>
      <w:tblGrid>
        <w:gridCol w:w="1686"/>
        <w:gridCol w:w="1796"/>
        <w:gridCol w:w="1522"/>
        <w:gridCol w:w="1192"/>
        <w:gridCol w:w="1192"/>
        <w:gridCol w:w="1672"/>
      </w:tblGrid>
      <w:tr w:rsidR="000B7066" w:rsidRPr="00DA3245" w:rsidTr="000B7066">
        <w:trPr>
          <w:trHeight w:val="608"/>
        </w:trPr>
        <w:tc>
          <w:tcPr>
            <w:tcW w:w="1838" w:type="dxa"/>
            <w:vMerge w:val="restart"/>
          </w:tcPr>
          <w:p w:rsidR="000B7066" w:rsidRPr="00DA3245" w:rsidRDefault="000B7066" w:rsidP="00D6517C">
            <w:pPr>
              <w:rPr>
                <w:rFonts w:asciiTheme="minorHAnsi" w:hAnsiTheme="minorHAnsi"/>
                <w:sz w:val="20"/>
                <w:szCs w:val="20"/>
              </w:rPr>
            </w:pPr>
            <w:r w:rsidRPr="00DA3245">
              <w:rPr>
                <w:rFonts w:asciiTheme="minorHAnsi" w:hAnsiTheme="minorHAnsi"/>
                <w:sz w:val="20"/>
                <w:szCs w:val="20"/>
              </w:rPr>
              <w:t>Noćenje u smještajnom objektu u kojem se obavlja ugost djelatnost po osobi</w:t>
            </w:r>
          </w:p>
        </w:tc>
        <w:tc>
          <w:tcPr>
            <w:tcW w:w="1985" w:type="dxa"/>
            <w:vMerge w:val="restart"/>
          </w:tcPr>
          <w:p w:rsidR="000B7066" w:rsidRPr="00DA3245" w:rsidRDefault="000B7066" w:rsidP="00887EF7">
            <w:pPr>
              <w:rPr>
                <w:rFonts w:asciiTheme="minorHAnsi" w:hAnsiTheme="minorHAnsi"/>
                <w:sz w:val="20"/>
                <w:szCs w:val="20"/>
              </w:rPr>
            </w:pPr>
            <w:r w:rsidRPr="00DA3245">
              <w:rPr>
                <w:rFonts w:asciiTheme="minorHAnsi" w:hAnsiTheme="minorHAnsi"/>
                <w:sz w:val="20"/>
                <w:szCs w:val="20"/>
              </w:rPr>
              <w:t>Noćenje u smještajnom objektu iz skupine kampovi po noćenju</w:t>
            </w:r>
          </w:p>
        </w:tc>
        <w:tc>
          <w:tcPr>
            <w:tcW w:w="1559" w:type="dxa"/>
            <w:vMerge w:val="restart"/>
          </w:tcPr>
          <w:p w:rsidR="000B7066" w:rsidRPr="00DA3245" w:rsidRDefault="000B7066" w:rsidP="00887EF7">
            <w:pPr>
              <w:rPr>
                <w:rFonts w:asciiTheme="minorHAnsi" w:hAnsiTheme="minorHAnsi"/>
                <w:sz w:val="20"/>
                <w:szCs w:val="20"/>
              </w:rPr>
            </w:pPr>
            <w:r w:rsidRPr="00DA3245">
              <w:rPr>
                <w:rFonts w:asciiTheme="minorHAnsi" w:hAnsiTheme="minorHAnsi"/>
                <w:sz w:val="20"/>
                <w:szCs w:val="20"/>
              </w:rPr>
              <w:t>Smještaj u domaćinstvu po krevetu</w:t>
            </w:r>
          </w:p>
        </w:tc>
        <w:tc>
          <w:tcPr>
            <w:tcW w:w="3680" w:type="dxa"/>
            <w:gridSpan w:val="3"/>
          </w:tcPr>
          <w:p w:rsidR="000B7066" w:rsidRPr="00DA3245" w:rsidRDefault="000B7066" w:rsidP="00887EF7">
            <w:pPr>
              <w:rPr>
                <w:rFonts w:asciiTheme="minorHAnsi" w:hAnsiTheme="minorHAnsi"/>
                <w:sz w:val="20"/>
                <w:szCs w:val="20"/>
              </w:rPr>
            </w:pPr>
            <w:r w:rsidRPr="00DA3245">
              <w:rPr>
                <w:rFonts w:asciiTheme="minorHAnsi" w:hAnsiTheme="minorHAnsi"/>
                <w:sz w:val="20"/>
                <w:szCs w:val="20"/>
              </w:rPr>
              <w:t xml:space="preserve">Iznos pristojbe koju plaća vlasnik objekta </w:t>
            </w:r>
          </w:p>
          <w:p w:rsidR="000B7066" w:rsidRPr="00DA3245" w:rsidRDefault="000B7066" w:rsidP="000B7066">
            <w:pPr>
              <w:rPr>
                <w:rFonts w:asciiTheme="minorHAnsi" w:hAnsiTheme="minorHAnsi"/>
                <w:sz w:val="20"/>
                <w:szCs w:val="20"/>
              </w:rPr>
            </w:pPr>
            <w:r w:rsidRPr="00DA3245">
              <w:rPr>
                <w:rFonts w:asciiTheme="minorHAnsi" w:hAnsiTheme="minorHAnsi"/>
                <w:sz w:val="20"/>
                <w:szCs w:val="20"/>
              </w:rPr>
              <w:t>za odmor u god paušalnom iznosu za sebe i članove obitelji</w:t>
            </w:r>
          </w:p>
        </w:tc>
      </w:tr>
      <w:tr w:rsidR="000B7066" w:rsidRPr="00DA3245" w:rsidTr="00800ADD">
        <w:trPr>
          <w:trHeight w:val="607"/>
        </w:trPr>
        <w:tc>
          <w:tcPr>
            <w:tcW w:w="1838" w:type="dxa"/>
            <w:vMerge/>
          </w:tcPr>
          <w:p w:rsidR="000B7066" w:rsidRPr="00DA3245" w:rsidRDefault="000B7066" w:rsidP="00D6517C">
            <w:pPr>
              <w:rPr>
                <w:rFonts w:asciiTheme="minorHAnsi" w:hAnsiTheme="minorHAnsi"/>
                <w:sz w:val="20"/>
                <w:szCs w:val="20"/>
              </w:rPr>
            </w:pPr>
          </w:p>
        </w:tc>
        <w:tc>
          <w:tcPr>
            <w:tcW w:w="1985" w:type="dxa"/>
            <w:vMerge/>
          </w:tcPr>
          <w:p w:rsidR="000B7066" w:rsidRPr="00DA3245" w:rsidRDefault="000B7066" w:rsidP="00887EF7">
            <w:pPr>
              <w:rPr>
                <w:rFonts w:asciiTheme="minorHAnsi" w:hAnsiTheme="minorHAnsi"/>
                <w:sz w:val="20"/>
                <w:szCs w:val="20"/>
              </w:rPr>
            </w:pPr>
          </w:p>
        </w:tc>
        <w:tc>
          <w:tcPr>
            <w:tcW w:w="1559" w:type="dxa"/>
            <w:vMerge/>
          </w:tcPr>
          <w:p w:rsidR="000B7066" w:rsidRPr="00DA3245" w:rsidRDefault="000B7066" w:rsidP="00887EF7">
            <w:pPr>
              <w:rPr>
                <w:rFonts w:asciiTheme="minorHAnsi" w:hAnsiTheme="minorHAnsi"/>
                <w:sz w:val="20"/>
                <w:szCs w:val="20"/>
              </w:rPr>
            </w:pPr>
          </w:p>
        </w:tc>
        <w:tc>
          <w:tcPr>
            <w:tcW w:w="920" w:type="dxa"/>
          </w:tcPr>
          <w:p w:rsidR="000B7066" w:rsidRPr="00DA3245" w:rsidRDefault="000B7066" w:rsidP="00887EF7">
            <w:pPr>
              <w:rPr>
                <w:rFonts w:asciiTheme="minorHAnsi" w:hAnsiTheme="minorHAnsi"/>
                <w:sz w:val="20"/>
                <w:szCs w:val="20"/>
              </w:rPr>
            </w:pPr>
          </w:p>
          <w:p w:rsidR="000B7066" w:rsidRPr="00DA3245" w:rsidRDefault="000B7066" w:rsidP="00887EF7">
            <w:pPr>
              <w:rPr>
                <w:rFonts w:asciiTheme="minorHAnsi" w:hAnsiTheme="minorHAnsi"/>
                <w:sz w:val="20"/>
                <w:szCs w:val="20"/>
              </w:rPr>
            </w:pPr>
            <w:r w:rsidRPr="00DA3245">
              <w:rPr>
                <w:rFonts w:asciiTheme="minorHAnsi" w:hAnsiTheme="minorHAnsi"/>
                <w:sz w:val="20"/>
                <w:szCs w:val="20"/>
              </w:rPr>
              <w:t>1.član</w:t>
            </w:r>
          </w:p>
        </w:tc>
        <w:tc>
          <w:tcPr>
            <w:tcW w:w="920" w:type="dxa"/>
          </w:tcPr>
          <w:p w:rsidR="000B7066" w:rsidRPr="00DA3245" w:rsidRDefault="000B7066" w:rsidP="00887EF7">
            <w:pPr>
              <w:rPr>
                <w:rFonts w:asciiTheme="minorHAnsi" w:hAnsiTheme="minorHAnsi"/>
                <w:sz w:val="20"/>
                <w:szCs w:val="20"/>
              </w:rPr>
            </w:pPr>
          </w:p>
          <w:p w:rsidR="000B7066" w:rsidRPr="00DA3245" w:rsidRDefault="000B7066" w:rsidP="00887EF7">
            <w:pPr>
              <w:rPr>
                <w:rFonts w:asciiTheme="minorHAnsi" w:hAnsiTheme="minorHAnsi"/>
                <w:sz w:val="20"/>
                <w:szCs w:val="20"/>
              </w:rPr>
            </w:pPr>
            <w:r w:rsidRPr="00DA3245">
              <w:rPr>
                <w:rFonts w:asciiTheme="minorHAnsi" w:hAnsiTheme="minorHAnsi"/>
                <w:sz w:val="20"/>
                <w:szCs w:val="20"/>
              </w:rPr>
              <w:t xml:space="preserve"> 2.član</w:t>
            </w:r>
          </w:p>
        </w:tc>
        <w:tc>
          <w:tcPr>
            <w:tcW w:w="1840" w:type="dxa"/>
          </w:tcPr>
          <w:p w:rsidR="000B7066" w:rsidRPr="00DA3245" w:rsidRDefault="000B7066" w:rsidP="00887EF7">
            <w:pPr>
              <w:rPr>
                <w:rFonts w:asciiTheme="minorHAnsi" w:hAnsiTheme="minorHAnsi"/>
                <w:sz w:val="20"/>
                <w:szCs w:val="20"/>
              </w:rPr>
            </w:pPr>
          </w:p>
          <w:p w:rsidR="000B7066" w:rsidRPr="00DA3245" w:rsidRDefault="000B7066" w:rsidP="00887EF7">
            <w:pPr>
              <w:rPr>
                <w:rFonts w:asciiTheme="minorHAnsi" w:hAnsiTheme="minorHAnsi"/>
                <w:sz w:val="20"/>
                <w:szCs w:val="20"/>
              </w:rPr>
            </w:pPr>
            <w:r w:rsidRPr="00DA3245">
              <w:rPr>
                <w:rFonts w:asciiTheme="minorHAnsi" w:hAnsiTheme="minorHAnsi"/>
                <w:sz w:val="20"/>
                <w:szCs w:val="20"/>
              </w:rPr>
              <w:t>svaki sljedeći član</w:t>
            </w:r>
          </w:p>
        </w:tc>
      </w:tr>
      <w:tr w:rsidR="000B7066" w:rsidRPr="00DA3245" w:rsidTr="00800ADD">
        <w:tc>
          <w:tcPr>
            <w:tcW w:w="1838" w:type="dxa"/>
          </w:tcPr>
          <w:p w:rsidR="000B7066" w:rsidRPr="00DA3245" w:rsidRDefault="000B7066" w:rsidP="00887EF7">
            <w:pPr>
              <w:rPr>
                <w:rFonts w:asciiTheme="minorHAnsi" w:hAnsiTheme="minorHAnsi"/>
                <w:sz w:val="28"/>
                <w:szCs w:val="28"/>
              </w:rPr>
            </w:pPr>
          </w:p>
        </w:tc>
        <w:tc>
          <w:tcPr>
            <w:tcW w:w="1985" w:type="dxa"/>
          </w:tcPr>
          <w:p w:rsidR="000B7066" w:rsidRPr="00DA3245" w:rsidRDefault="000B7066" w:rsidP="00887EF7">
            <w:pPr>
              <w:rPr>
                <w:rFonts w:asciiTheme="minorHAnsi" w:hAnsiTheme="minorHAnsi"/>
                <w:sz w:val="28"/>
                <w:szCs w:val="28"/>
              </w:rPr>
            </w:pPr>
          </w:p>
        </w:tc>
        <w:tc>
          <w:tcPr>
            <w:tcW w:w="1559" w:type="dxa"/>
          </w:tcPr>
          <w:p w:rsidR="000B7066" w:rsidRPr="00DA3245" w:rsidRDefault="000B7066" w:rsidP="00887EF7">
            <w:pPr>
              <w:rPr>
                <w:rFonts w:asciiTheme="minorHAnsi" w:hAnsiTheme="minorHAnsi"/>
                <w:sz w:val="28"/>
                <w:szCs w:val="28"/>
              </w:rPr>
            </w:pPr>
          </w:p>
        </w:tc>
        <w:tc>
          <w:tcPr>
            <w:tcW w:w="920" w:type="dxa"/>
          </w:tcPr>
          <w:p w:rsidR="000B7066" w:rsidRPr="00DA3245" w:rsidRDefault="000B7066" w:rsidP="00887EF7">
            <w:pPr>
              <w:rPr>
                <w:rFonts w:asciiTheme="minorHAnsi" w:hAnsiTheme="minorHAnsi"/>
                <w:sz w:val="28"/>
                <w:szCs w:val="28"/>
              </w:rPr>
            </w:pPr>
          </w:p>
        </w:tc>
        <w:tc>
          <w:tcPr>
            <w:tcW w:w="920" w:type="dxa"/>
          </w:tcPr>
          <w:p w:rsidR="000B7066" w:rsidRPr="00DA3245" w:rsidRDefault="000B7066" w:rsidP="00887EF7">
            <w:pPr>
              <w:rPr>
                <w:rFonts w:asciiTheme="minorHAnsi" w:hAnsiTheme="minorHAnsi"/>
                <w:sz w:val="28"/>
                <w:szCs w:val="28"/>
              </w:rPr>
            </w:pPr>
          </w:p>
        </w:tc>
        <w:tc>
          <w:tcPr>
            <w:tcW w:w="1840" w:type="dxa"/>
          </w:tcPr>
          <w:p w:rsidR="000B7066" w:rsidRPr="00DA3245" w:rsidRDefault="000B7066" w:rsidP="00887EF7">
            <w:pPr>
              <w:rPr>
                <w:rFonts w:asciiTheme="minorHAnsi" w:hAnsiTheme="minorHAnsi"/>
                <w:sz w:val="28"/>
                <w:szCs w:val="28"/>
              </w:rPr>
            </w:pPr>
          </w:p>
        </w:tc>
      </w:tr>
      <w:tr w:rsidR="000B7066" w:rsidRPr="00DA3245" w:rsidTr="00800ADD">
        <w:tc>
          <w:tcPr>
            <w:tcW w:w="1838" w:type="dxa"/>
          </w:tcPr>
          <w:p w:rsidR="000B7066" w:rsidRPr="00DA3245" w:rsidRDefault="00B56F59" w:rsidP="000B7066">
            <w:pPr>
              <w:jc w:val="center"/>
              <w:rPr>
                <w:rFonts w:asciiTheme="minorHAnsi" w:hAnsiTheme="minorHAnsi"/>
                <w:sz w:val="22"/>
                <w:szCs w:val="22"/>
              </w:rPr>
            </w:pPr>
            <w:r>
              <w:rPr>
                <w:rFonts w:asciiTheme="minorHAnsi" w:hAnsiTheme="minorHAnsi"/>
                <w:sz w:val="22"/>
                <w:szCs w:val="22"/>
              </w:rPr>
              <w:t>10,00/</w:t>
            </w:r>
            <w:r w:rsidR="00621442">
              <w:rPr>
                <w:rFonts w:asciiTheme="minorHAnsi" w:hAnsiTheme="minorHAnsi"/>
                <w:sz w:val="22"/>
                <w:szCs w:val="22"/>
              </w:rPr>
              <w:t>1,33</w:t>
            </w:r>
          </w:p>
        </w:tc>
        <w:tc>
          <w:tcPr>
            <w:tcW w:w="1985" w:type="dxa"/>
          </w:tcPr>
          <w:p w:rsidR="000B7066" w:rsidRPr="00DA3245" w:rsidRDefault="00B56F59" w:rsidP="000B7066">
            <w:pPr>
              <w:jc w:val="center"/>
              <w:rPr>
                <w:rFonts w:asciiTheme="minorHAnsi" w:hAnsiTheme="minorHAnsi"/>
                <w:sz w:val="22"/>
                <w:szCs w:val="22"/>
              </w:rPr>
            </w:pPr>
            <w:r>
              <w:rPr>
                <w:rFonts w:asciiTheme="minorHAnsi" w:hAnsiTheme="minorHAnsi"/>
                <w:sz w:val="22"/>
                <w:szCs w:val="22"/>
              </w:rPr>
              <w:t>10,00/</w:t>
            </w:r>
            <w:r w:rsidR="00621442">
              <w:rPr>
                <w:rFonts w:asciiTheme="minorHAnsi" w:hAnsiTheme="minorHAnsi"/>
                <w:sz w:val="22"/>
                <w:szCs w:val="22"/>
              </w:rPr>
              <w:t>1,33</w:t>
            </w:r>
          </w:p>
        </w:tc>
        <w:tc>
          <w:tcPr>
            <w:tcW w:w="1559" w:type="dxa"/>
          </w:tcPr>
          <w:p w:rsidR="000B7066" w:rsidRPr="00DA3245" w:rsidRDefault="00B56F59" w:rsidP="000B7066">
            <w:pPr>
              <w:jc w:val="center"/>
              <w:rPr>
                <w:rFonts w:asciiTheme="minorHAnsi" w:hAnsiTheme="minorHAnsi"/>
                <w:sz w:val="22"/>
                <w:szCs w:val="22"/>
              </w:rPr>
            </w:pPr>
            <w:r>
              <w:rPr>
                <w:rFonts w:asciiTheme="minorHAnsi" w:hAnsiTheme="minorHAnsi"/>
                <w:sz w:val="22"/>
                <w:szCs w:val="22"/>
              </w:rPr>
              <w:t>350,00/</w:t>
            </w:r>
            <w:r w:rsidR="00621442">
              <w:rPr>
                <w:rFonts w:asciiTheme="minorHAnsi" w:hAnsiTheme="minorHAnsi"/>
                <w:sz w:val="22"/>
                <w:szCs w:val="22"/>
              </w:rPr>
              <w:t>46,45</w:t>
            </w:r>
          </w:p>
        </w:tc>
        <w:tc>
          <w:tcPr>
            <w:tcW w:w="920" w:type="dxa"/>
          </w:tcPr>
          <w:p w:rsidR="000B7066" w:rsidRPr="00DA3245" w:rsidRDefault="00B56F59" w:rsidP="000B7066">
            <w:pPr>
              <w:jc w:val="center"/>
              <w:rPr>
                <w:rFonts w:asciiTheme="minorHAnsi" w:hAnsiTheme="minorHAnsi"/>
                <w:sz w:val="22"/>
                <w:szCs w:val="22"/>
              </w:rPr>
            </w:pPr>
            <w:r>
              <w:rPr>
                <w:rFonts w:asciiTheme="minorHAnsi" w:hAnsiTheme="minorHAnsi"/>
                <w:sz w:val="22"/>
                <w:szCs w:val="22"/>
              </w:rPr>
              <w:t>60,00/</w:t>
            </w:r>
            <w:r w:rsidR="00621442">
              <w:rPr>
                <w:rFonts w:asciiTheme="minorHAnsi" w:hAnsiTheme="minorHAnsi"/>
                <w:sz w:val="22"/>
                <w:szCs w:val="22"/>
              </w:rPr>
              <w:t>7,96</w:t>
            </w:r>
          </w:p>
        </w:tc>
        <w:tc>
          <w:tcPr>
            <w:tcW w:w="920" w:type="dxa"/>
          </w:tcPr>
          <w:p w:rsidR="000B7066" w:rsidRPr="00DA3245" w:rsidRDefault="00B56F59" w:rsidP="000B7066">
            <w:pPr>
              <w:jc w:val="center"/>
              <w:rPr>
                <w:rFonts w:asciiTheme="minorHAnsi" w:hAnsiTheme="minorHAnsi"/>
                <w:sz w:val="22"/>
                <w:szCs w:val="22"/>
              </w:rPr>
            </w:pPr>
            <w:r>
              <w:rPr>
                <w:rFonts w:asciiTheme="minorHAnsi" w:hAnsiTheme="minorHAnsi"/>
                <w:sz w:val="22"/>
                <w:szCs w:val="22"/>
              </w:rPr>
              <w:t>60,00/</w:t>
            </w:r>
            <w:r w:rsidR="00621442">
              <w:rPr>
                <w:rFonts w:asciiTheme="minorHAnsi" w:hAnsiTheme="minorHAnsi"/>
                <w:sz w:val="22"/>
                <w:szCs w:val="22"/>
              </w:rPr>
              <w:t>7,96</w:t>
            </w:r>
          </w:p>
        </w:tc>
        <w:tc>
          <w:tcPr>
            <w:tcW w:w="1840" w:type="dxa"/>
          </w:tcPr>
          <w:p w:rsidR="000B7066" w:rsidRPr="00DA3245" w:rsidRDefault="00B56F59" w:rsidP="000B7066">
            <w:pPr>
              <w:jc w:val="center"/>
              <w:rPr>
                <w:rFonts w:asciiTheme="minorHAnsi" w:hAnsiTheme="minorHAnsi"/>
                <w:sz w:val="22"/>
                <w:szCs w:val="22"/>
              </w:rPr>
            </w:pPr>
            <w:r>
              <w:rPr>
                <w:rFonts w:asciiTheme="minorHAnsi" w:hAnsiTheme="minorHAnsi"/>
                <w:sz w:val="22"/>
                <w:szCs w:val="22"/>
              </w:rPr>
              <w:t>25,00/</w:t>
            </w:r>
            <w:r w:rsidR="00621442">
              <w:rPr>
                <w:rFonts w:asciiTheme="minorHAnsi" w:hAnsiTheme="minorHAnsi"/>
                <w:sz w:val="22"/>
                <w:szCs w:val="22"/>
              </w:rPr>
              <w:t>3,32</w:t>
            </w:r>
          </w:p>
        </w:tc>
      </w:tr>
    </w:tbl>
    <w:p w:rsidR="000B7066" w:rsidRPr="00DA3245" w:rsidRDefault="000B7066" w:rsidP="00887EF7">
      <w:pPr>
        <w:rPr>
          <w:rFonts w:asciiTheme="minorHAnsi" w:hAnsiTheme="minorHAnsi"/>
          <w:sz w:val="28"/>
          <w:szCs w:val="28"/>
        </w:rPr>
      </w:pPr>
    </w:p>
    <w:p w:rsidR="00887EF7" w:rsidRPr="00DA3245" w:rsidRDefault="001803C7" w:rsidP="003721FC">
      <w:pPr>
        <w:rPr>
          <w:rFonts w:asciiTheme="minorHAnsi" w:hAnsiTheme="minorHAnsi"/>
        </w:rPr>
      </w:pPr>
      <w:r w:rsidRPr="00DA3245">
        <w:rPr>
          <w:rFonts w:asciiTheme="minorHAnsi" w:hAnsiTheme="minorHAnsi"/>
          <w:b/>
          <w:sz w:val="28"/>
          <w:szCs w:val="28"/>
        </w:rPr>
        <w:t xml:space="preserve">                                                            </w:t>
      </w:r>
      <w:r w:rsidR="00B56F59">
        <w:rPr>
          <w:rFonts w:asciiTheme="minorHAnsi" w:hAnsiTheme="minorHAnsi"/>
          <w:b/>
          <w:sz w:val="28"/>
          <w:szCs w:val="28"/>
        </w:rPr>
        <w:t xml:space="preserve">                 </w:t>
      </w:r>
      <w:r w:rsidRPr="00DA3245">
        <w:rPr>
          <w:rFonts w:asciiTheme="minorHAnsi" w:hAnsiTheme="minorHAnsi"/>
          <w:sz w:val="28"/>
          <w:szCs w:val="28"/>
        </w:rPr>
        <w:t xml:space="preserve">PLAN:   </w:t>
      </w:r>
      <w:r w:rsidR="00B56F59">
        <w:rPr>
          <w:rFonts w:asciiTheme="minorHAnsi" w:hAnsiTheme="minorHAnsi"/>
          <w:sz w:val="28"/>
          <w:szCs w:val="28"/>
        </w:rPr>
        <w:t>465.500 kuna /</w:t>
      </w:r>
      <w:r w:rsidRPr="00DA3245">
        <w:rPr>
          <w:rFonts w:asciiTheme="minorHAnsi" w:hAnsiTheme="minorHAnsi"/>
          <w:sz w:val="28"/>
          <w:szCs w:val="28"/>
        </w:rPr>
        <w:t xml:space="preserve"> </w:t>
      </w:r>
      <w:r w:rsidR="00621442">
        <w:rPr>
          <w:rFonts w:asciiTheme="minorHAnsi" w:hAnsiTheme="minorHAnsi"/>
          <w:sz w:val="28"/>
          <w:szCs w:val="28"/>
        </w:rPr>
        <w:t>61.783 eura</w:t>
      </w:r>
    </w:p>
    <w:p w:rsidR="001803C7" w:rsidRPr="00DA3245" w:rsidRDefault="001803C7" w:rsidP="001803C7">
      <w:pPr>
        <w:pStyle w:val="ListParagraph"/>
        <w:numPr>
          <w:ilvl w:val="0"/>
          <w:numId w:val="10"/>
        </w:numPr>
        <w:rPr>
          <w:rFonts w:asciiTheme="minorHAnsi" w:hAnsiTheme="minorHAnsi"/>
          <w:sz w:val="28"/>
          <w:szCs w:val="28"/>
        </w:rPr>
      </w:pPr>
      <w:r w:rsidRPr="00DA3245">
        <w:rPr>
          <w:rFonts w:asciiTheme="minorHAnsi" w:hAnsiTheme="minorHAnsi"/>
          <w:sz w:val="28"/>
          <w:szCs w:val="28"/>
        </w:rPr>
        <w:t xml:space="preserve"> Članarina</w:t>
      </w:r>
    </w:p>
    <w:p w:rsidR="001803C7" w:rsidRPr="00DA3245" w:rsidRDefault="001803C7" w:rsidP="001803C7">
      <w:pPr>
        <w:rPr>
          <w:rFonts w:asciiTheme="minorHAnsi" w:hAnsiTheme="minorHAnsi"/>
          <w:sz w:val="28"/>
          <w:szCs w:val="28"/>
        </w:rPr>
      </w:pPr>
      <w:r w:rsidRPr="00DA3245">
        <w:rPr>
          <w:rFonts w:asciiTheme="minorHAnsi" w:hAnsiTheme="minorHAnsi"/>
          <w:sz w:val="28"/>
          <w:szCs w:val="28"/>
        </w:rPr>
        <w:t>Obaveza uplate članarine je prema Zakonu o članarinama u turističkim zajednicama koji je na snazi od 01.01.2021. odredio da se plaća po registriranom ležaju (iz rješenja) za osnovni ležaj 45,00 kuna</w:t>
      </w:r>
      <w:r w:rsidR="00E66460">
        <w:rPr>
          <w:rFonts w:asciiTheme="minorHAnsi" w:hAnsiTheme="minorHAnsi"/>
          <w:sz w:val="28"/>
          <w:szCs w:val="28"/>
        </w:rPr>
        <w:t xml:space="preserve"> (5,97 euro)</w:t>
      </w:r>
      <w:r w:rsidRPr="00DA3245">
        <w:rPr>
          <w:rFonts w:asciiTheme="minorHAnsi" w:hAnsiTheme="minorHAnsi"/>
          <w:sz w:val="28"/>
          <w:szCs w:val="28"/>
        </w:rPr>
        <w:t xml:space="preserve">, za pomoćni ležaj 22,50 kuna </w:t>
      </w:r>
      <w:r w:rsidR="00E66460">
        <w:rPr>
          <w:rFonts w:asciiTheme="minorHAnsi" w:hAnsiTheme="minorHAnsi"/>
          <w:sz w:val="28"/>
          <w:szCs w:val="28"/>
        </w:rPr>
        <w:t xml:space="preserve">(2,98 euro) </w:t>
      </w:r>
      <w:r w:rsidRPr="00DA3245">
        <w:rPr>
          <w:rFonts w:asciiTheme="minorHAnsi" w:hAnsiTheme="minorHAnsi"/>
          <w:sz w:val="28"/>
          <w:szCs w:val="28"/>
        </w:rPr>
        <w:t>godišnje. Uplata članarine se može podjeliti na četiri rate (plaćati kvartalno), a obrazac TZ2 se predaje u ispostavi nadležne (prema mjestu prebivališta)</w:t>
      </w:r>
      <w:r w:rsidR="007F3DB2" w:rsidRPr="00DA3245">
        <w:rPr>
          <w:rFonts w:asciiTheme="minorHAnsi" w:hAnsiTheme="minorHAnsi"/>
          <w:sz w:val="28"/>
          <w:szCs w:val="28"/>
        </w:rPr>
        <w:t xml:space="preserve"> </w:t>
      </w:r>
      <w:r w:rsidRPr="00DA3245">
        <w:rPr>
          <w:rFonts w:asciiTheme="minorHAnsi" w:hAnsiTheme="minorHAnsi"/>
          <w:sz w:val="28"/>
          <w:szCs w:val="28"/>
        </w:rPr>
        <w:t>Porezne uprave</w:t>
      </w:r>
      <w:r w:rsidR="007F3DB2" w:rsidRPr="00DA3245">
        <w:rPr>
          <w:rFonts w:asciiTheme="minorHAnsi" w:hAnsiTheme="minorHAnsi"/>
          <w:sz w:val="28"/>
          <w:szCs w:val="28"/>
        </w:rPr>
        <w:t xml:space="preserve"> </w:t>
      </w:r>
      <w:r w:rsidRPr="00DA3245">
        <w:rPr>
          <w:rFonts w:asciiTheme="minorHAnsi" w:hAnsiTheme="minorHAnsi"/>
          <w:sz w:val="28"/>
          <w:szCs w:val="28"/>
        </w:rPr>
        <w:t>do 15.01. za tekuću godinu .</w:t>
      </w:r>
    </w:p>
    <w:p w:rsidR="003721FC" w:rsidRPr="00DA3245" w:rsidRDefault="001803C7" w:rsidP="003721FC">
      <w:pPr>
        <w:rPr>
          <w:rFonts w:asciiTheme="minorHAnsi" w:hAnsiTheme="minorHAnsi"/>
          <w:sz w:val="28"/>
          <w:szCs w:val="28"/>
        </w:rPr>
      </w:pPr>
      <w:r w:rsidRPr="00DA3245">
        <w:rPr>
          <w:rFonts w:asciiTheme="minorHAnsi" w:hAnsiTheme="minorHAnsi"/>
          <w:sz w:val="28"/>
          <w:szCs w:val="28"/>
        </w:rPr>
        <w:t xml:space="preserve"> </w:t>
      </w:r>
      <w:r w:rsidR="003721FC">
        <w:rPr>
          <w:rFonts w:asciiTheme="minorHAnsi" w:hAnsiTheme="minorHAnsi"/>
          <w:sz w:val="28"/>
          <w:szCs w:val="28"/>
        </w:rPr>
        <w:t xml:space="preserve">                                                 </w:t>
      </w:r>
      <w:r w:rsidR="003721FC" w:rsidRPr="00DA3245">
        <w:rPr>
          <w:rFonts w:asciiTheme="minorHAnsi" w:hAnsiTheme="minorHAnsi"/>
          <w:sz w:val="28"/>
          <w:szCs w:val="28"/>
        </w:rPr>
        <w:t xml:space="preserve">PLAN:      </w:t>
      </w:r>
      <w:r w:rsidR="003721FC">
        <w:rPr>
          <w:rFonts w:asciiTheme="minorHAnsi" w:hAnsiTheme="minorHAnsi"/>
          <w:sz w:val="28"/>
          <w:szCs w:val="28"/>
        </w:rPr>
        <w:t xml:space="preserve">40.000 kuna / 5.309 eura        </w:t>
      </w:r>
      <w:r w:rsidR="003721FC" w:rsidRPr="00DA3245">
        <w:rPr>
          <w:rFonts w:asciiTheme="minorHAnsi" w:hAnsiTheme="minorHAnsi"/>
          <w:sz w:val="28"/>
          <w:szCs w:val="28"/>
        </w:rPr>
        <w:t xml:space="preserve">                  </w:t>
      </w:r>
      <w:r w:rsidR="003721FC">
        <w:rPr>
          <w:rFonts w:asciiTheme="minorHAnsi" w:hAnsiTheme="minorHAnsi"/>
          <w:sz w:val="28"/>
          <w:szCs w:val="28"/>
        </w:rPr>
        <w:t xml:space="preserve">     </w:t>
      </w:r>
      <w:r w:rsidR="003721FC" w:rsidRPr="00DA3245">
        <w:rPr>
          <w:rFonts w:asciiTheme="minorHAnsi" w:hAnsiTheme="minorHAnsi"/>
          <w:sz w:val="28"/>
          <w:szCs w:val="28"/>
        </w:rPr>
        <w:t xml:space="preserve">    </w:t>
      </w:r>
    </w:p>
    <w:p w:rsidR="003721FC" w:rsidRPr="00DA3245" w:rsidRDefault="003721FC" w:rsidP="003721FC">
      <w:pPr>
        <w:rPr>
          <w:rFonts w:asciiTheme="minorHAnsi" w:hAnsiTheme="minorHAnsi"/>
          <w:sz w:val="28"/>
          <w:szCs w:val="28"/>
        </w:rPr>
      </w:pPr>
    </w:p>
    <w:p w:rsidR="001803C7" w:rsidRPr="00DA3245" w:rsidRDefault="001803C7" w:rsidP="001803C7">
      <w:pPr>
        <w:rPr>
          <w:rFonts w:asciiTheme="minorHAnsi" w:hAnsiTheme="minorHAnsi"/>
          <w:sz w:val="28"/>
          <w:szCs w:val="28"/>
        </w:rPr>
      </w:pPr>
    </w:p>
    <w:p w:rsidR="005E2420" w:rsidRPr="005E2420" w:rsidRDefault="005E2420" w:rsidP="005E2420">
      <w:pPr>
        <w:ind w:left="360"/>
        <w:rPr>
          <w:rFonts w:asciiTheme="minorHAnsi" w:hAnsiTheme="minorHAnsi"/>
          <w:sz w:val="28"/>
          <w:szCs w:val="28"/>
        </w:rPr>
      </w:pPr>
    </w:p>
    <w:p w:rsidR="005E2420" w:rsidRPr="005E2420" w:rsidRDefault="005E2420" w:rsidP="005E2420">
      <w:pPr>
        <w:ind w:left="360"/>
        <w:rPr>
          <w:rFonts w:asciiTheme="minorHAnsi" w:hAnsiTheme="minorHAnsi"/>
          <w:sz w:val="28"/>
          <w:szCs w:val="28"/>
        </w:rPr>
      </w:pPr>
    </w:p>
    <w:p w:rsidR="007F3DB2" w:rsidRPr="005E2420" w:rsidRDefault="004620A8" w:rsidP="005E2420">
      <w:pPr>
        <w:pStyle w:val="ListParagraph"/>
        <w:numPr>
          <w:ilvl w:val="0"/>
          <w:numId w:val="9"/>
        </w:numPr>
        <w:rPr>
          <w:rFonts w:asciiTheme="minorHAnsi" w:hAnsiTheme="minorHAnsi"/>
          <w:sz w:val="28"/>
          <w:szCs w:val="28"/>
        </w:rPr>
      </w:pPr>
      <w:r w:rsidRPr="005E2420">
        <w:rPr>
          <w:rFonts w:asciiTheme="minorHAnsi" w:hAnsiTheme="minorHAnsi"/>
          <w:sz w:val="28"/>
          <w:szCs w:val="28"/>
        </w:rPr>
        <w:lastRenderedPageBreak/>
        <w:t>TRANSFER</w:t>
      </w:r>
      <w:r w:rsidR="007F3DB2" w:rsidRPr="005E2420">
        <w:rPr>
          <w:rFonts w:asciiTheme="minorHAnsi" w:hAnsiTheme="minorHAnsi"/>
          <w:sz w:val="28"/>
          <w:szCs w:val="28"/>
        </w:rPr>
        <w:t xml:space="preserve"> OPĆINE POVLJANA</w:t>
      </w:r>
    </w:p>
    <w:p w:rsidR="007F3DB2" w:rsidRPr="00DA3245" w:rsidRDefault="007F3DB2" w:rsidP="007F3DB2">
      <w:pPr>
        <w:rPr>
          <w:rFonts w:asciiTheme="minorHAnsi" w:hAnsiTheme="minorHAnsi"/>
          <w:sz w:val="28"/>
          <w:szCs w:val="28"/>
        </w:rPr>
      </w:pPr>
    </w:p>
    <w:p w:rsidR="007F3DB2" w:rsidRPr="00DA3245" w:rsidRDefault="007F3DB2" w:rsidP="007F3DB2">
      <w:pPr>
        <w:rPr>
          <w:rFonts w:asciiTheme="minorHAnsi" w:hAnsiTheme="minorHAnsi"/>
          <w:sz w:val="28"/>
          <w:szCs w:val="28"/>
        </w:rPr>
      </w:pPr>
      <w:r w:rsidRPr="00DA3245">
        <w:rPr>
          <w:rFonts w:asciiTheme="minorHAnsi" w:hAnsiTheme="minorHAnsi"/>
          <w:sz w:val="28"/>
          <w:szCs w:val="28"/>
        </w:rPr>
        <w:t xml:space="preserve">                                                  </w:t>
      </w:r>
      <w:r w:rsidR="00E66460">
        <w:rPr>
          <w:rFonts w:asciiTheme="minorHAnsi" w:hAnsiTheme="minorHAnsi"/>
          <w:sz w:val="28"/>
          <w:szCs w:val="28"/>
        </w:rPr>
        <w:t xml:space="preserve">                            </w:t>
      </w:r>
      <w:r w:rsidRPr="00DA3245">
        <w:rPr>
          <w:rFonts w:asciiTheme="minorHAnsi" w:hAnsiTheme="minorHAnsi"/>
          <w:sz w:val="28"/>
          <w:szCs w:val="28"/>
        </w:rPr>
        <w:t xml:space="preserve">PLAN:    </w:t>
      </w:r>
      <w:r w:rsidR="00E66460">
        <w:rPr>
          <w:rFonts w:asciiTheme="minorHAnsi" w:hAnsiTheme="minorHAnsi"/>
          <w:sz w:val="28"/>
          <w:szCs w:val="28"/>
        </w:rPr>
        <w:t xml:space="preserve">80.000 kuna / </w:t>
      </w:r>
      <w:r w:rsidR="00F707EB">
        <w:rPr>
          <w:rFonts w:asciiTheme="minorHAnsi" w:hAnsiTheme="minorHAnsi"/>
          <w:sz w:val="28"/>
          <w:szCs w:val="28"/>
        </w:rPr>
        <w:t>10.618 eura</w:t>
      </w:r>
    </w:p>
    <w:p w:rsidR="007F3DB2" w:rsidRPr="00DA3245" w:rsidRDefault="007F3DB2" w:rsidP="007F3DB2">
      <w:pPr>
        <w:rPr>
          <w:rFonts w:asciiTheme="minorHAnsi" w:hAnsiTheme="minorHAnsi"/>
          <w:sz w:val="28"/>
          <w:szCs w:val="28"/>
        </w:rPr>
      </w:pPr>
    </w:p>
    <w:p w:rsidR="007F3DB2" w:rsidRPr="00DA3245" w:rsidRDefault="007F3DB2" w:rsidP="005E2420">
      <w:pPr>
        <w:pStyle w:val="ListParagraph"/>
        <w:numPr>
          <w:ilvl w:val="0"/>
          <w:numId w:val="9"/>
        </w:numPr>
        <w:rPr>
          <w:rFonts w:asciiTheme="minorHAnsi" w:hAnsiTheme="minorHAnsi"/>
          <w:sz w:val="28"/>
          <w:szCs w:val="28"/>
        </w:rPr>
      </w:pPr>
      <w:r w:rsidRPr="00DA3245">
        <w:rPr>
          <w:rFonts w:asciiTheme="minorHAnsi" w:hAnsiTheme="minorHAnsi"/>
          <w:sz w:val="28"/>
          <w:szCs w:val="28"/>
        </w:rPr>
        <w:t xml:space="preserve"> KAMATA</w:t>
      </w:r>
    </w:p>
    <w:p w:rsidR="007F3DB2" w:rsidRPr="00DA3245" w:rsidRDefault="007F3DB2" w:rsidP="007F3DB2">
      <w:pPr>
        <w:rPr>
          <w:rFonts w:asciiTheme="minorHAnsi" w:hAnsiTheme="minorHAnsi"/>
          <w:sz w:val="28"/>
          <w:szCs w:val="28"/>
        </w:rPr>
      </w:pPr>
      <w:r w:rsidRPr="00DA3245">
        <w:rPr>
          <w:rFonts w:asciiTheme="minorHAnsi" w:hAnsiTheme="minorHAnsi"/>
          <w:sz w:val="28"/>
          <w:szCs w:val="28"/>
        </w:rPr>
        <w:t xml:space="preserve">                  </w:t>
      </w:r>
    </w:p>
    <w:p w:rsidR="007F3DB2" w:rsidRPr="00DA3245" w:rsidRDefault="007F3DB2" w:rsidP="007F3DB2">
      <w:pPr>
        <w:rPr>
          <w:rFonts w:asciiTheme="minorHAnsi" w:hAnsiTheme="minorHAnsi"/>
          <w:sz w:val="28"/>
          <w:szCs w:val="28"/>
        </w:rPr>
      </w:pPr>
      <w:r w:rsidRPr="00DA3245">
        <w:rPr>
          <w:rFonts w:asciiTheme="minorHAnsi" w:hAnsiTheme="minorHAnsi"/>
          <w:sz w:val="28"/>
          <w:szCs w:val="28"/>
        </w:rPr>
        <w:t xml:space="preserve">                                                                              </w:t>
      </w:r>
      <w:r w:rsidR="00E66460">
        <w:rPr>
          <w:rFonts w:asciiTheme="minorHAnsi" w:hAnsiTheme="minorHAnsi"/>
          <w:sz w:val="28"/>
          <w:szCs w:val="28"/>
        </w:rPr>
        <w:t xml:space="preserve">       </w:t>
      </w:r>
      <w:r w:rsidR="00F707EB">
        <w:rPr>
          <w:rFonts w:asciiTheme="minorHAnsi" w:hAnsiTheme="minorHAnsi"/>
          <w:sz w:val="28"/>
          <w:szCs w:val="28"/>
        </w:rPr>
        <w:t xml:space="preserve">   PLAN:    </w:t>
      </w:r>
      <w:r w:rsidR="00E66460">
        <w:rPr>
          <w:rFonts w:asciiTheme="minorHAnsi" w:hAnsiTheme="minorHAnsi"/>
          <w:sz w:val="28"/>
          <w:szCs w:val="28"/>
        </w:rPr>
        <w:t xml:space="preserve">100 kuna / </w:t>
      </w:r>
      <w:r w:rsidR="00F707EB">
        <w:rPr>
          <w:rFonts w:asciiTheme="minorHAnsi" w:hAnsiTheme="minorHAnsi"/>
          <w:sz w:val="28"/>
          <w:szCs w:val="28"/>
        </w:rPr>
        <w:t>13 eura</w:t>
      </w:r>
    </w:p>
    <w:p w:rsidR="007F3DB2" w:rsidRPr="00DA3245" w:rsidRDefault="007F3DB2" w:rsidP="007F3DB2">
      <w:pPr>
        <w:rPr>
          <w:rFonts w:asciiTheme="minorHAnsi" w:hAnsiTheme="minorHAnsi"/>
          <w:sz w:val="28"/>
          <w:szCs w:val="28"/>
        </w:rPr>
      </w:pPr>
    </w:p>
    <w:p w:rsidR="007F3DB2" w:rsidRPr="00DA3245" w:rsidRDefault="007F3DB2" w:rsidP="007F3DB2">
      <w:pPr>
        <w:rPr>
          <w:rFonts w:asciiTheme="minorHAnsi" w:hAnsiTheme="minorHAnsi"/>
          <w:sz w:val="28"/>
          <w:szCs w:val="28"/>
        </w:rPr>
      </w:pPr>
    </w:p>
    <w:p w:rsidR="007F3DB2" w:rsidRPr="00DA3245" w:rsidRDefault="007F3DB2" w:rsidP="005E2420">
      <w:pPr>
        <w:pStyle w:val="ListParagraph"/>
        <w:numPr>
          <w:ilvl w:val="0"/>
          <w:numId w:val="9"/>
        </w:numPr>
        <w:rPr>
          <w:rFonts w:asciiTheme="minorHAnsi" w:hAnsiTheme="minorHAnsi"/>
          <w:sz w:val="28"/>
          <w:szCs w:val="28"/>
        </w:rPr>
      </w:pPr>
      <w:r w:rsidRPr="00DA3245">
        <w:rPr>
          <w:rFonts w:asciiTheme="minorHAnsi" w:hAnsiTheme="minorHAnsi"/>
          <w:sz w:val="28"/>
          <w:szCs w:val="28"/>
        </w:rPr>
        <w:t xml:space="preserve">PRENESENI PRIHOD IZ PRETHODNE GODINE   </w:t>
      </w:r>
    </w:p>
    <w:p w:rsidR="007F3DB2" w:rsidRPr="00DA3245" w:rsidRDefault="007F3DB2" w:rsidP="007F3DB2">
      <w:pPr>
        <w:pStyle w:val="ListParagraph"/>
        <w:rPr>
          <w:rFonts w:asciiTheme="minorHAnsi" w:hAnsiTheme="minorHAnsi"/>
          <w:sz w:val="28"/>
          <w:szCs w:val="28"/>
        </w:rPr>
      </w:pPr>
      <w:r w:rsidRPr="00DA3245">
        <w:rPr>
          <w:rFonts w:asciiTheme="minorHAnsi" w:hAnsiTheme="minorHAnsi"/>
          <w:sz w:val="28"/>
          <w:szCs w:val="28"/>
        </w:rPr>
        <w:t xml:space="preserve">                       </w:t>
      </w:r>
    </w:p>
    <w:p w:rsidR="007F3DB2" w:rsidRPr="00DA3245" w:rsidRDefault="007F3DB2" w:rsidP="007F3DB2">
      <w:pPr>
        <w:ind w:left="360"/>
        <w:rPr>
          <w:rFonts w:asciiTheme="minorHAnsi" w:hAnsiTheme="minorHAnsi"/>
          <w:sz w:val="28"/>
          <w:szCs w:val="28"/>
        </w:rPr>
      </w:pPr>
      <w:r w:rsidRPr="00DA3245">
        <w:rPr>
          <w:rFonts w:asciiTheme="minorHAnsi" w:hAnsiTheme="minorHAnsi"/>
          <w:sz w:val="28"/>
          <w:szCs w:val="28"/>
        </w:rPr>
        <w:t xml:space="preserve">                                                      </w:t>
      </w:r>
      <w:r w:rsidR="00E66460">
        <w:rPr>
          <w:rFonts w:asciiTheme="minorHAnsi" w:hAnsiTheme="minorHAnsi"/>
          <w:sz w:val="28"/>
          <w:szCs w:val="28"/>
        </w:rPr>
        <w:t xml:space="preserve">                      </w:t>
      </w:r>
      <w:r w:rsidRPr="00DA3245">
        <w:rPr>
          <w:rFonts w:asciiTheme="minorHAnsi" w:hAnsiTheme="minorHAnsi"/>
          <w:sz w:val="28"/>
          <w:szCs w:val="28"/>
        </w:rPr>
        <w:t xml:space="preserve">  PLAN:</w:t>
      </w:r>
      <w:r w:rsidR="00F707EB">
        <w:rPr>
          <w:rFonts w:asciiTheme="minorHAnsi" w:hAnsiTheme="minorHAnsi"/>
          <w:sz w:val="28"/>
          <w:szCs w:val="28"/>
        </w:rPr>
        <w:t xml:space="preserve"> </w:t>
      </w:r>
      <w:r w:rsidR="00E66460">
        <w:rPr>
          <w:rFonts w:asciiTheme="minorHAnsi" w:hAnsiTheme="minorHAnsi"/>
          <w:sz w:val="28"/>
          <w:szCs w:val="28"/>
        </w:rPr>
        <w:t xml:space="preserve">65.000 kuna / </w:t>
      </w:r>
      <w:r w:rsidR="00F707EB">
        <w:rPr>
          <w:rFonts w:asciiTheme="minorHAnsi" w:hAnsiTheme="minorHAnsi"/>
          <w:sz w:val="28"/>
          <w:szCs w:val="28"/>
        </w:rPr>
        <w:t>8.627 eura</w:t>
      </w:r>
    </w:p>
    <w:p w:rsidR="007F3DB2" w:rsidRPr="00DA3245" w:rsidRDefault="007F3DB2" w:rsidP="007F3DB2">
      <w:pPr>
        <w:ind w:left="360"/>
        <w:rPr>
          <w:rFonts w:asciiTheme="minorHAnsi" w:hAnsiTheme="minorHAnsi"/>
          <w:sz w:val="28"/>
          <w:szCs w:val="28"/>
        </w:rPr>
      </w:pPr>
    </w:p>
    <w:p w:rsidR="007F3DB2" w:rsidRPr="00DA3245" w:rsidRDefault="007F3DB2" w:rsidP="007F3DB2">
      <w:pPr>
        <w:ind w:left="360"/>
        <w:rPr>
          <w:rFonts w:asciiTheme="minorHAnsi" w:hAnsiTheme="minorHAnsi"/>
          <w:sz w:val="28"/>
          <w:szCs w:val="28"/>
        </w:rPr>
      </w:pPr>
    </w:p>
    <w:p w:rsidR="007F3DB2" w:rsidRPr="00DA3245" w:rsidRDefault="007F3DB2" w:rsidP="007F3DB2">
      <w:pPr>
        <w:rPr>
          <w:rFonts w:asciiTheme="minorHAnsi" w:hAnsiTheme="minorHAnsi"/>
          <w:b/>
          <w:bCs/>
          <w:sz w:val="28"/>
          <w:szCs w:val="28"/>
        </w:rPr>
      </w:pPr>
      <w:r w:rsidRPr="00DA3245">
        <w:rPr>
          <w:rFonts w:asciiTheme="minorHAnsi" w:hAnsiTheme="minorHAnsi"/>
          <w:b/>
          <w:bCs/>
          <w:sz w:val="28"/>
          <w:szCs w:val="28"/>
        </w:rPr>
        <w:t xml:space="preserve">PRIHODI UKUPNO                                         </w:t>
      </w:r>
      <w:r w:rsidR="00E66460">
        <w:rPr>
          <w:rFonts w:asciiTheme="minorHAnsi" w:hAnsiTheme="minorHAnsi"/>
          <w:b/>
          <w:bCs/>
          <w:sz w:val="28"/>
          <w:szCs w:val="28"/>
        </w:rPr>
        <w:t xml:space="preserve">650.600 </w:t>
      </w:r>
      <w:r w:rsidR="00786DA5">
        <w:rPr>
          <w:rFonts w:asciiTheme="minorHAnsi" w:hAnsiTheme="minorHAnsi"/>
          <w:b/>
          <w:bCs/>
          <w:sz w:val="28"/>
          <w:szCs w:val="28"/>
        </w:rPr>
        <w:t>kuna /</w:t>
      </w:r>
      <w:r w:rsidRPr="00DA3245">
        <w:rPr>
          <w:rFonts w:asciiTheme="minorHAnsi" w:hAnsiTheme="minorHAnsi"/>
          <w:b/>
          <w:bCs/>
          <w:sz w:val="28"/>
          <w:szCs w:val="28"/>
        </w:rPr>
        <w:t xml:space="preserve">  </w:t>
      </w:r>
      <w:r w:rsidR="00F707EB">
        <w:rPr>
          <w:rFonts w:asciiTheme="minorHAnsi" w:hAnsiTheme="minorHAnsi"/>
          <w:b/>
          <w:bCs/>
          <w:sz w:val="28"/>
          <w:szCs w:val="28"/>
        </w:rPr>
        <w:t xml:space="preserve">86.350 </w:t>
      </w:r>
      <w:r w:rsidR="00786DA5">
        <w:rPr>
          <w:rFonts w:asciiTheme="minorHAnsi" w:hAnsiTheme="minorHAnsi"/>
          <w:b/>
          <w:bCs/>
          <w:sz w:val="28"/>
          <w:szCs w:val="28"/>
        </w:rPr>
        <w:t>eura</w:t>
      </w:r>
    </w:p>
    <w:p w:rsidR="007F3DB2" w:rsidRPr="00DA3245" w:rsidRDefault="007F3DB2" w:rsidP="007F3DB2">
      <w:pPr>
        <w:ind w:left="360"/>
        <w:rPr>
          <w:rFonts w:asciiTheme="minorHAnsi" w:hAnsiTheme="minorHAnsi"/>
          <w:sz w:val="28"/>
          <w:szCs w:val="28"/>
        </w:rPr>
      </w:pPr>
    </w:p>
    <w:p w:rsidR="00AD0FB8" w:rsidRPr="00DA3245" w:rsidRDefault="00AD0FB8" w:rsidP="00AD0FB8">
      <w:pPr>
        <w:rPr>
          <w:rFonts w:asciiTheme="minorHAnsi" w:hAnsiTheme="minorHAnsi"/>
        </w:rPr>
      </w:pPr>
    </w:p>
    <w:p w:rsidR="00E73BBF" w:rsidRPr="00DA3245" w:rsidRDefault="00E73BBF" w:rsidP="00E73BBF">
      <w:pPr>
        <w:rPr>
          <w:rFonts w:asciiTheme="minorHAnsi" w:hAnsiTheme="minorHAnsi"/>
        </w:rPr>
      </w:pPr>
    </w:p>
    <w:p w:rsidR="007F3DB2" w:rsidRPr="00DA3245" w:rsidRDefault="007F3DB2" w:rsidP="007F3DB2">
      <w:pPr>
        <w:rPr>
          <w:rFonts w:asciiTheme="minorHAnsi" w:hAnsiTheme="minorHAnsi"/>
        </w:rPr>
      </w:pPr>
      <w:r w:rsidRPr="00DA3245">
        <w:rPr>
          <w:rFonts w:asciiTheme="minorHAnsi" w:hAnsiTheme="minorHAnsi"/>
          <w:b/>
          <w:bCs/>
          <w:sz w:val="28"/>
          <w:szCs w:val="28"/>
        </w:rPr>
        <w:t xml:space="preserve">                                            </w:t>
      </w:r>
      <w:r w:rsidRPr="00DA3245">
        <w:rPr>
          <w:rFonts w:asciiTheme="minorHAnsi" w:hAnsiTheme="minorHAnsi"/>
          <w:b/>
          <w:bCs/>
          <w:sz w:val="32"/>
          <w:szCs w:val="32"/>
        </w:rPr>
        <w:t xml:space="preserve"> </w:t>
      </w:r>
      <w:r w:rsidRPr="00DA3245">
        <w:rPr>
          <w:rFonts w:asciiTheme="minorHAnsi" w:hAnsiTheme="minorHAnsi"/>
          <w:sz w:val="36"/>
          <w:szCs w:val="36"/>
        </w:rPr>
        <w:t>A K T I V N O S T I</w:t>
      </w:r>
    </w:p>
    <w:p w:rsidR="007F3DB2" w:rsidRPr="00DA3245" w:rsidRDefault="007F3DB2" w:rsidP="007F3DB2">
      <w:pPr>
        <w:rPr>
          <w:rFonts w:asciiTheme="minorHAnsi" w:hAnsiTheme="minorHAnsi"/>
          <w:b/>
          <w:bCs/>
          <w:sz w:val="28"/>
          <w:szCs w:val="28"/>
        </w:rPr>
      </w:pPr>
    </w:p>
    <w:p w:rsidR="007F3DB2" w:rsidRDefault="007F3DB2" w:rsidP="007F3DB2">
      <w:pPr>
        <w:numPr>
          <w:ilvl w:val="0"/>
          <w:numId w:val="11"/>
        </w:numPr>
        <w:rPr>
          <w:rFonts w:asciiTheme="minorHAnsi" w:hAnsiTheme="minorHAnsi"/>
          <w:sz w:val="28"/>
          <w:szCs w:val="28"/>
        </w:rPr>
      </w:pPr>
      <w:r w:rsidRPr="00DA3245">
        <w:rPr>
          <w:rFonts w:asciiTheme="minorHAnsi" w:hAnsiTheme="minorHAnsi"/>
          <w:sz w:val="28"/>
          <w:szCs w:val="28"/>
        </w:rPr>
        <w:t>ISTRAŽIVANJE I STRATEŠKO PLANIRANJE</w:t>
      </w:r>
    </w:p>
    <w:p w:rsidR="0072266C" w:rsidRPr="00DA3245" w:rsidRDefault="0072266C" w:rsidP="0072266C">
      <w:pPr>
        <w:ind w:left="720"/>
        <w:rPr>
          <w:rFonts w:asciiTheme="minorHAnsi" w:hAnsiTheme="minorHAnsi"/>
          <w:sz w:val="28"/>
          <w:szCs w:val="28"/>
        </w:rPr>
      </w:pPr>
    </w:p>
    <w:p w:rsidR="005E2420" w:rsidRDefault="007F3DB2" w:rsidP="00786DA5">
      <w:pPr>
        <w:numPr>
          <w:ilvl w:val="1"/>
          <w:numId w:val="12"/>
        </w:numPr>
        <w:rPr>
          <w:rFonts w:asciiTheme="minorHAnsi" w:hAnsiTheme="minorHAnsi"/>
          <w:sz w:val="28"/>
          <w:szCs w:val="28"/>
        </w:rPr>
      </w:pPr>
      <w:bookmarkStart w:id="0" w:name="_Hlk58785131"/>
      <w:r w:rsidRPr="00DA3245">
        <w:rPr>
          <w:rFonts w:asciiTheme="minorHAnsi" w:hAnsiTheme="minorHAnsi"/>
          <w:sz w:val="28"/>
          <w:szCs w:val="28"/>
        </w:rPr>
        <w:t xml:space="preserve"> Izrada strateških/operativnih/komunikacijskih/akcijskih dokumenata</w:t>
      </w:r>
      <w:r w:rsidR="005E2420">
        <w:rPr>
          <w:rFonts w:asciiTheme="minorHAnsi" w:hAnsiTheme="minorHAnsi"/>
          <w:sz w:val="28"/>
          <w:szCs w:val="28"/>
        </w:rPr>
        <w:t xml:space="preserve"> </w:t>
      </w:r>
      <w:r w:rsidR="00786DA5" w:rsidRPr="005E2420">
        <w:rPr>
          <w:rFonts w:asciiTheme="minorHAnsi" w:hAnsiTheme="minorHAnsi"/>
          <w:sz w:val="28"/>
          <w:szCs w:val="28"/>
        </w:rPr>
        <w:t xml:space="preserve">  </w:t>
      </w:r>
    </w:p>
    <w:p w:rsidR="005E2420" w:rsidRDefault="005E2420" w:rsidP="005E2420">
      <w:pPr>
        <w:rPr>
          <w:rFonts w:asciiTheme="minorHAnsi" w:hAnsiTheme="minorHAnsi"/>
          <w:b/>
          <w:sz w:val="28"/>
          <w:szCs w:val="28"/>
        </w:rPr>
      </w:pPr>
      <w:r>
        <w:rPr>
          <w:rFonts w:asciiTheme="minorHAnsi" w:hAnsiTheme="minorHAnsi"/>
          <w:b/>
          <w:sz w:val="28"/>
          <w:szCs w:val="28"/>
        </w:rPr>
        <w:t>Opis aktivnosti:</w:t>
      </w:r>
    </w:p>
    <w:p w:rsidR="00786DA5" w:rsidRDefault="00786DA5" w:rsidP="005E2420">
      <w:pPr>
        <w:rPr>
          <w:rFonts w:asciiTheme="minorHAnsi" w:hAnsiTheme="minorHAnsi"/>
          <w:sz w:val="28"/>
          <w:szCs w:val="28"/>
        </w:rPr>
      </w:pPr>
      <w:r w:rsidRPr="005E2420">
        <w:rPr>
          <w:rFonts w:asciiTheme="minorHAnsi" w:hAnsiTheme="minorHAnsi"/>
          <w:sz w:val="28"/>
          <w:szCs w:val="28"/>
        </w:rPr>
        <w:t xml:space="preserve"> Sudjelovanje u izradi nacionalne strategije razvoja hrvatskog</w:t>
      </w:r>
      <w:r w:rsidR="005E2420">
        <w:rPr>
          <w:rFonts w:asciiTheme="minorHAnsi" w:hAnsiTheme="minorHAnsi"/>
          <w:sz w:val="28"/>
          <w:szCs w:val="28"/>
        </w:rPr>
        <w:t xml:space="preserve"> </w:t>
      </w:r>
      <w:r w:rsidRPr="00786DA5">
        <w:rPr>
          <w:rFonts w:asciiTheme="minorHAnsi" w:hAnsiTheme="minorHAnsi"/>
          <w:sz w:val="28"/>
          <w:szCs w:val="28"/>
        </w:rPr>
        <w:t xml:space="preserve"> </w:t>
      </w:r>
      <w:r>
        <w:rPr>
          <w:rFonts w:asciiTheme="minorHAnsi" w:hAnsiTheme="minorHAnsi"/>
          <w:sz w:val="28"/>
          <w:szCs w:val="28"/>
        </w:rPr>
        <w:t xml:space="preserve">                       t</w:t>
      </w:r>
      <w:r w:rsidRPr="00786DA5">
        <w:rPr>
          <w:rFonts w:asciiTheme="minorHAnsi" w:hAnsiTheme="minorHAnsi"/>
          <w:sz w:val="28"/>
          <w:szCs w:val="28"/>
        </w:rPr>
        <w:t>urizma</w:t>
      </w:r>
      <w:r>
        <w:rPr>
          <w:rFonts w:asciiTheme="minorHAnsi" w:hAnsiTheme="minorHAnsi"/>
          <w:sz w:val="28"/>
          <w:szCs w:val="28"/>
        </w:rPr>
        <w:t>;</w:t>
      </w:r>
      <w:r w:rsidR="005E2420">
        <w:rPr>
          <w:rFonts w:asciiTheme="minorHAnsi" w:hAnsiTheme="minorHAnsi"/>
          <w:sz w:val="28"/>
          <w:szCs w:val="28"/>
        </w:rPr>
        <w:t xml:space="preserve"> d</w:t>
      </w:r>
      <w:r w:rsidRPr="00786DA5">
        <w:rPr>
          <w:rFonts w:asciiTheme="minorHAnsi" w:hAnsiTheme="minorHAnsi"/>
          <w:sz w:val="28"/>
          <w:szCs w:val="28"/>
        </w:rPr>
        <w:t>onošenje strateškog i operativnog marketinškog plana turizma;</w:t>
      </w:r>
      <w:r w:rsidR="005E2420">
        <w:rPr>
          <w:rFonts w:asciiTheme="minorHAnsi" w:hAnsiTheme="minorHAnsi"/>
          <w:sz w:val="28"/>
          <w:szCs w:val="28"/>
        </w:rPr>
        <w:t xml:space="preserve"> s</w:t>
      </w:r>
      <w:r w:rsidRPr="00786DA5">
        <w:rPr>
          <w:rFonts w:asciiTheme="minorHAnsi" w:hAnsiTheme="minorHAnsi"/>
          <w:sz w:val="28"/>
          <w:szCs w:val="28"/>
        </w:rPr>
        <w:t>udjelovanje u izradi strateških dokumenata i druge planske podloge za razvoj turizma</w:t>
      </w:r>
    </w:p>
    <w:p w:rsidR="00786DA5" w:rsidRDefault="00786DA5" w:rsidP="00786DA5">
      <w:pPr>
        <w:pStyle w:val="ListParagraph"/>
        <w:ind w:left="1100"/>
        <w:rPr>
          <w:rFonts w:asciiTheme="minorHAnsi" w:hAnsiTheme="minorHAnsi"/>
          <w:sz w:val="28"/>
          <w:szCs w:val="28"/>
        </w:rPr>
      </w:pPr>
    </w:p>
    <w:p w:rsidR="00786DA5" w:rsidRDefault="005E2420" w:rsidP="005E2420">
      <w:pPr>
        <w:rPr>
          <w:rFonts w:asciiTheme="minorHAnsi" w:hAnsiTheme="minorHAnsi"/>
          <w:b/>
          <w:sz w:val="28"/>
          <w:szCs w:val="28"/>
        </w:rPr>
      </w:pPr>
      <w:r>
        <w:rPr>
          <w:rFonts w:asciiTheme="minorHAnsi" w:hAnsiTheme="minorHAnsi"/>
          <w:b/>
          <w:sz w:val="28"/>
          <w:szCs w:val="28"/>
        </w:rPr>
        <w:t>Cilj aktivnosti:</w:t>
      </w:r>
    </w:p>
    <w:p w:rsidR="005E2420" w:rsidRDefault="00347E75" w:rsidP="005E2420">
      <w:pPr>
        <w:rPr>
          <w:rFonts w:asciiTheme="minorHAnsi" w:hAnsiTheme="minorHAnsi"/>
          <w:sz w:val="28"/>
          <w:szCs w:val="28"/>
        </w:rPr>
      </w:pPr>
      <w:r w:rsidRPr="00347E75">
        <w:rPr>
          <w:rFonts w:asciiTheme="minorHAnsi" w:hAnsiTheme="minorHAnsi"/>
          <w:sz w:val="28"/>
          <w:szCs w:val="28"/>
        </w:rPr>
        <w:t>Planiranje je ključna aktivnost razvoja i marketinga destinacije.</w:t>
      </w:r>
    </w:p>
    <w:p w:rsidR="00347E75" w:rsidRDefault="00347E75" w:rsidP="005E2420">
      <w:pPr>
        <w:rPr>
          <w:rFonts w:asciiTheme="minorHAnsi" w:hAnsiTheme="minorHAnsi"/>
          <w:sz w:val="28"/>
          <w:szCs w:val="28"/>
        </w:rPr>
      </w:pPr>
    </w:p>
    <w:p w:rsidR="00347E75" w:rsidRPr="00347E75" w:rsidRDefault="00347E75" w:rsidP="005E2420">
      <w:pPr>
        <w:rPr>
          <w:rFonts w:asciiTheme="minorHAnsi" w:hAnsiTheme="minorHAnsi"/>
          <w:b/>
          <w:sz w:val="28"/>
          <w:szCs w:val="28"/>
        </w:rPr>
      </w:pPr>
      <w:r w:rsidRPr="00347E75">
        <w:rPr>
          <w:rFonts w:asciiTheme="minorHAnsi" w:hAnsiTheme="minorHAnsi"/>
          <w:b/>
          <w:sz w:val="28"/>
          <w:szCs w:val="28"/>
        </w:rPr>
        <w:t>Nositelj aktivnosti:</w:t>
      </w:r>
    </w:p>
    <w:p w:rsidR="00347E75" w:rsidRDefault="00347E75" w:rsidP="005E2420">
      <w:pPr>
        <w:rPr>
          <w:rFonts w:asciiTheme="minorHAnsi" w:hAnsiTheme="minorHAnsi"/>
          <w:sz w:val="28"/>
          <w:szCs w:val="28"/>
        </w:rPr>
      </w:pPr>
      <w:r>
        <w:rPr>
          <w:rFonts w:asciiTheme="minorHAnsi" w:hAnsiTheme="minorHAnsi"/>
          <w:sz w:val="28"/>
          <w:szCs w:val="28"/>
        </w:rPr>
        <w:t>TZ Povljana</w:t>
      </w:r>
    </w:p>
    <w:p w:rsidR="00347E75" w:rsidRDefault="00347E75" w:rsidP="005E2420">
      <w:pPr>
        <w:rPr>
          <w:rFonts w:asciiTheme="minorHAnsi" w:hAnsiTheme="minorHAnsi"/>
          <w:sz w:val="28"/>
          <w:szCs w:val="28"/>
        </w:rPr>
      </w:pPr>
    </w:p>
    <w:p w:rsidR="00347E75" w:rsidRPr="00347E75" w:rsidRDefault="00347E75" w:rsidP="005E2420">
      <w:pPr>
        <w:rPr>
          <w:rFonts w:asciiTheme="minorHAnsi" w:hAnsiTheme="minorHAnsi"/>
          <w:b/>
          <w:sz w:val="28"/>
          <w:szCs w:val="28"/>
        </w:rPr>
      </w:pPr>
      <w:r w:rsidRPr="00347E75">
        <w:rPr>
          <w:rFonts w:asciiTheme="minorHAnsi" w:hAnsiTheme="minorHAnsi"/>
          <w:b/>
          <w:sz w:val="28"/>
          <w:szCs w:val="28"/>
        </w:rPr>
        <w:t>Iznos potreban za realizaciju:</w:t>
      </w:r>
    </w:p>
    <w:p w:rsidR="00347E75" w:rsidRDefault="00347E75" w:rsidP="005E2420">
      <w:pPr>
        <w:rPr>
          <w:rFonts w:asciiTheme="minorHAnsi" w:hAnsiTheme="minorHAnsi"/>
          <w:sz w:val="28"/>
          <w:szCs w:val="28"/>
        </w:rPr>
      </w:pPr>
      <w:r>
        <w:rPr>
          <w:rFonts w:asciiTheme="minorHAnsi" w:hAnsiTheme="minorHAnsi"/>
          <w:sz w:val="28"/>
          <w:szCs w:val="28"/>
        </w:rPr>
        <w:t>0 kuna</w:t>
      </w:r>
    </w:p>
    <w:p w:rsidR="00347E75" w:rsidRDefault="00347E75" w:rsidP="005E2420">
      <w:pPr>
        <w:rPr>
          <w:rFonts w:asciiTheme="minorHAnsi" w:hAnsiTheme="minorHAnsi"/>
          <w:sz w:val="28"/>
          <w:szCs w:val="28"/>
        </w:rPr>
      </w:pPr>
    </w:p>
    <w:p w:rsidR="00347E75" w:rsidRPr="00347E75" w:rsidRDefault="00347E75" w:rsidP="005E2420">
      <w:pPr>
        <w:rPr>
          <w:rFonts w:asciiTheme="minorHAnsi" w:hAnsiTheme="minorHAnsi"/>
          <w:b/>
          <w:sz w:val="28"/>
          <w:szCs w:val="28"/>
        </w:rPr>
      </w:pPr>
      <w:r w:rsidRPr="00347E75">
        <w:rPr>
          <w:rFonts w:asciiTheme="minorHAnsi" w:hAnsiTheme="minorHAnsi"/>
          <w:b/>
          <w:sz w:val="28"/>
          <w:szCs w:val="28"/>
        </w:rPr>
        <w:t>Rok realizacije aktivnosti:</w:t>
      </w:r>
    </w:p>
    <w:p w:rsidR="00347E75" w:rsidRDefault="00347E75" w:rsidP="005E2420">
      <w:pPr>
        <w:rPr>
          <w:rFonts w:asciiTheme="minorHAnsi" w:hAnsiTheme="minorHAnsi"/>
          <w:sz w:val="28"/>
          <w:szCs w:val="28"/>
        </w:rPr>
      </w:pPr>
      <w:r>
        <w:rPr>
          <w:rFonts w:asciiTheme="minorHAnsi" w:hAnsiTheme="minorHAnsi"/>
          <w:sz w:val="28"/>
          <w:szCs w:val="28"/>
        </w:rPr>
        <w:t>31.12.2023.</w:t>
      </w:r>
    </w:p>
    <w:p w:rsidR="00347E75" w:rsidRDefault="00347E75" w:rsidP="005E2420">
      <w:pPr>
        <w:rPr>
          <w:rFonts w:asciiTheme="minorHAnsi" w:hAnsiTheme="minorHAnsi"/>
          <w:sz w:val="28"/>
          <w:szCs w:val="28"/>
        </w:rPr>
      </w:pPr>
    </w:p>
    <w:p w:rsidR="00347E75" w:rsidRPr="00347E75" w:rsidRDefault="00347E75" w:rsidP="005E2420">
      <w:pPr>
        <w:rPr>
          <w:rFonts w:asciiTheme="minorHAnsi" w:hAnsiTheme="minorHAnsi"/>
          <w:sz w:val="28"/>
          <w:szCs w:val="28"/>
        </w:rPr>
      </w:pPr>
    </w:p>
    <w:p w:rsidR="005E2420" w:rsidRDefault="00786DA5" w:rsidP="005E2420">
      <w:pPr>
        <w:rPr>
          <w:rFonts w:asciiTheme="minorHAnsi" w:hAnsiTheme="minorHAnsi"/>
          <w:sz w:val="28"/>
          <w:szCs w:val="28"/>
        </w:rPr>
      </w:pPr>
      <w:r>
        <w:rPr>
          <w:rFonts w:asciiTheme="minorHAnsi" w:hAnsiTheme="minorHAnsi"/>
          <w:sz w:val="28"/>
          <w:szCs w:val="28"/>
        </w:rPr>
        <w:t xml:space="preserve">         </w:t>
      </w:r>
      <w:r w:rsidRPr="00786DA5">
        <w:rPr>
          <w:rFonts w:asciiTheme="minorHAnsi" w:hAnsiTheme="minorHAnsi"/>
          <w:sz w:val="28"/>
          <w:szCs w:val="28"/>
        </w:rPr>
        <w:t>1.2.</w:t>
      </w:r>
      <w:r w:rsidR="0072266C">
        <w:rPr>
          <w:rFonts w:asciiTheme="minorHAnsi" w:hAnsiTheme="minorHAnsi"/>
          <w:sz w:val="28"/>
          <w:szCs w:val="28"/>
        </w:rPr>
        <w:t xml:space="preserve"> Istraživanje i analiza tržišta</w:t>
      </w:r>
    </w:p>
    <w:p w:rsidR="005E2420" w:rsidRDefault="005E2420" w:rsidP="005E2420">
      <w:pPr>
        <w:rPr>
          <w:rFonts w:asciiTheme="minorHAnsi" w:hAnsiTheme="minorHAnsi"/>
          <w:b/>
          <w:sz w:val="28"/>
          <w:szCs w:val="28"/>
        </w:rPr>
      </w:pPr>
      <w:r>
        <w:rPr>
          <w:rFonts w:asciiTheme="minorHAnsi" w:hAnsiTheme="minorHAnsi"/>
          <w:b/>
          <w:sz w:val="28"/>
          <w:szCs w:val="28"/>
        </w:rPr>
        <w:t xml:space="preserve">Opis aktivnosti: </w:t>
      </w:r>
    </w:p>
    <w:p w:rsidR="005E2420" w:rsidRDefault="005E2420" w:rsidP="005E2420">
      <w:pPr>
        <w:rPr>
          <w:rFonts w:asciiTheme="minorHAnsi" w:hAnsiTheme="minorHAnsi"/>
          <w:sz w:val="28"/>
          <w:szCs w:val="28"/>
        </w:rPr>
      </w:pPr>
      <w:r>
        <w:rPr>
          <w:rFonts w:asciiTheme="minorHAnsi" w:hAnsiTheme="minorHAnsi"/>
          <w:sz w:val="28"/>
          <w:szCs w:val="28"/>
        </w:rPr>
        <w:t>I</w:t>
      </w:r>
      <w:r w:rsidR="00786DA5" w:rsidRPr="00786DA5">
        <w:rPr>
          <w:rFonts w:asciiTheme="minorHAnsi" w:hAnsiTheme="minorHAnsi"/>
          <w:sz w:val="28"/>
          <w:szCs w:val="28"/>
        </w:rPr>
        <w:t>straživanja tržišta za potrebe izrade strateških marketinških</w:t>
      </w:r>
      <w:r>
        <w:rPr>
          <w:rFonts w:asciiTheme="minorHAnsi" w:hAnsiTheme="minorHAnsi"/>
          <w:sz w:val="28"/>
          <w:szCs w:val="28"/>
        </w:rPr>
        <w:t xml:space="preserve"> </w:t>
      </w:r>
      <w:r w:rsidR="00454C46">
        <w:rPr>
          <w:rFonts w:asciiTheme="minorHAnsi" w:hAnsiTheme="minorHAnsi"/>
          <w:sz w:val="28"/>
          <w:szCs w:val="28"/>
        </w:rPr>
        <w:t>d</w:t>
      </w:r>
      <w:r w:rsidR="00786DA5" w:rsidRPr="00786DA5">
        <w:rPr>
          <w:rFonts w:asciiTheme="minorHAnsi" w:hAnsiTheme="minorHAnsi"/>
          <w:sz w:val="28"/>
          <w:szCs w:val="28"/>
        </w:rPr>
        <w:t>okumenata</w:t>
      </w:r>
      <w:r w:rsidR="00454C46">
        <w:rPr>
          <w:rFonts w:asciiTheme="minorHAnsi" w:hAnsiTheme="minorHAnsi"/>
          <w:sz w:val="28"/>
          <w:szCs w:val="28"/>
        </w:rPr>
        <w:t>;</w:t>
      </w:r>
      <w:r>
        <w:rPr>
          <w:rFonts w:asciiTheme="minorHAnsi" w:hAnsiTheme="minorHAnsi"/>
          <w:sz w:val="28"/>
          <w:szCs w:val="28"/>
        </w:rPr>
        <w:t xml:space="preserve"> p</w:t>
      </w:r>
      <w:r w:rsidR="00786DA5" w:rsidRPr="00454C46">
        <w:rPr>
          <w:rFonts w:asciiTheme="minorHAnsi" w:hAnsiTheme="minorHAnsi"/>
          <w:sz w:val="28"/>
          <w:szCs w:val="28"/>
        </w:rPr>
        <w:t xml:space="preserve">ripreme i objave analiza vezanih uz istraživanje tržišta/market </w:t>
      </w:r>
      <w:r>
        <w:rPr>
          <w:rFonts w:asciiTheme="minorHAnsi" w:hAnsiTheme="minorHAnsi"/>
          <w:sz w:val="28"/>
          <w:szCs w:val="28"/>
        </w:rPr>
        <w:t>i</w:t>
      </w:r>
      <w:r w:rsidR="00786DA5" w:rsidRPr="00786DA5">
        <w:rPr>
          <w:rFonts w:asciiTheme="minorHAnsi" w:hAnsiTheme="minorHAnsi"/>
          <w:sz w:val="28"/>
          <w:szCs w:val="28"/>
        </w:rPr>
        <w:t>ntelligence</w:t>
      </w:r>
      <w:r w:rsidR="00454C46">
        <w:rPr>
          <w:rFonts w:asciiTheme="minorHAnsi" w:hAnsiTheme="minorHAnsi"/>
          <w:sz w:val="28"/>
          <w:szCs w:val="28"/>
        </w:rPr>
        <w:t xml:space="preserve">;  </w:t>
      </w:r>
      <w:r w:rsidR="00786DA5" w:rsidRPr="00786DA5">
        <w:rPr>
          <w:rFonts w:asciiTheme="minorHAnsi" w:hAnsiTheme="minorHAnsi"/>
          <w:sz w:val="28"/>
          <w:szCs w:val="28"/>
        </w:rPr>
        <w:t>temeljna turistička statistika i analiza</w:t>
      </w:r>
      <w:r w:rsidR="00454C46">
        <w:rPr>
          <w:rFonts w:asciiTheme="minorHAnsi" w:hAnsiTheme="minorHAnsi"/>
          <w:sz w:val="28"/>
          <w:szCs w:val="28"/>
        </w:rPr>
        <w:t xml:space="preserve"> </w:t>
      </w:r>
      <w:r w:rsidR="00786DA5" w:rsidRPr="00786DA5">
        <w:rPr>
          <w:rFonts w:asciiTheme="minorHAnsi" w:hAnsiTheme="minorHAnsi"/>
          <w:sz w:val="28"/>
          <w:szCs w:val="28"/>
        </w:rPr>
        <w:t>podataka o</w:t>
      </w:r>
      <w:r>
        <w:rPr>
          <w:rFonts w:asciiTheme="minorHAnsi" w:hAnsiTheme="minorHAnsi"/>
          <w:sz w:val="28"/>
          <w:szCs w:val="28"/>
        </w:rPr>
        <w:t xml:space="preserve"> t</w:t>
      </w:r>
      <w:r w:rsidR="00786DA5" w:rsidRPr="00786DA5">
        <w:rPr>
          <w:rFonts w:asciiTheme="minorHAnsi" w:hAnsiTheme="minorHAnsi"/>
          <w:sz w:val="28"/>
          <w:szCs w:val="28"/>
        </w:rPr>
        <w:t>urizm</w:t>
      </w:r>
      <w:r w:rsidR="00454C46">
        <w:rPr>
          <w:rFonts w:asciiTheme="minorHAnsi" w:hAnsiTheme="minorHAnsi"/>
          <w:sz w:val="28"/>
          <w:szCs w:val="28"/>
        </w:rPr>
        <w:t>u</w:t>
      </w:r>
      <w:r w:rsidR="00DF107C" w:rsidRPr="00786DA5">
        <w:rPr>
          <w:rFonts w:asciiTheme="minorHAnsi" w:hAnsiTheme="minorHAnsi"/>
          <w:sz w:val="28"/>
          <w:szCs w:val="28"/>
        </w:rPr>
        <w:t xml:space="preserve">  Istraživanje i analiza tržišta</w:t>
      </w:r>
      <w:r w:rsidR="00454C46">
        <w:rPr>
          <w:rFonts w:asciiTheme="minorHAnsi" w:hAnsiTheme="minorHAnsi"/>
          <w:sz w:val="28"/>
          <w:szCs w:val="28"/>
        </w:rPr>
        <w:t>;</w:t>
      </w:r>
      <w:r>
        <w:rPr>
          <w:rFonts w:asciiTheme="minorHAnsi" w:hAnsiTheme="minorHAnsi"/>
          <w:sz w:val="28"/>
          <w:szCs w:val="28"/>
        </w:rPr>
        <w:t xml:space="preserve"> </w:t>
      </w:r>
      <w:r w:rsidR="00454C46" w:rsidRPr="00454C46">
        <w:rPr>
          <w:rFonts w:asciiTheme="minorHAnsi" w:hAnsiTheme="minorHAnsi"/>
          <w:sz w:val="28"/>
          <w:szCs w:val="28"/>
        </w:rPr>
        <w:t xml:space="preserve"> </w:t>
      </w:r>
      <w:r w:rsidR="00454C46">
        <w:rPr>
          <w:rFonts w:asciiTheme="minorHAnsi" w:hAnsiTheme="minorHAnsi"/>
          <w:sz w:val="28"/>
          <w:szCs w:val="28"/>
        </w:rPr>
        <w:t>s</w:t>
      </w:r>
      <w:r w:rsidR="00454C46" w:rsidRPr="00454C46">
        <w:rPr>
          <w:rFonts w:asciiTheme="minorHAnsi" w:hAnsiTheme="minorHAnsi"/>
          <w:sz w:val="28"/>
          <w:szCs w:val="28"/>
        </w:rPr>
        <w:t>uradnja s međunarodnim institucijama u području istraživanja tržišta, menadžment u funkciji održivog razvoja turizma i analiza</w:t>
      </w:r>
      <w:r>
        <w:rPr>
          <w:rFonts w:asciiTheme="minorHAnsi" w:hAnsiTheme="minorHAnsi"/>
          <w:sz w:val="28"/>
          <w:szCs w:val="28"/>
        </w:rPr>
        <w:t xml:space="preserve"> </w:t>
      </w:r>
      <w:r w:rsidR="00454C46" w:rsidRPr="00454C46">
        <w:rPr>
          <w:rFonts w:asciiTheme="minorHAnsi" w:hAnsiTheme="minorHAnsi"/>
          <w:sz w:val="28"/>
          <w:szCs w:val="28"/>
        </w:rPr>
        <w:t>karakteristika vrsta smještaja</w:t>
      </w:r>
      <w:r w:rsidR="00454C46">
        <w:rPr>
          <w:rFonts w:asciiTheme="minorHAnsi" w:hAnsiTheme="minorHAnsi"/>
          <w:sz w:val="28"/>
          <w:szCs w:val="28"/>
        </w:rPr>
        <w:t>;</w:t>
      </w:r>
      <w:r w:rsidR="00454C46" w:rsidRPr="00454C46">
        <w:rPr>
          <w:rFonts w:asciiTheme="minorHAnsi" w:hAnsiTheme="minorHAnsi"/>
          <w:sz w:val="28"/>
          <w:szCs w:val="28"/>
        </w:rPr>
        <w:t xml:space="preserve">  </w:t>
      </w:r>
      <w:r w:rsidR="00454C46">
        <w:rPr>
          <w:rFonts w:asciiTheme="minorHAnsi" w:hAnsiTheme="minorHAnsi"/>
          <w:sz w:val="28"/>
          <w:szCs w:val="28"/>
        </w:rPr>
        <w:t>a</w:t>
      </w:r>
      <w:r w:rsidR="00454C46" w:rsidRPr="00454C46">
        <w:rPr>
          <w:rFonts w:asciiTheme="minorHAnsi" w:hAnsiTheme="minorHAnsi"/>
          <w:sz w:val="28"/>
          <w:szCs w:val="28"/>
        </w:rPr>
        <w:t xml:space="preserve">nalize tržišta, kretanje trendova, benchmarking, analize koje će se </w:t>
      </w:r>
      <w:r w:rsidR="00454C46">
        <w:rPr>
          <w:rFonts w:asciiTheme="minorHAnsi" w:hAnsiTheme="minorHAnsi"/>
          <w:sz w:val="28"/>
          <w:szCs w:val="28"/>
        </w:rPr>
        <w:t xml:space="preserve">       </w:t>
      </w:r>
      <w:r w:rsidR="00454C46" w:rsidRPr="00454C46">
        <w:rPr>
          <w:rFonts w:asciiTheme="minorHAnsi" w:hAnsiTheme="minorHAnsi"/>
          <w:sz w:val="28"/>
          <w:szCs w:val="28"/>
        </w:rPr>
        <w:t>izrađivati prema potrebi za obavlja</w:t>
      </w:r>
      <w:r w:rsidR="00454C46">
        <w:rPr>
          <w:rFonts w:asciiTheme="minorHAnsi" w:hAnsiTheme="minorHAnsi"/>
          <w:sz w:val="28"/>
          <w:szCs w:val="28"/>
        </w:rPr>
        <w:t>nje raznih zadaća i aktivnosti;</w:t>
      </w:r>
      <w:r w:rsidR="00454C46" w:rsidRPr="00454C46">
        <w:rPr>
          <w:rFonts w:asciiTheme="minorHAnsi" w:hAnsiTheme="minorHAnsi"/>
          <w:sz w:val="28"/>
          <w:szCs w:val="28"/>
        </w:rPr>
        <w:t xml:space="preserve"> </w:t>
      </w:r>
      <w:r w:rsidR="00454C46">
        <w:rPr>
          <w:rFonts w:asciiTheme="minorHAnsi" w:hAnsiTheme="minorHAnsi"/>
          <w:sz w:val="28"/>
          <w:szCs w:val="28"/>
        </w:rPr>
        <w:t xml:space="preserve"> p</w:t>
      </w:r>
      <w:r w:rsidR="00454C46" w:rsidRPr="00454C46">
        <w:rPr>
          <w:rFonts w:asciiTheme="minorHAnsi" w:hAnsiTheme="minorHAnsi"/>
          <w:sz w:val="28"/>
          <w:szCs w:val="28"/>
        </w:rPr>
        <w:t>rovođenje istraživanja o zadovoljstvu posjetitelja i druga tržišna istraživanja</w:t>
      </w:r>
      <w:r>
        <w:rPr>
          <w:rFonts w:asciiTheme="minorHAnsi" w:hAnsiTheme="minorHAnsi"/>
          <w:sz w:val="28"/>
          <w:szCs w:val="28"/>
        </w:rPr>
        <w:t>.</w:t>
      </w:r>
    </w:p>
    <w:p w:rsidR="005E2420" w:rsidRDefault="005E2420" w:rsidP="005E2420">
      <w:pPr>
        <w:rPr>
          <w:rFonts w:asciiTheme="minorHAnsi" w:hAnsiTheme="minorHAnsi"/>
          <w:sz w:val="28"/>
          <w:szCs w:val="28"/>
        </w:rPr>
      </w:pPr>
    </w:p>
    <w:p w:rsidR="005F2B00" w:rsidRDefault="00454C46" w:rsidP="00454C46">
      <w:pPr>
        <w:ind w:left="1080"/>
        <w:rPr>
          <w:rFonts w:asciiTheme="minorHAnsi" w:hAnsiTheme="minorHAnsi"/>
          <w:sz w:val="28"/>
          <w:szCs w:val="28"/>
        </w:rPr>
      </w:pPr>
      <w:r>
        <w:rPr>
          <w:rFonts w:asciiTheme="minorHAnsi" w:hAnsiTheme="minorHAnsi"/>
          <w:sz w:val="28"/>
          <w:szCs w:val="28"/>
        </w:rPr>
        <w:t xml:space="preserve">        </w:t>
      </w:r>
    </w:p>
    <w:p w:rsidR="005F2B00" w:rsidRDefault="00454C46" w:rsidP="00454C46">
      <w:pPr>
        <w:ind w:left="1080"/>
        <w:rPr>
          <w:rFonts w:asciiTheme="minorHAnsi" w:hAnsiTheme="minorHAnsi"/>
          <w:sz w:val="28"/>
          <w:szCs w:val="28"/>
        </w:rPr>
      </w:pPr>
      <w:r>
        <w:rPr>
          <w:rFonts w:asciiTheme="minorHAnsi" w:hAnsiTheme="minorHAnsi"/>
          <w:sz w:val="28"/>
          <w:szCs w:val="28"/>
        </w:rPr>
        <w:t xml:space="preserve"> </w:t>
      </w:r>
      <w:r w:rsidR="0039495D">
        <w:rPr>
          <w:rFonts w:asciiTheme="minorHAnsi" w:hAnsiTheme="minorHAnsi"/>
          <w:sz w:val="28"/>
          <w:szCs w:val="28"/>
        </w:rPr>
        <w:t xml:space="preserve">   </w:t>
      </w:r>
      <w:r>
        <w:rPr>
          <w:rFonts w:asciiTheme="minorHAnsi" w:hAnsiTheme="minorHAnsi"/>
          <w:sz w:val="28"/>
          <w:szCs w:val="28"/>
        </w:rPr>
        <w:t xml:space="preserve">1.2.1      </w:t>
      </w:r>
      <w:r w:rsidR="005F2B00">
        <w:rPr>
          <w:rFonts w:asciiTheme="minorHAnsi" w:hAnsiTheme="minorHAnsi"/>
          <w:sz w:val="28"/>
          <w:szCs w:val="28"/>
        </w:rPr>
        <w:t>ANKETA</w:t>
      </w:r>
    </w:p>
    <w:p w:rsidR="00DF107C" w:rsidRPr="00DA3245" w:rsidRDefault="00454C46" w:rsidP="00454C46">
      <w:pPr>
        <w:ind w:left="1080"/>
        <w:rPr>
          <w:rFonts w:asciiTheme="minorHAnsi" w:hAnsiTheme="minorHAnsi"/>
          <w:sz w:val="28"/>
          <w:szCs w:val="28"/>
        </w:rPr>
      </w:pPr>
      <w:r>
        <w:rPr>
          <w:rFonts w:asciiTheme="minorHAnsi" w:hAnsiTheme="minorHAnsi"/>
          <w:sz w:val="28"/>
          <w:szCs w:val="28"/>
        </w:rPr>
        <w:t xml:space="preserve">   </w:t>
      </w:r>
      <w:r w:rsidR="00DF107C" w:rsidRPr="00DA3245">
        <w:rPr>
          <w:rFonts w:asciiTheme="minorHAnsi" w:hAnsiTheme="minorHAnsi"/>
          <w:sz w:val="28"/>
          <w:szCs w:val="28"/>
        </w:rPr>
        <w:t xml:space="preserve">                                                                 </w:t>
      </w:r>
      <w:r w:rsidR="00F707EB">
        <w:rPr>
          <w:rFonts w:asciiTheme="minorHAnsi" w:hAnsiTheme="minorHAnsi"/>
          <w:sz w:val="28"/>
          <w:szCs w:val="28"/>
        </w:rPr>
        <w:t xml:space="preserve">                 </w:t>
      </w:r>
    </w:p>
    <w:p w:rsidR="00DF107C" w:rsidRDefault="005F2B00" w:rsidP="005F2B00">
      <w:pPr>
        <w:rPr>
          <w:rFonts w:asciiTheme="minorHAnsi" w:hAnsiTheme="minorHAnsi"/>
          <w:b/>
          <w:sz w:val="28"/>
          <w:szCs w:val="28"/>
        </w:rPr>
      </w:pPr>
      <w:r>
        <w:rPr>
          <w:rFonts w:asciiTheme="minorHAnsi" w:hAnsiTheme="minorHAnsi"/>
          <w:b/>
          <w:sz w:val="28"/>
          <w:szCs w:val="28"/>
        </w:rPr>
        <w:t>Opis aktivnosti:</w:t>
      </w:r>
    </w:p>
    <w:p w:rsidR="005F2B00" w:rsidRDefault="005F2B00" w:rsidP="005F2B00">
      <w:pPr>
        <w:rPr>
          <w:rFonts w:asciiTheme="minorHAnsi" w:hAnsiTheme="minorHAnsi"/>
          <w:sz w:val="28"/>
          <w:szCs w:val="28"/>
        </w:rPr>
      </w:pPr>
      <w:r>
        <w:rPr>
          <w:rFonts w:asciiTheme="minorHAnsi" w:hAnsiTheme="minorHAnsi"/>
          <w:sz w:val="28"/>
          <w:szCs w:val="28"/>
        </w:rPr>
        <w:t>Anketiranje posjetitelja na području Općine Povljane koje će biti dio istraživanja o zadovoljstvu posjetitelja na području Zadarske županije.</w:t>
      </w:r>
    </w:p>
    <w:p w:rsidR="005F2B00" w:rsidRDefault="005F2B00" w:rsidP="005F2B00">
      <w:pPr>
        <w:rPr>
          <w:rFonts w:asciiTheme="minorHAnsi" w:hAnsiTheme="minorHAnsi"/>
          <w:sz w:val="28"/>
          <w:szCs w:val="28"/>
        </w:rPr>
      </w:pPr>
    </w:p>
    <w:p w:rsidR="005F2B00" w:rsidRDefault="005F2B00" w:rsidP="005F2B00">
      <w:pPr>
        <w:rPr>
          <w:rFonts w:asciiTheme="minorHAnsi" w:hAnsiTheme="minorHAnsi"/>
          <w:b/>
          <w:sz w:val="28"/>
          <w:szCs w:val="28"/>
        </w:rPr>
      </w:pPr>
      <w:r w:rsidRPr="005F2B00">
        <w:rPr>
          <w:rFonts w:asciiTheme="minorHAnsi" w:hAnsiTheme="minorHAnsi"/>
          <w:b/>
          <w:sz w:val="28"/>
          <w:szCs w:val="28"/>
        </w:rPr>
        <w:t>Cilj aktivnosti:</w:t>
      </w:r>
    </w:p>
    <w:p w:rsidR="005F2B00" w:rsidRPr="005F2B00" w:rsidRDefault="005F2B00" w:rsidP="005F2B00">
      <w:pPr>
        <w:rPr>
          <w:rFonts w:asciiTheme="minorHAnsi" w:hAnsiTheme="minorHAnsi"/>
          <w:sz w:val="28"/>
          <w:szCs w:val="28"/>
        </w:rPr>
      </w:pPr>
      <w:r w:rsidRPr="005F2B00">
        <w:rPr>
          <w:rFonts w:asciiTheme="minorHAnsi" w:hAnsiTheme="minorHAnsi"/>
          <w:sz w:val="28"/>
          <w:szCs w:val="28"/>
        </w:rPr>
        <w:t xml:space="preserve">Saznati utiske koje posjetitelji steknu tijekom odmora na našem području. </w:t>
      </w:r>
    </w:p>
    <w:p w:rsidR="005F2B00" w:rsidRDefault="005F2B00" w:rsidP="005F2B00">
      <w:pPr>
        <w:rPr>
          <w:rFonts w:asciiTheme="minorHAnsi" w:hAnsiTheme="minorHAnsi"/>
          <w:sz w:val="28"/>
          <w:szCs w:val="28"/>
        </w:rPr>
      </w:pPr>
      <w:r w:rsidRPr="005F2B00">
        <w:rPr>
          <w:rFonts w:asciiTheme="minorHAnsi" w:hAnsiTheme="minorHAnsi"/>
          <w:sz w:val="28"/>
          <w:szCs w:val="28"/>
        </w:rPr>
        <w:t>Isto saznanje koristiti u planiranju novih aktivnosti s ciljem razvoja turizma tj. ponuditi gostu upravo onakav proizvod kakav on očekuje. Time ojačavamo konkurentnost destinacije.</w:t>
      </w:r>
    </w:p>
    <w:p w:rsidR="005F2B00" w:rsidRDefault="005F2B00" w:rsidP="005F2B00">
      <w:pPr>
        <w:rPr>
          <w:rFonts w:asciiTheme="minorHAnsi" w:hAnsiTheme="minorHAnsi"/>
          <w:sz w:val="28"/>
          <w:szCs w:val="28"/>
        </w:rPr>
      </w:pPr>
    </w:p>
    <w:p w:rsidR="005F2B00" w:rsidRDefault="005F2B00" w:rsidP="005F2B00">
      <w:pPr>
        <w:rPr>
          <w:rFonts w:asciiTheme="minorHAnsi" w:hAnsiTheme="minorHAnsi"/>
          <w:b/>
          <w:sz w:val="28"/>
          <w:szCs w:val="28"/>
        </w:rPr>
      </w:pPr>
      <w:r>
        <w:rPr>
          <w:rFonts w:asciiTheme="minorHAnsi" w:hAnsiTheme="minorHAnsi"/>
          <w:b/>
          <w:sz w:val="28"/>
          <w:szCs w:val="28"/>
        </w:rPr>
        <w:t>Nositelji i partneri:</w:t>
      </w:r>
    </w:p>
    <w:p w:rsidR="005F2B00" w:rsidRDefault="005F2B00" w:rsidP="005F2B00">
      <w:pPr>
        <w:rPr>
          <w:rFonts w:asciiTheme="minorHAnsi" w:hAnsiTheme="minorHAnsi"/>
          <w:sz w:val="28"/>
          <w:szCs w:val="28"/>
        </w:rPr>
      </w:pPr>
      <w:r>
        <w:rPr>
          <w:rFonts w:asciiTheme="minorHAnsi" w:hAnsiTheme="minorHAnsi"/>
          <w:sz w:val="28"/>
          <w:szCs w:val="28"/>
        </w:rPr>
        <w:t>TZ Zadarske županije, uz TZ Povljana i ostale TZ Zadarske županije.</w:t>
      </w:r>
    </w:p>
    <w:p w:rsidR="005F2B00" w:rsidRDefault="005F2B00" w:rsidP="005F2B00">
      <w:pPr>
        <w:rPr>
          <w:rFonts w:asciiTheme="minorHAnsi" w:hAnsiTheme="minorHAnsi"/>
          <w:sz w:val="28"/>
          <w:szCs w:val="28"/>
        </w:rPr>
      </w:pPr>
    </w:p>
    <w:p w:rsidR="00BF64AF" w:rsidRDefault="00965895" w:rsidP="00BF64AF">
      <w:pPr>
        <w:rPr>
          <w:rFonts w:asciiTheme="minorHAnsi" w:hAnsiTheme="minorHAnsi"/>
          <w:b/>
          <w:sz w:val="28"/>
          <w:szCs w:val="28"/>
        </w:rPr>
      </w:pPr>
      <w:r w:rsidRPr="00525061">
        <w:rPr>
          <w:rFonts w:asciiTheme="minorHAnsi" w:hAnsiTheme="minorHAnsi"/>
          <w:b/>
          <w:sz w:val="28"/>
          <w:szCs w:val="28"/>
        </w:rPr>
        <w:t>Iznos potreban za realizaciju</w:t>
      </w:r>
      <w:r w:rsidR="00525061" w:rsidRPr="00525061">
        <w:rPr>
          <w:rFonts w:asciiTheme="minorHAnsi" w:hAnsiTheme="minorHAnsi"/>
          <w:b/>
          <w:sz w:val="28"/>
          <w:szCs w:val="28"/>
        </w:rPr>
        <w:t>:</w:t>
      </w:r>
      <w:r w:rsidR="00BF64AF">
        <w:rPr>
          <w:rFonts w:asciiTheme="minorHAnsi" w:hAnsiTheme="minorHAnsi"/>
          <w:b/>
          <w:sz w:val="28"/>
          <w:szCs w:val="28"/>
        </w:rPr>
        <w:t xml:space="preserve"> </w:t>
      </w:r>
    </w:p>
    <w:p w:rsidR="00BF64AF" w:rsidRPr="00BF64AF" w:rsidRDefault="00BF64AF" w:rsidP="005E2420">
      <w:pPr>
        <w:pStyle w:val="ListParagraph"/>
        <w:numPr>
          <w:ilvl w:val="0"/>
          <w:numId w:val="17"/>
        </w:numPr>
        <w:rPr>
          <w:rFonts w:asciiTheme="minorHAnsi" w:hAnsiTheme="minorHAnsi"/>
          <w:b/>
          <w:sz w:val="28"/>
          <w:szCs w:val="28"/>
        </w:rPr>
      </w:pPr>
      <w:r w:rsidRPr="00BF64AF">
        <w:rPr>
          <w:rFonts w:asciiTheme="minorHAnsi" w:hAnsiTheme="minorHAnsi"/>
          <w:sz w:val="28"/>
          <w:szCs w:val="28"/>
        </w:rPr>
        <w:t>kuna</w:t>
      </w:r>
    </w:p>
    <w:p w:rsidR="00BF64AF" w:rsidRDefault="00BF64AF" w:rsidP="00BF64AF">
      <w:pPr>
        <w:rPr>
          <w:rFonts w:asciiTheme="minorHAnsi" w:hAnsiTheme="minorHAnsi"/>
          <w:b/>
          <w:sz w:val="28"/>
          <w:szCs w:val="28"/>
        </w:rPr>
      </w:pPr>
    </w:p>
    <w:p w:rsidR="00BF64AF" w:rsidRPr="00DA3245" w:rsidRDefault="00BF64AF" w:rsidP="00BF64AF">
      <w:pPr>
        <w:rPr>
          <w:rFonts w:asciiTheme="minorHAnsi" w:hAnsiTheme="minorHAnsi"/>
          <w:b/>
          <w:bCs/>
          <w:sz w:val="28"/>
          <w:szCs w:val="28"/>
        </w:rPr>
      </w:pPr>
      <w:r w:rsidRPr="00DA3245">
        <w:rPr>
          <w:rFonts w:asciiTheme="minorHAnsi" w:hAnsiTheme="minorHAnsi"/>
          <w:b/>
          <w:bCs/>
          <w:sz w:val="28"/>
          <w:szCs w:val="28"/>
        </w:rPr>
        <w:t>Rok realizacije aktivnosti:</w:t>
      </w:r>
    </w:p>
    <w:p w:rsidR="005F2B00" w:rsidRDefault="00BF64AF" w:rsidP="00BF64AF">
      <w:pPr>
        <w:autoSpaceDE w:val="0"/>
        <w:rPr>
          <w:rFonts w:asciiTheme="minorHAnsi" w:hAnsiTheme="minorHAnsi"/>
          <w:b/>
          <w:sz w:val="28"/>
          <w:szCs w:val="28"/>
        </w:rPr>
      </w:pPr>
      <w:r w:rsidRPr="00DA3245">
        <w:rPr>
          <w:rFonts w:asciiTheme="minorHAnsi" w:eastAsia="Calibri" w:hAnsiTheme="minorHAnsi" w:cs="Calibri"/>
          <w:b/>
          <w:bCs/>
          <w:color w:val="000000"/>
          <w:sz w:val="28"/>
          <w:szCs w:val="28"/>
        </w:rPr>
        <w:t xml:space="preserve"> </w:t>
      </w:r>
      <w:r w:rsidRPr="00DA3245">
        <w:rPr>
          <w:rFonts w:asciiTheme="minorHAnsi" w:eastAsia="Calibri" w:hAnsiTheme="minorHAnsi" w:cs="Calibri"/>
          <w:color w:val="000000"/>
          <w:sz w:val="28"/>
          <w:szCs w:val="28"/>
        </w:rPr>
        <w:t>31.12.2023.g.</w:t>
      </w:r>
    </w:p>
    <w:p w:rsidR="00BF64AF" w:rsidRPr="005F2B00" w:rsidRDefault="00BF64AF" w:rsidP="005F2B00">
      <w:pPr>
        <w:rPr>
          <w:rFonts w:asciiTheme="minorHAnsi" w:hAnsiTheme="minorHAnsi"/>
          <w:b/>
          <w:sz w:val="28"/>
          <w:szCs w:val="28"/>
        </w:rPr>
      </w:pPr>
    </w:p>
    <w:p w:rsidR="00347E75" w:rsidRDefault="00DF107C" w:rsidP="005E2420">
      <w:pPr>
        <w:pStyle w:val="ListParagraph"/>
        <w:numPr>
          <w:ilvl w:val="1"/>
          <w:numId w:val="5"/>
        </w:numPr>
        <w:rPr>
          <w:rFonts w:asciiTheme="minorHAnsi" w:hAnsiTheme="minorHAnsi"/>
          <w:sz w:val="28"/>
          <w:szCs w:val="28"/>
        </w:rPr>
      </w:pPr>
      <w:r w:rsidRPr="00C04E62">
        <w:rPr>
          <w:rFonts w:asciiTheme="minorHAnsi" w:hAnsiTheme="minorHAnsi"/>
          <w:sz w:val="28"/>
          <w:szCs w:val="28"/>
        </w:rPr>
        <w:t>Mjerenje učinkovitosti promotivnih aktivnosti</w:t>
      </w:r>
      <w:r w:rsidR="00347E75">
        <w:rPr>
          <w:rFonts w:asciiTheme="minorHAnsi" w:hAnsiTheme="minorHAnsi"/>
          <w:sz w:val="28"/>
          <w:szCs w:val="28"/>
        </w:rPr>
        <w:t xml:space="preserve"> </w:t>
      </w:r>
    </w:p>
    <w:p w:rsidR="00347E75" w:rsidRDefault="00347E75" w:rsidP="00347E75">
      <w:pPr>
        <w:rPr>
          <w:rFonts w:asciiTheme="minorHAnsi" w:hAnsiTheme="minorHAnsi"/>
          <w:b/>
          <w:sz w:val="28"/>
          <w:szCs w:val="28"/>
        </w:rPr>
      </w:pPr>
      <w:r w:rsidRPr="00347E75">
        <w:rPr>
          <w:rFonts w:asciiTheme="minorHAnsi" w:hAnsiTheme="minorHAnsi"/>
          <w:b/>
          <w:sz w:val="28"/>
          <w:szCs w:val="28"/>
        </w:rPr>
        <w:t>Opis aktivnosti:</w:t>
      </w:r>
      <w:r>
        <w:rPr>
          <w:rFonts w:asciiTheme="minorHAnsi" w:hAnsiTheme="minorHAnsi"/>
          <w:b/>
          <w:sz w:val="28"/>
          <w:szCs w:val="28"/>
        </w:rPr>
        <w:t xml:space="preserve"> </w:t>
      </w:r>
    </w:p>
    <w:p w:rsidR="00347E75" w:rsidRDefault="00347E75" w:rsidP="00347E75">
      <w:pPr>
        <w:rPr>
          <w:rFonts w:asciiTheme="minorHAnsi" w:hAnsiTheme="minorHAnsi"/>
          <w:sz w:val="28"/>
          <w:szCs w:val="28"/>
        </w:rPr>
      </w:pPr>
      <w:r>
        <w:rPr>
          <w:rFonts w:asciiTheme="minorHAnsi" w:hAnsiTheme="minorHAnsi"/>
          <w:sz w:val="28"/>
          <w:szCs w:val="28"/>
        </w:rPr>
        <w:t>U</w:t>
      </w:r>
      <w:r w:rsidR="00BF64AF" w:rsidRPr="00BF64AF">
        <w:rPr>
          <w:rFonts w:asciiTheme="minorHAnsi" w:hAnsiTheme="minorHAnsi"/>
          <w:sz w:val="28"/>
          <w:szCs w:val="28"/>
        </w:rPr>
        <w:t xml:space="preserve">spostavljanje djelotvornog mehanizma mjerenja i nadzora </w:t>
      </w:r>
      <w:r w:rsidR="00BF64AF" w:rsidRPr="00C04E62">
        <w:rPr>
          <w:rFonts w:asciiTheme="minorHAnsi" w:hAnsiTheme="minorHAnsi"/>
          <w:sz w:val="28"/>
          <w:szCs w:val="28"/>
        </w:rPr>
        <w:t>učinkovitosti provedenih promotivnih aktivnosti na svim razinama</w:t>
      </w:r>
      <w:r>
        <w:rPr>
          <w:rFonts w:asciiTheme="minorHAnsi" w:hAnsiTheme="minorHAnsi"/>
          <w:sz w:val="28"/>
          <w:szCs w:val="28"/>
        </w:rPr>
        <w:t xml:space="preserve"> </w:t>
      </w:r>
      <w:r w:rsidR="00BF64AF" w:rsidRPr="00C04E62">
        <w:rPr>
          <w:rFonts w:asciiTheme="minorHAnsi" w:hAnsiTheme="minorHAnsi"/>
          <w:sz w:val="28"/>
          <w:szCs w:val="28"/>
        </w:rPr>
        <w:t>turističkih zajednica</w:t>
      </w:r>
      <w:r w:rsidR="00C04E62">
        <w:rPr>
          <w:rFonts w:asciiTheme="minorHAnsi" w:hAnsiTheme="minorHAnsi"/>
          <w:sz w:val="28"/>
          <w:szCs w:val="28"/>
        </w:rPr>
        <w:t>;</w:t>
      </w:r>
      <w:r>
        <w:rPr>
          <w:rFonts w:asciiTheme="minorHAnsi" w:hAnsiTheme="minorHAnsi"/>
          <w:sz w:val="28"/>
          <w:szCs w:val="28"/>
        </w:rPr>
        <w:t xml:space="preserve"> </w:t>
      </w:r>
      <w:r w:rsidR="00C04E62">
        <w:rPr>
          <w:rFonts w:asciiTheme="minorHAnsi" w:hAnsiTheme="minorHAnsi"/>
          <w:sz w:val="28"/>
          <w:szCs w:val="28"/>
        </w:rPr>
        <w:t xml:space="preserve">   p</w:t>
      </w:r>
      <w:r w:rsidR="00BF64AF" w:rsidRPr="00BF64AF">
        <w:rPr>
          <w:rFonts w:asciiTheme="minorHAnsi" w:hAnsiTheme="minorHAnsi"/>
          <w:sz w:val="28"/>
          <w:szCs w:val="28"/>
        </w:rPr>
        <w:t xml:space="preserve">ovratna informacija o ulaganjima TZ-ova na svim razinama promocije </w:t>
      </w:r>
      <w:r w:rsidR="00BF64AF" w:rsidRPr="00BF64AF">
        <w:rPr>
          <w:rFonts w:asciiTheme="minorHAnsi" w:hAnsiTheme="minorHAnsi"/>
          <w:sz w:val="28"/>
          <w:szCs w:val="28"/>
        </w:rPr>
        <w:lastRenderedPageBreak/>
        <w:t>( marketinške kampanje, online i offline aktivnosti , PR i sl.</w:t>
      </w:r>
      <w:r>
        <w:rPr>
          <w:rFonts w:asciiTheme="minorHAnsi" w:hAnsiTheme="minorHAnsi"/>
          <w:sz w:val="28"/>
          <w:szCs w:val="28"/>
        </w:rPr>
        <w:t>,</w:t>
      </w:r>
      <w:r w:rsidR="00C04E62">
        <w:rPr>
          <w:rFonts w:asciiTheme="minorHAnsi" w:hAnsiTheme="minorHAnsi"/>
          <w:sz w:val="28"/>
          <w:szCs w:val="28"/>
        </w:rPr>
        <w:t xml:space="preserve"> </w:t>
      </w:r>
      <w:r w:rsidR="00C04E62" w:rsidRPr="00C04E62">
        <w:rPr>
          <w:rFonts w:asciiTheme="minorHAnsi" w:hAnsiTheme="minorHAnsi"/>
          <w:sz w:val="28"/>
          <w:szCs w:val="28"/>
        </w:rPr>
        <w:t>r</w:t>
      </w:r>
      <w:r w:rsidR="00BF64AF" w:rsidRPr="00C04E62">
        <w:rPr>
          <w:rFonts w:asciiTheme="minorHAnsi" w:hAnsiTheme="minorHAnsi"/>
          <w:sz w:val="28"/>
          <w:szCs w:val="28"/>
        </w:rPr>
        <w:t>azne ankete koje se provode ispitivanjem javnog mnijenja (npr.</w:t>
      </w:r>
      <w:r>
        <w:rPr>
          <w:rFonts w:asciiTheme="minorHAnsi" w:hAnsiTheme="minorHAnsi"/>
          <w:sz w:val="28"/>
          <w:szCs w:val="28"/>
        </w:rPr>
        <w:t xml:space="preserve"> </w:t>
      </w:r>
      <w:r w:rsidR="00BF64AF" w:rsidRPr="00C04E62">
        <w:rPr>
          <w:rFonts w:asciiTheme="minorHAnsi" w:hAnsiTheme="minorHAnsi"/>
          <w:sz w:val="28"/>
          <w:szCs w:val="28"/>
        </w:rPr>
        <w:t>ispitivanje turista o doživljaju provedenih promotivnih kampanja)</w:t>
      </w:r>
      <w:r>
        <w:rPr>
          <w:rFonts w:asciiTheme="minorHAnsi" w:hAnsiTheme="minorHAnsi"/>
          <w:sz w:val="28"/>
          <w:szCs w:val="28"/>
        </w:rPr>
        <w:t xml:space="preserve">  </w:t>
      </w:r>
    </w:p>
    <w:p w:rsidR="00347E75" w:rsidRDefault="00347E75" w:rsidP="00347E75">
      <w:pPr>
        <w:rPr>
          <w:rFonts w:asciiTheme="minorHAnsi" w:hAnsiTheme="minorHAnsi"/>
          <w:sz w:val="28"/>
          <w:szCs w:val="28"/>
        </w:rPr>
      </w:pPr>
    </w:p>
    <w:p w:rsidR="0072266C" w:rsidRDefault="00347E75" w:rsidP="00347E75">
      <w:pPr>
        <w:rPr>
          <w:rFonts w:asciiTheme="minorHAnsi" w:hAnsiTheme="minorHAnsi"/>
          <w:b/>
          <w:sz w:val="28"/>
          <w:szCs w:val="28"/>
        </w:rPr>
      </w:pPr>
      <w:r>
        <w:rPr>
          <w:rFonts w:asciiTheme="minorHAnsi" w:hAnsiTheme="minorHAnsi"/>
          <w:b/>
          <w:sz w:val="28"/>
          <w:szCs w:val="28"/>
        </w:rPr>
        <w:t xml:space="preserve">Cilj aktivnosti: </w:t>
      </w:r>
    </w:p>
    <w:p w:rsidR="00347E75" w:rsidRDefault="0072266C" w:rsidP="00347E75">
      <w:pPr>
        <w:rPr>
          <w:rFonts w:asciiTheme="minorHAnsi" w:hAnsiTheme="minorHAnsi"/>
          <w:sz w:val="28"/>
          <w:szCs w:val="28"/>
        </w:rPr>
      </w:pPr>
      <w:r>
        <w:rPr>
          <w:rFonts w:asciiTheme="minorHAnsi" w:hAnsiTheme="minorHAnsi"/>
          <w:sz w:val="28"/>
          <w:szCs w:val="28"/>
        </w:rPr>
        <w:t>K</w:t>
      </w:r>
      <w:r w:rsidR="00347E75" w:rsidRPr="0072266C">
        <w:rPr>
          <w:rFonts w:asciiTheme="minorHAnsi" w:hAnsiTheme="minorHAnsi"/>
          <w:sz w:val="28"/>
          <w:szCs w:val="28"/>
        </w:rPr>
        <w:t>oordiniranje s regionalnom turističkom zajednicom u provedbi operativnih marketinških aktivnosti</w:t>
      </w:r>
      <w:r>
        <w:rPr>
          <w:rFonts w:asciiTheme="minorHAnsi" w:hAnsiTheme="minorHAnsi"/>
          <w:sz w:val="28"/>
          <w:szCs w:val="28"/>
        </w:rPr>
        <w:t xml:space="preserve"> je jedna od zadaća TZ Povljana.</w:t>
      </w:r>
    </w:p>
    <w:p w:rsidR="0072266C" w:rsidRDefault="0072266C" w:rsidP="00347E75">
      <w:pPr>
        <w:rPr>
          <w:rFonts w:asciiTheme="minorHAnsi" w:hAnsiTheme="minorHAnsi"/>
          <w:sz w:val="28"/>
          <w:szCs w:val="28"/>
        </w:rPr>
      </w:pPr>
    </w:p>
    <w:p w:rsidR="0072266C" w:rsidRPr="0072266C" w:rsidRDefault="0072266C" w:rsidP="00347E75">
      <w:pPr>
        <w:rPr>
          <w:rFonts w:asciiTheme="minorHAnsi" w:hAnsiTheme="minorHAnsi"/>
          <w:b/>
          <w:sz w:val="28"/>
          <w:szCs w:val="28"/>
        </w:rPr>
      </w:pPr>
      <w:r w:rsidRPr="0072266C">
        <w:rPr>
          <w:rFonts w:asciiTheme="minorHAnsi" w:hAnsiTheme="minorHAnsi"/>
          <w:b/>
          <w:sz w:val="28"/>
          <w:szCs w:val="28"/>
        </w:rPr>
        <w:t>Nositelj aktivnosti:</w:t>
      </w:r>
    </w:p>
    <w:p w:rsidR="0072266C" w:rsidRDefault="0072266C" w:rsidP="00347E75">
      <w:pPr>
        <w:rPr>
          <w:rFonts w:asciiTheme="minorHAnsi" w:hAnsiTheme="minorHAnsi"/>
          <w:sz w:val="28"/>
          <w:szCs w:val="28"/>
        </w:rPr>
      </w:pPr>
      <w:r>
        <w:rPr>
          <w:rFonts w:asciiTheme="minorHAnsi" w:hAnsiTheme="minorHAnsi"/>
          <w:sz w:val="28"/>
          <w:szCs w:val="28"/>
        </w:rPr>
        <w:t>TZ Zadarske županije i sve TZ gradova i općina na području Županije.</w:t>
      </w:r>
    </w:p>
    <w:p w:rsidR="0072266C" w:rsidRDefault="0072266C" w:rsidP="00347E75">
      <w:pPr>
        <w:rPr>
          <w:rFonts w:asciiTheme="minorHAnsi" w:hAnsiTheme="minorHAnsi"/>
          <w:sz w:val="28"/>
          <w:szCs w:val="28"/>
        </w:rPr>
      </w:pPr>
    </w:p>
    <w:p w:rsidR="0072266C" w:rsidRDefault="0072266C" w:rsidP="00347E75">
      <w:pPr>
        <w:rPr>
          <w:rFonts w:asciiTheme="minorHAnsi" w:hAnsiTheme="minorHAnsi"/>
          <w:sz w:val="28"/>
          <w:szCs w:val="28"/>
        </w:rPr>
      </w:pPr>
      <w:r w:rsidRPr="0072266C">
        <w:rPr>
          <w:rFonts w:asciiTheme="minorHAnsi" w:hAnsiTheme="minorHAnsi"/>
          <w:b/>
          <w:sz w:val="28"/>
          <w:szCs w:val="28"/>
        </w:rPr>
        <w:t>Iznos potreban za realizaciju</w:t>
      </w:r>
      <w:r>
        <w:rPr>
          <w:rFonts w:asciiTheme="minorHAnsi" w:hAnsiTheme="minorHAnsi"/>
          <w:sz w:val="28"/>
          <w:szCs w:val="28"/>
        </w:rPr>
        <w:t>:</w:t>
      </w:r>
    </w:p>
    <w:p w:rsidR="0072266C" w:rsidRPr="0072266C" w:rsidRDefault="0072266C" w:rsidP="00347E75">
      <w:pPr>
        <w:rPr>
          <w:rFonts w:asciiTheme="minorHAnsi" w:hAnsiTheme="minorHAnsi"/>
          <w:sz w:val="28"/>
          <w:szCs w:val="28"/>
        </w:rPr>
      </w:pPr>
      <w:r>
        <w:rPr>
          <w:rFonts w:asciiTheme="minorHAnsi" w:hAnsiTheme="minorHAnsi"/>
          <w:sz w:val="28"/>
          <w:szCs w:val="28"/>
        </w:rPr>
        <w:t>0 kuna</w:t>
      </w:r>
    </w:p>
    <w:p w:rsidR="00BF64AF" w:rsidRPr="00347E75" w:rsidRDefault="00BF64AF" w:rsidP="00347E75">
      <w:pPr>
        <w:rPr>
          <w:rFonts w:asciiTheme="minorHAnsi" w:hAnsiTheme="minorHAnsi"/>
          <w:b/>
          <w:sz w:val="28"/>
          <w:szCs w:val="28"/>
        </w:rPr>
      </w:pPr>
    </w:p>
    <w:p w:rsidR="0072266C" w:rsidRPr="00DA3245" w:rsidRDefault="0072266C" w:rsidP="0072266C">
      <w:pPr>
        <w:rPr>
          <w:rFonts w:asciiTheme="minorHAnsi" w:hAnsiTheme="minorHAnsi"/>
          <w:b/>
          <w:bCs/>
          <w:sz w:val="28"/>
          <w:szCs w:val="28"/>
        </w:rPr>
      </w:pPr>
      <w:r w:rsidRPr="00DA3245">
        <w:rPr>
          <w:rFonts w:asciiTheme="minorHAnsi" w:hAnsiTheme="minorHAnsi"/>
          <w:b/>
          <w:bCs/>
          <w:sz w:val="28"/>
          <w:szCs w:val="28"/>
        </w:rPr>
        <w:t>Rok realizacije aktivnosti:</w:t>
      </w:r>
    </w:p>
    <w:p w:rsidR="00DF107C" w:rsidRPr="00DA3245" w:rsidRDefault="0072266C" w:rsidP="0072266C">
      <w:pPr>
        <w:autoSpaceDE w:val="0"/>
        <w:rPr>
          <w:rFonts w:asciiTheme="minorHAnsi" w:hAnsiTheme="minorHAnsi"/>
          <w:sz w:val="28"/>
          <w:szCs w:val="28"/>
        </w:rPr>
      </w:pPr>
      <w:r w:rsidRPr="00DA3245">
        <w:rPr>
          <w:rFonts w:asciiTheme="minorHAnsi" w:eastAsia="Calibri" w:hAnsiTheme="minorHAnsi" w:cs="Calibri"/>
          <w:b/>
          <w:bCs/>
          <w:color w:val="000000"/>
          <w:sz w:val="28"/>
          <w:szCs w:val="28"/>
        </w:rPr>
        <w:t xml:space="preserve"> </w:t>
      </w:r>
      <w:r w:rsidRPr="00DA3245">
        <w:rPr>
          <w:rFonts w:asciiTheme="minorHAnsi" w:eastAsia="Calibri" w:hAnsiTheme="minorHAnsi" w:cs="Calibri"/>
          <w:color w:val="000000"/>
          <w:sz w:val="28"/>
          <w:szCs w:val="28"/>
        </w:rPr>
        <w:t>31.12.2023.g.</w:t>
      </w:r>
    </w:p>
    <w:p w:rsidR="00DF107C" w:rsidRPr="00DA3245" w:rsidRDefault="00DF107C" w:rsidP="00DF107C">
      <w:pPr>
        <w:ind w:left="720"/>
        <w:rPr>
          <w:rFonts w:asciiTheme="minorHAnsi" w:hAnsiTheme="minorHAnsi"/>
          <w:sz w:val="28"/>
          <w:szCs w:val="28"/>
        </w:rPr>
      </w:pPr>
    </w:p>
    <w:p w:rsidR="00DF107C" w:rsidRPr="00DA3245" w:rsidRDefault="00DF107C" w:rsidP="00DF107C">
      <w:pPr>
        <w:ind w:left="720"/>
        <w:rPr>
          <w:rFonts w:asciiTheme="minorHAnsi" w:hAnsiTheme="minorHAnsi"/>
          <w:sz w:val="28"/>
          <w:szCs w:val="28"/>
        </w:rPr>
      </w:pPr>
    </w:p>
    <w:p w:rsidR="00DF107C" w:rsidRDefault="00DF107C" w:rsidP="00DF107C">
      <w:pPr>
        <w:numPr>
          <w:ilvl w:val="0"/>
          <w:numId w:val="13"/>
        </w:numPr>
        <w:rPr>
          <w:rFonts w:asciiTheme="minorHAnsi" w:hAnsiTheme="minorHAnsi"/>
          <w:sz w:val="28"/>
          <w:szCs w:val="28"/>
        </w:rPr>
      </w:pPr>
      <w:r w:rsidRPr="00DA3245">
        <w:rPr>
          <w:rFonts w:asciiTheme="minorHAnsi" w:hAnsiTheme="minorHAnsi"/>
          <w:sz w:val="28"/>
          <w:szCs w:val="28"/>
        </w:rPr>
        <w:t>RAZVOJ TURISTIČKOG PROIZVODA</w:t>
      </w:r>
    </w:p>
    <w:p w:rsidR="0072266C" w:rsidRPr="00DA3245" w:rsidRDefault="0072266C" w:rsidP="0072266C">
      <w:pPr>
        <w:ind w:left="720"/>
        <w:rPr>
          <w:rFonts w:asciiTheme="minorHAnsi" w:hAnsiTheme="minorHAnsi"/>
          <w:sz w:val="28"/>
          <w:szCs w:val="28"/>
        </w:rPr>
      </w:pPr>
    </w:p>
    <w:p w:rsidR="00DF107C" w:rsidRPr="00DA3245" w:rsidRDefault="00DF107C" w:rsidP="00DF107C">
      <w:pPr>
        <w:numPr>
          <w:ilvl w:val="1"/>
          <w:numId w:val="14"/>
        </w:numPr>
        <w:rPr>
          <w:rFonts w:asciiTheme="minorHAnsi" w:hAnsiTheme="minorHAnsi"/>
          <w:sz w:val="28"/>
          <w:szCs w:val="28"/>
        </w:rPr>
      </w:pPr>
      <w:r w:rsidRPr="00DA3245">
        <w:rPr>
          <w:rFonts w:asciiTheme="minorHAnsi" w:hAnsiTheme="minorHAnsi"/>
          <w:sz w:val="28"/>
          <w:szCs w:val="28"/>
        </w:rPr>
        <w:t xml:space="preserve">  </w:t>
      </w:r>
      <w:bookmarkStart w:id="1" w:name="_Hlk58785657"/>
      <w:r w:rsidRPr="00DA3245">
        <w:rPr>
          <w:rFonts w:asciiTheme="minorHAnsi" w:hAnsiTheme="minorHAnsi"/>
          <w:sz w:val="28"/>
          <w:szCs w:val="28"/>
        </w:rPr>
        <w:t>Identifikacija i vrednovanje resursa te strukturiranje turističkih proizvoda</w:t>
      </w:r>
    </w:p>
    <w:p w:rsidR="00DF107C" w:rsidRPr="00DA3245" w:rsidRDefault="00DF107C" w:rsidP="00DF107C">
      <w:pPr>
        <w:rPr>
          <w:rFonts w:asciiTheme="minorHAnsi" w:hAnsiTheme="minorHAnsi"/>
          <w:sz w:val="28"/>
          <w:szCs w:val="28"/>
        </w:rPr>
      </w:pPr>
      <w:r w:rsidRPr="00DA3245">
        <w:rPr>
          <w:rFonts w:asciiTheme="minorHAnsi" w:hAnsiTheme="minorHAnsi"/>
          <w:sz w:val="28"/>
          <w:szCs w:val="28"/>
        </w:rPr>
        <w:t xml:space="preserve"> </w:t>
      </w:r>
    </w:p>
    <w:p w:rsidR="00DF107C" w:rsidRPr="00DA3245" w:rsidRDefault="00DF107C" w:rsidP="00DF107C">
      <w:pPr>
        <w:rPr>
          <w:rFonts w:asciiTheme="minorHAnsi" w:hAnsiTheme="minorHAnsi"/>
        </w:rPr>
      </w:pPr>
      <w:r w:rsidRPr="00DA3245">
        <w:rPr>
          <w:rFonts w:asciiTheme="minorHAnsi" w:hAnsiTheme="minorHAnsi"/>
          <w:sz w:val="28"/>
          <w:szCs w:val="28"/>
        </w:rPr>
        <w:t xml:space="preserve">                  2.1.1.  </w:t>
      </w:r>
      <w:r w:rsidRPr="00DA3245">
        <w:rPr>
          <w:rFonts w:asciiTheme="minorHAnsi" w:eastAsia="Calibri" w:hAnsiTheme="minorHAnsi" w:cs="Calibri"/>
          <w:color w:val="000000"/>
          <w:sz w:val="28"/>
          <w:szCs w:val="28"/>
        </w:rPr>
        <w:t>Razvoj ostalih elemenata turističke ponude s fokusom na</w:t>
      </w:r>
    </w:p>
    <w:p w:rsidR="00DF107C" w:rsidRPr="00DA3245" w:rsidRDefault="00DF107C" w:rsidP="00DF107C">
      <w:pPr>
        <w:autoSpaceDE w:val="0"/>
        <w:rPr>
          <w:rFonts w:asciiTheme="minorHAnsi" w:hAnsiTheme="minorHAnsi"/>
        </w:rPr>
      </w:pPr>
      <w:r w:rsidRPr="00DA3245">
        <w:rPr>
          <w:rFonts w:asciiTheme="minorHAnsi" w:eastAsia="Calibri" w:hAnsiTheme="minorHAnsi" w:cs="Calibri"/>
          <w:color w:val="000000"/>
          <w:sz w:val="28"/>
          <w:szCs w:val="28"/>
        </w:rPr>
        <w:t xml:space="preserve">                               cjelogodišnju ponudu destinacije</w:t>
      </w:r>
    </w:p>
    <w:p w:rsidR="00DF107C" w:rsidRPr="00DA3245" w:rsidRDefault="00DF107C" w:rsidP="00DF107C">
      <w:pPr>
        <w:autoSpaceDE w:val="0"/>
        <w:rPr>
          <w:rFonts w:asciiTheme="minorHAnsi" w:hAnsiTheme="minorHAnsi"/>
        </w:rPr>
      </w:pPr>
      <w:r w:rsidRPr="00DA3245">
        <w:rPr>
          <w:rFonts w:asciiTheme="minorHAnsi" w:eastAsia="Calibri" w:hAnsiTheme="minorHAnsi" w:cs="Calibri"/>
          <w:color w:val="000000"/>
          <w:sz w:val="28"/>
          <w:szCs w:val="28"/>
        </w:rPr>
        <w:t xml:space="preserve">   </w:t>
      </w:r>
    </w:p>
    <w:p w:rsidR="00DF107C" w:rsidRPr="00DA3245" w:rsidRDefault="00DF107C" w:rsidP="00DF107C">
      <w:pPr>
        <w:rPr>
          <w:rFonts w:asciiTheme="minorHAnsi" w:hAnsiTheme="minorHAnsi"/>
        </w:rPr>
      </w:pPr>
      <w:bookmarkStart w:id="2" w:name="_Hlk58785818"/>
      <w:bookmarkEnd w:id="1"/>
      <w:r w:rsidRPr="00DA3245">
        <w:rPr>
          <w:rFonts w:asciiTheme="minorHAnsi" w:hAnsiTheme="minorHAnsi"/>
          <w:b/>
          <w:bCs/>
          <w:sz w:val="28"/>
          <w:szCs w:val="28"/>
        </w:rPr>
        <w:t>PROJEKT ''RAZVOJ OUTDOOR TURIZMA NA OTOKU PAGU''</w:t>
      </w:r>
    </w:p>
    <w:bookmarkEnd w:id="2"/>
    <w:p w:rsidR="00DF107C" w:rsidRPr="00DA3245" w:rsidRDefault="00DF107C" w:rsidP="00DF107C">
      <w:pPr>
        <w:rPr>
          <w:rFonts w:asciiTheme="minorHAnsi" w:hAnsiTheme="minorHAnsi"/>
          <w:b/>
          <w:bCs/>
          <w:sz w:val="28"/>
          <w:szCs w:val="28"/>
        </w:rPr>
      </w:pPr>
    </w:p>
    <w:p w:rsidR="00DF107C" w:rsidRPr="00DA3245" w:rsidRDefault="00DF107C" w:rsidP="00DF107C">
      <w:pPr>
        <w:rPr>
          <w:rFonts w:asciiTheme="minorHAnsi" w:hAnsiTheme="minorHAnsi"/>
          <w:b/>
          <w:bCs/>
          <w:sz w:val="28"/>
          <w:szCs w:val="28"/>
        </w:rPr>
      </w:pPr>
    </w:p>
    <w:p w:rsidR="00DF107C" w:rsidRPr="00DA3245" w:rsidRDefault="00DF107C" w:rsidP="00DF107C">
      <w:pPr>
        <w:rPr>
          <w:rFonts w:asciiTheme="minorHAnsi" w:hAnsiTheme="minorHAnsi"/>
          <w:b/>
          <w:bCs/>
          <w:sz w:val="28"/>
          <w:szCs w:val="28"/>
        </w:rPr>
      </w:pPr>
      <w:r w:rsidRPr="00DA3245">
        <w:rPr>
          <w:rFonts w:asciiTheme="minorHAnsi" w:hAnsiTheme="minorHAnsi"/>
          <w:b/>
          <w:bCs/>
          <w:sz w:val="28"/>
          <w:szCs w:val="28"/>
        </w:rPr>
        <w:t xml:space="preserve"> Opis aktivnosti:</w:t>
      </w:r>
    </w:p>
    <w:p w:rsidR="00DF107C" w:rsidRPr="00DA3245" w:rsidRDefault="00DF107C" w:rsidP="00DF107C">
      <w:pPr>
        <w:rPr>
          <w:rFonts w:asciiTheme="minorHAnsi" w:hAnsiTheme="minorHAnsi"/>
          <w:sz w:val="28"/>
          <w:szCs w:val="28"/>
        </w:rPr>
      </w:pPr>
      <w:r w:rsidRPr="00DA3245">
        <w:rPr>
          <w:rFonts w:asciiTheme="minorHAnsi" w:hAnsiTheme="minorHAnsi"/>
          <w:sz w:val="28"/>
          <w:szCs w:val="28"/>
        </w:rPr>
        <w:t>Turistička zajednica općine Povljana supotpisnik je sporazuma gornjeg naslova zajedno sa otočkim TZ: Novalja, Stara Novalja, Kolan i Pag.</w:t>
      </w:r>
    </w:p>
    <w:p w:rsidR="00DF107C" w:rsidRPr="00DA3245" w:rsidRDefault="00DF107C" w:rsidP="00DF107C">
      <w:pPr>
        <w:rPr>
          <w:rFonts w:asciiTheme="minorHAnsi" w:hAnsiTheme="minorHAnsi"/>
          <w:sz w:val="28"/>
          <w:szCs w:val="28"/>
        </w:rPr>
      </w:pPr>
      <w:r w:rsidRPr="00DA3245">
        <w:rPr>
          <w:rFonts w:asciiTheme="minorHAnsi" w:hAnsiTheme="minorHAnsi"/>
          <w:sz w:val="28"/>
          <w:szCs w:val="28"/>
        </w:rPr>
        <w:t xml:space="preserve">Predmet Sporazuma je razvoj i oblikovanje otoka Paga u jedinstvenu, usklađenu i na tržištu afirmiranu destinaciju za outdoor (pustolovni, aktivni) turizam, poglavito cikloturizam i trails (trkačko-pješački) turizam. </w:t>
      </w:r>
    </w:p>
    <w:p w:rsidR="00DF107C" w:rsidRPr="00DA3245" w:rsidRDefault="00DF107C" w:rsidP="00DF107C">
      <w:pPr>
        <w:rPr>
          <w:rFonts w:asciiTheme="minorHAnsi" w:hAnsiTheme="minorHAnsi"/>
          <w:sz w:val="28"/>
          <w:szCs w:val="28"/>
        </w:rPr>
      </w:pPr>
    </w:p>
    <w:p w:rsidR="00DF107C" w:rsidRPr="00DA3245" w:rsidRDefault="00DF107C" w:rsidP="00DF107C">
      <w:pPr>
        <w:rPr>
          <w:rFonts w:asciiTheme="minorHAnsi" w:hAnsiTheme="minorHAnsi"/>
        </w:rPr>
      </w:pPr>
      <w:r w:rsidRPr="00DA3245">
        <w:rPr>
          <w:rFonts w:asciiTheme="minorHAnsi" w:hAnsiTheme="minorHAnsi"/>
        </w:rPr>
        <w:t xml:space="preserve"> </w:t>
      </w:r>
      <w:r w:rsidRPr="00DA3245">
        <w:rPr>
          <w:rFonts w:asciiTheme="minorHAnsi" w:hAnsiTheme="minorHAnsi"/>
          <w:b/>
          <w:bCs/>
          <w:sz w:val="28"/>
          <w:szCs w:val="28"/>
        </w:rPr>
        <w:t>Cilj aktivnosti:</w:t>
      </w:r>
    </w:p>
    <w:p w:rsidR="00DF107C" w:rsidRPr="00DA3245" w:rsidRDefault="00DF107C" w:rsidP="00DF107C">
      <w:pPr>
        <w:rPr>
          <w:rFonts w:asciiTheme="minorHAnsi" w:hAnsiTheme="minorHAnsi"/>
        </w:rPr>
      </w:pPr>
      <w:r w:rsidRPr="00DA3245">
        <w:rPr>
          <w:rFonts w:asciiTheme="minorHAnsi" w:hAnsiTheme="minorHAnsi"/>
          <w:sz w:val="28"/>
          <w:szCs w:val="28"/>
        </w:rPr>
        <w:t xml:space="preserve">Razvijanje projekta  koji će obogatiti našu ponudu i koji će omogućiti bolju posjećenost preko cijele godine. Planirani troškovi u 2023. godini: troškovi web stranice </w:t>
      </w:r>
      <w:hyperlink r:id="rId7" w:history="1">
        <w:r w:rsidRPr="00DA3245">
          <w:rPr>
            <w:rFonts w:asciiTheme="minorHAnsi" w:hAnsiTheme="minorHAnsi"/>
            <w:color w:val="0563C1"/>
            <w:sz w:val="28"/>
            <w:szCs w:val="28"/>
            <w:u w:val="single"/>
          </w:rPr>
          <w:t>www.pag-outdoor.com</w:t>
        </w:r>
      </w:hyperlink>
      <w:r w:rsidRPr="00DA3245">
        <w:rPr>
          <w:rFonts w:asciiTheme="minorHAnsi" w:hAnsiTheme="minorHAnsi"/>
          <w:color w:val="0563C1"/>
          <w:sz w:val="28"/>
          <w:szCs w:val="28"/>
          <w:u w:val="single"/>
        </w:rPr>
        <w:t>,</w:t>
      </w:r>
      <w:r w:rsidRPr="00DA3245">
        <w:rPr>
          <w:rFonts w:asciiTheme="minorHAnsi" w:hAnsiTheme="minorHAnsi"/>
          <w:sz w:val="28"/>
          <w:szCs w:val="28"/>
        </w:rPr>
        <w:t xml:space="preserve">  priprema i tisak brošure, troškovi manifestacije PAG SUMMER OUTDOOR, postavljanje brojača bicikala, </w:t>
      </w:r>
      <w:r w:rsidR="00830930" w:rsidRPr="00DA3245">
        <w:rPr>
          <w:rFonts w:asciiTheme="minorHAnsi" w:hAnsiTheme="minorHAnsi"/>
          <w:sz w:val="28"/>
          <w:szCs w:val="28"/>
        </w:rPr>
        <w:t xml:space="preserve">izrada i </w:t>
      </w:r>
      <w:r w:rsidRPr="00DA3245">
        <w:rPr>
          <w:rFonts w:asciiTheme="minorHAnsi" w:hAnsiTheme="minorHAnsi"/>
          <w:sz w:val="28"/>
          <w:szCs w:val="28"/>
        </w:rPr>
        <w:lastRenderedPageBreak/>
        <w:t xml:space="preserve">postavljanje glavne info table.     </w:t>
      </w:r>
    </w:p>
    <w:p w:rsidR="00DF107C" w:rsidRPr="00DA3245" w:rsidRDefault="00DF107C" w:rsidP="00DF107C">
      <w:pPr>
        <w:rPr>
          <w:rFonts w:asciiTheme="minorHAnsi" w:hAnsiTheme="minorHAnsi"/>
          <w:sz w:val="28"/>
          <w:szCs w:val="28"/>
        </w:rPr>
      </w:pPr>
      <w:r w:rsidRPr="00DA3245">
        <w:rPr>
          <w:rFonts w:asciiTheme="minorHAnsi" w:hAnsiTheme="minorHAnsi"/>
          <w:sz w:val="28"/>
          <w:szCs w:val="28"/>
        </w:rPr>
        <w:t xml:space="preserve">           </w:t>
      </w:r>
    </w:p>
    <w:p w:rsidR="00DF107C" w:rsidRPr="00DA3245" w:rsidRDefault="00DF107C" w:rsidP="00DF107C">
      <w:pPr>
        <w:rPr>
          <w:rFonts w:asciiTheme="minorHAnsi" w:hAnsiTheme="minorHAnsi"/>
          <w:b/>
          <w:bCs/>
          <w:sz w:val="28"/>
          <w:szCs w:val="28"/>
        </w:rPr>
      </w:pPr>
    </w:p>
    <w:p w:rsidR="00DF107C" w:rsidRPr="00DA3245" w:rsidRDefault="00DF107C" w:rsidP="00DF107C">
      <w:pPr>
        <w:rPr>
          <w:rFonts w:asciiTheme="minorHAnsi" w:hAnsiTheme="minorHAnsi"/>
          <w:b/>
          <w:bCs/>
          <w:sz w:val="28"/>
          <w:szCs w:val="28"/>
        </w:rPr>
      </w:pPr>
      <w:r w:rsidRPr="00DA3245">
        <w:rPr>
          <w:rFonts w:asciiTheme="minorHAnsi" w:hAnsiTheme="minorHAnsi"/>
          <w:b/>
          <w:bCs/>
          <w:sz w:val="28"/>
          <w:szCs w:val="28"/>
        </w:rPr>
        <w:t xml:space="preserve"> Nositelji i partneri:</w:t>
      </w:r>
    </w:p>
    <w:p w:rsidR="00DF107C" w:rsidRPr="00DA3245" w:rsidRDefault="00DF107C" w:rsidP="00DF107C">
      <w:pPr>
        <w:rPr>
          <w:rFonts w:asciiTheme="minorHAnsi" w:hAnsiTheme="minorHAnsi"/>
          <w:sz w:val="28"/>
          <w:szCs w:val="28"/>
        </w:rPr>
      </w:pPr>
      <w:r w:rsidRPr="00DA3245">
        <w:rPr>
          <w:rFonts w:asciiTheme="minorHAnsi" w:hAnsiTheme="minorHAnsi"/>
          <w:sz w:val="28"/>
          <w:szCs w:val="28"/>
        </w:rPr>
        <w:t>Turističke zajednice Općine Kolan i Povljana, Turističke zajednice Grada Paga i Novalje, Turistička zajednica mjesta Stara Novalja.</w:t>
      </w:r>
    </w:p>
    <w:p w:rsidR="00DF107C" w:rsidRPr="00DA3245" w:rsidRDefault="00DF107C" w:rsidP="00DF107C">
      <w:pPr>
        <w:rPr>
          <w:rFonts w:asciiTheme="minorHAnsi" w:hAnsiTheme="minorHAnsi"/>
          <w:sz w:val="28"/>
          <w:szCs w:val="28"/>
        </w:rPr>
      </w:pPr>
    </w:p>
    <w:p w:rsidR="00DF107C" w:rsidRPr="00DA3245" w:rsidRDefault="00DF107C" w:rsidP="00DF107C">
      <w:pPr>
        <w:rPr>
          <w:rFonts w:asciiTheme="minorHAnsi" w:hAnsiTheme="minorHAnsi"/>
        </w:rPr>
      </w:pPr>
      <w:r w:rsidRPr="00DA3245">
        <w:rPr>
          <w:rFonts w:asciiTheme="minorHAnsi" w:hAnsiTheme="minorHAnsi"/>
          <w:b/>
          <w:bCs/>
          <w:sz w:val="28"/>
          <w:szCs w:val="28"/>
        </w:rPr>
        <w:t>Iznos potreban za realizaciju:</w:t>
      </w:r>
    </w:p>
    <w:p w:rsidR="00DF107C" w:rsidRPr="00DA3245" w:rsidRDefault="00C04E62" w:rsidP="00DF107C">
      <w:pPr>
        <w:rPr>
          <w:rFonts w:asciiTheme="minorHAnsi" w:hAnsiTheme="minorHAnsi"/>
          <w:sz w:val="28"/>
          <w:szCs w:val="28"/>
        </w:rPr>
      </w:pPr>
      <w:r>
        <w:rPr>
          <w:rFonts w:asciiTheme="minorHAnsi" w:hAnsiTheme="minorHAnsi"/>
          <w:sz w:val="28"/>
          <w:szCs w:val="28"/>
        </w:rPr>
        <w:t xml:space="preserve">45.000 kuna / </w:t>
      </w:r>
      <w:r w:rsidR="00EE7B7A">
        <w:rPr>
          <w:rFonts w:asciiTheme="minorHAnsi" w:hAnsiTheme="minorHAnsi"/>
          <w:sz w:val="28"/>
          <w:szCs w:val="28"/>
        </w:rPr>
        <w:t>5.9</w:t>
      </w:r>
      <w:r w:rsidR="00A5041A">
        <w:rPr>
          <w:rFonts w:asciiTheme="minorHAnsi" w:hAnsiTheme="minorHAnsi"/>
          <w:sz w:val="28"/>
          <w:szCs w:val="28"/>
        </w:rPr>
        <w:t>72</w:t>
      </w:r>
      <w:r w:rsidR="00F707EB">
        <w:rPr>
          <w:rFonts w:asciiTheme="minorHAnsi" w:hAnsiTheme="minorHAnsi"/>
          <w:sz w:val="28"/>
          <w:szCs w:val="28"/>
        </w:rPr>
        <w:t xml:space="preserve"> eura</w:t>
      </w:r>
    </w:p>
    <w:p w:rsidR="00DF107C" w:rsidRPr="00DA3245" w:rsidRDefault="00DF107C" w:rsidP="00DF107C">
      <w:pPr>
        <w:rPr>
          <w:rFonts w:asciiTheme="minorHAnsi" w:hAnsiTheme="minorHAnsi"/>
          <w:b/>
          <w:bCs/>
          <w:sz w:val="28"/>
          <w:szCs w:val="28"/>
        </w:rPr>
      </w:pPr>
    </w:p>
    <w:p w:rsidR="00DF107C" w:rsidRPr="00DA3245" w:rsidRDefault="00DF107C" w:rsidP="00DF107C">
      <w:pPr>
        <w:rPr>
          <w:rFonts w:asciiTheme="minorHAnsi" w:hAnsiTheme="minorHAnsi"/>
          <w:b/>
          <w:bCs/>
          <w:sz w:val="28"/>
          <w:szCs w:val="28"/>
        </w:rPr>
      </w:pPr>
      <w:r w:rsidRPr="00DA3245">
        <w:rPr>
          <w:rFonts w:asciiTheme="minorHAnsi" w:hAnsiTheme="minorHAnsi"/>
          <w:b/>
          <w:bCs/>
          <w:sz w:val="28"/>
          <w:szCs w:val="28"/>
        </w:rPr>
        <w:t>Rok realizacije aktivnosti:</w:t>
      </w:r>
    </w:p>
    <w:p w:rsidR="00DF107C" w:rsidRPr="00DA3245" w:rsidRDefault="00DF107C" w:rsidP="00DF107C">
      <w:pPr>
        <w:autoSpaceDE w:val="0"/>
        <w:rPr>
          <w:rFonts w:asciiTheme="minorHAnsi" w:eastAsia="Calibri" w:hAnsiTheme="minorHAnsi" w:cs="Calibri"/>
          <w:color w:val="000000"/>
          <w:sz w:val="28"/>
          <w:szCs w:val="28"/>
        </w:rPr>
      </w:pPr>
      <w:r w:rsidRPr="00DA3245">
        <w:rPr>
          <w:rFonts w:asciiTheme="minorHAnsi" w:eastAsia="Calibri" w:hAnsiTheme="minorHAnsi" w:cs="Calibri"/>
          <w:b/>
          <w:bCs/>
          <w:color w:val="000000"/>
          <w:sz w:val="28"/>
          <w:szCs w:val="28"/>
        </w:rPr>
        <w:t xml:space="preserve"> </w:t>
      </w:r>
      <w:r w:rsidRPr="00DA3245">
        <w:rPr>
          <w:rFonts w:asciiTheme="minorHAnsi" w:eastAsia="Calibri" w:hAnsiTheme="minorHAnsi" w:cs="Calibri"/>
          <w:color w:val="000000"/>
          <w:sz w:val="28"/>
          <w:szCs w:val="28"/>
        </w:rPr>
        <w:t>31.12.2023.g.</w:t>
      </w:r>
    </w:p>
    <w:p w:rsidR="00C04E62" w:rsidRDefault="00C04E62" w:rsidP="00DF107C">
      <w:pPr>
        <w:autoSpaceDE w:val="0"/>
        <w:rPr>
          <w:rFonts w:asciiTheme="minorHAnsi" w:eastAsia="Calibri" w:hAnsiTheme="minorHAnsi" w:cs="Calibri"/>
          <w:b/>
          <w:color w:val="000000"/>
          <w:sz w:val="28"/>
          <w:szCs w:val="28"/>
        </w:rPr>
      </w:pPr>
    </w:p>
    <w:p w:rsidR="00C04E62" w:rsidRDefault="00C04E62" w:rsidP="00DF107C">
      <w:pPr>
        <w:autoSpaceDE w:val="0"/>
        <w:rPr>
          <w:rFonts w:asciiTheme="minorHAnsi" w:eastAsia="Calibri" w:hAnsiTheme="minorHAnsi" w:cs="Calibri"/>
          <w:b/>
          <w:color w:val="000000"/>
          <w:sz w:val="28"/>
          <w:szCs w:val="28"/>
        </w:rPr>
      </w:pPr>
    </w:p>
    <w:p w:rsidR="00DF107C" w:rsidRPr="00DA3245" w:rsidRDefault="00F707EB" w:rsidP="00DF107C">
      <w:pPr>
        <w:autoSpaceDE w:val="0"/>
        <w:rPr>
          <w:rFonts w:asciiTheme="minorHAnsi" w:eastAsia="Calibri" w:hAnsiTheme="minorHAnsi" w:cs="Calibri"/>
          <w:b/>
          <w:color w:val="000000"/>
          <w:sz w:val="28"/>
          <w:szCs w:val="28"/>
        </w:rPr>
      </w:pPr>
      <w:r>
        <w:rPr>
          <w:rFonts w:asciiTheme="minorHAnsi" w:eastAsia="Calibri" w:hAnsiTheme="minorHAnsi" w:cs="Calibri"/>
          <w:b/>
          <w:color w:val="000000"/>
          <w:sz w:val="28"/>
          <w:szCs w:val="28"/>
        </w:rPr>
        <w:t xml:space="preserve">IZRADA PLANA SANACIJE CRKVE SVETOG NIKOLE </w:t>
      </w:r>
    </w:p>
    <w:p w:rsidR="00DF107C" w:rsidRPr="00DA3245" w:rsidRDefault="00DF107C" w:rsidP="00DF107C">
      <w:pPr>
        <w:autoSpaceDE w:val="0"/>
        <w:rPr>
          <w:rFonts w:asciiTheme="minorHAnsi" w:eastAsia="Calibri" w:hAnsiTheme="minorHAnsi" w:cs="Calibri"/>
          <w:b/>
          <w:color w:val="000000"/>
          <w:sz w:val="28"/>
          <w:szCs w:val="28"/>
        </w:rPr>
      </w:pPr>
    </w:p>
    <w:p w:rsidR="00DF107C" w:rsidRPr="00DA3245" w:rsidRDefault="00DF107C" w:rsidP="00DF107C">
      <w:pPr>
        <w:autoSpaceDE w:val="0"/>
        <w:rPr>
          <w:rFonts w:asciiTheme="minorHAnsi" w:eastAsia="Calibri" w:hAnsiTheme="minorHAnsi" w:cs="Calibri"/>
          <w:b/>
          <w:color w:val="000000"/>
          <w:sz w:val="28"/>
          <w:szCs w:val="28"/>
        </w:rPr>
      </w:pPr>
      <w:r w:rsidRPr="00DA3245">
        <w:rPr>
          <w:rFonts w:asciiTheme="minorHAnsi" w:eastAsia="Calibri" w:hAnsiTheme="minorHAnsi" w:cs="Calibri"/>
          <w:b/>
          <w:color w:val="000000"/>
          <w:sz w:val="28"/>
          <w:szCs w:val="28"/>
        </w:rPr>
        <w:t>Opis aktivnosti:</w:t>
      </w:r>
    </w:p>
    <w:p w:rsidR="00DF107C" w:rsidRPr="00DA3245" w:rsidRDefault="00DF107C" w:rsidP="00DF107C">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Na</w:t>
      </w:r>
      <w:r w:rsidR="004A7F55" w:rsidRPr="00DA3245">
        <w:rPr>
          <w:rFonts w:asciiTheme="minorHAnsi" w:eastAsia="Calibri" w:hAnsiTheme="minorHAnsi" w:cs="Calibri"/>
          <w:color w:val="000000"/>
          <w:sz w:val="28"/>
          <w:szCs w:val="28"/>
        </w:rPr>
        <w:t>ša Zajednica jedna je od subjekata</w:t>
      </w:r>
      <w:r w:rsidRPr="00DA3245">
        <w:rPr>
          <w:rFonts w:asciiTheme="minorHAnsi" w:eastAsia="Calibri" w:hAnsiTheme="minorHAnsi" w:cs="Calibri"/>
          <w:color w:val="000000"/>
          <w:sz w:val="28"/>
          <w:szCs w:val="28"/>
        </w:rPr>
        <w:t xml:space="preserve"> uključenih u ovaj projekt. Tu su još Općina Povljana, Arheološki muzej Zadar te Ministarstvo kulture – Konzervatorski odjel Zadar</w:t>
      </w:r>
      <w:r w:rsidR="00830930" w:rsidRPr="00DA3245">
        <w:rPr>
          <w:rFonts w:asciiTheme="minorHAnsi" w:eastAsia="Calibri" w:hAnsiTheme="minorHAnsi" w:cs="Calibri"/>
          <w:color w:val="000000"/>
          <w:sz w:val="28"/>
          <w:szCs w:val="28"/>
        </w:rPr>
        <w:t>.</w:t>
      </w:r>
      <w:r w:rsidR="004A7F55" w:rsidRPr="00DA3245">
        <w:rPr>
          <w:rFonts w:asciiTheme="minorHAnsi" w:eastAsia="Calibri" w:hAnsiTheme="minorHAnsi" w:cs="Calibri"/>
          <w:color w:val="000000"/>
          <w:sz w:val="28"/>
          <w:szCs w:val="28"/>
        </w:rPr>
        <w:t xml:space="preserve"> </w:t>
      </w:r>
      <w:r w:rsidR="00B95AA5" w:rsidRPr="00DA3245">
        <w:rPr>
          <w:rFonts w:asciiTheme="minorHAnsi" w:eastAsia="Calibri" w:hAnsiTheme="minorHAnsi" w:cs="Calibri"/>
          <w:color w:val="000000"/>
          <w:sz w:val="28"/>
          <w:szCs w:val="28"/>
        </w:rPr>
        <w:t>P</w:t>
      </w:r>
      <w:r w:rsidR="00830930" w:rsidRPr="00DA3245">
        <w:rPr>
          <w:rFonts w:asciiTheme="minorHAnsi" w:eastAsia="Calibri" w:hAnsiTheme="minorHAnsi" w:cs="Calibri"/>
          <w:color w:val="000000"/>
          <w:sz w:val="28"/>
          <w:szCs w:val="28"/>
        </w:rPr>
        <w:t xml:space="preserve">redviđena </w:t>
      </w:r>
      <w:r w:rsidR="00B95AA5" w:rsidRPr="00DA3245">
        <w:rPr>
          <w:rFonts w:asciiTheme="minorHAnsi" w:eastAsia="Calibri" w:hAnsiTheme="minorHAnsi" w:cs="Calibri"/>
          <w:color w:val="000000"/>
          <w:sz w:val="28"/>
          <w:szCs w:val="28"/>
        </w:rPr>
        <w:t>sredstva su inicijalna.</w:t>
      </w:r>
    </w:p>
    <w:p w:rsidR="00830930" w:rsidRPr="00DA3245" w:rsidRDefault="00830930" w:rsidP="00DF107C">
      <w:pPr>
        <w:autoSpaceDE w:val="0"/>
        <w:rPr>
          <w:rFonts w:asciiTheme="minorHAnsi" w:eastAsia="Calibri" w:hAnsiTheme="minorHAnsi" w:cs="Calibri"/>
          <w:color w:val="000000"/>
          <w:sz w:val="28"/>
          <w:szCs w:val="28"/>
        </w:rPr>
      </w:pPr>
    </w:p>
    <w:p w:rsidR="00830930" w:rsidRPr="00DA3245" w:rsidRDefault="00830930" w:rsidP="00DF107C">
      <w:pPr>
        <w:autoSpaceDE w:val="0"/>
        <w:rPr>
          <w:rFonts w:asciiTheme="minorHAnsi" w:eastAsia="Calibri" w:hAnsiTheme="minorHAnsi" w:cs="Calibri"/>
          <w:b/>
          <w:color w:val="000000"/>
          <w:sz w:val="28"/>
          <w:szCs w:val="28"/>
        </w:rPr>
      </w:pPr>
      <w:r w:rsidRPr="00DA3245">
        <w:rPr>
          <w:rFonts w:asciiTheme="minorHAnsi" w:eastAsia="Calibri" w:hAnsiTheme="minorHAnsi" w:cs="Calibri"/>
          <w:b/>
          <w:color w:val="000000"/>
          <w:sz w:val="28"/>
          <w:szCs w:val="28"/>
        </w:rPr>
        <w:t>Cilj aktivnosti:</w:t>
      </w:r>
    </w:p>
    <w:p w:rsidR="00DF107C" w:rsidRDefault="00EE7B7A" w:rsidP="00DF10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Pripremiti dokumentaciju koja će omogućiti početak sanacije crkve Svetog Nikole, značajnog spomenika kulture zaštićenog od strane  Ministarstva</w:t>
      </w:r>
      <w:r w:rsidR="00C263E0">
        <w:rPr>
          <w:rFonts w:asciiTheme="minorHAnsi" w:eastAsia="Calibri" w:hAnsiTheme="minorHAnsi" w:cs="Calibri"/>
          <w:color w:val="000000"/>
          <w:sz w:val="28"/>
          <w:szCs w:val="28"/>
        </w:rPr>
        <w:t xml:space="preserve"> kulture</w:t>
      </w:r>
      <w:r>
        <w:rPr>
          <w:rFonts w:asciiTheme="minorHAnsi" w:eastAsia="Calibri" w:hAnsiTheme="minorHAnsi" w:cs="Calibri"/>
          <w:color w:val="000000"/>
          <w:sz w:val="28"/>
          <w:szCs w:val="28"/>
        </w:rPr>
        <w:t>.</w:t>
      </w:r>
    </w:p>
    <w:p w:rsidR="00EE7B7A" w:rsidRDefault="00EE7B7A" w:rsidP="00DF10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Ovaj objekt po završetku sanacije pruža kvalitetu u turističkoj ponudi.</w:t>
      </w:r>
    </w:p>
    <w:p w:rsidR="00EE7B7A" w:rsidRPr="00DA3245" w:rsidRDefault="00EE7B7A" w:rsidP="00DF107C">
      <w:pPr>
        <w:rPr>
          <w:rFonts w:asciiTheme="minorHAnsi" w:hAnsiTheme="minorHAnsi"/>
          <w:sz w:val="28"/>
          <w:szCs w:val="28"/>
        </w:rPr>
      </w:pPr>
    </w:p>
    <w:p w:rsidR="00830930" w:rsidRPr="00DA3245" w:rsidRDefault="00830930" w:rsidP="00830930">
      <w:pPr>
        <w:rPr>
          <w:rFonts w:asciiTheme="minorHAnsi" w:hAnsiTheme="minorHAnsi"/>
          <w:b/>
          <w:bCs/>
          <w:sz w:val="28"/>
          <w:szCs w:val="28"/>
        </w:rPr>
      </w:pPr>
      <w:r w:rsidRPr="00DA3245">
        <w:rPr>
          <w:rFonts w:asciiTheme="minorHAnsi" w:hAnsiTheme="minorHAnsi"/>
          <w:b/>
          <w:bCs/>
          <w:sz w:val="28"/>
          <w:szCs w:val="28"/>
        </w:rPr>
        <w:t>Nositelji i partneri:</w:t>
      </w:r>
    </w:p>
    <w:p w:rsidR="00DF107C" w:rsidRPr="00DA3245" w:rsidRDefault="00830930" w:rsidP="00DF107C">
      <w:pPr>
        <w:rPr>
          <w:rFonts w:asciiTheme="minorHAnsi" w:hAnsiTheme="minorHAnsi"/>
          <w:sz w:val="28"/>
          <w:szCs w:val="28"/>
        </w:rPr>
      </w:pPr>
      <w:r w:rsidRPr="00DA3245">
        <w:rPr>
          <w:rFonts w:asciiTheme="minorHAnsi" w:hAnsiTheme="minorHAnsi"/>
          <w:sz w:val="28"/>
          <w:szCs w:val="28"/>
        </w:rPr>
        <w:t>TZ Povljana, Općina Povljana, Arheološki muzej Zadar, Ministarstvo kulture – Konzervatorski odjel Zadar</w:t>
      </w:r>
    </w:p>
    <w:p w:rsidR="007F3DB2" w:rsidRPr="00DA3245" w:rsidRDefault="007F3DB2" w:rsidP="007F3DB2">
      <w:pPr>
        <w:autoSpaceDE w:val="0"/>
        <w:rPr>
          <w:rFonts w:asciiTheme="minorHAnsi" w:hAnsiTheme="minorHAnsi"/>
          <w:color w:val="000000"/>
          <w:sz w:val="28"/>
          <w:szCs w:val="28"/>
        </w:rPr>
      </w:pPr>
    </w:p>
    <w:p w:rsidR="00830930" w:rsidRPr="00DA3245" w:rsidRDefault="00830930" w:rsidP="00DF107C">
      <w:pPr>
        <w:autoSpaceDE w:val="0"/>
        <w:rPr>
          <w:rFonts w:asciiTheme="minorHAnsi" w:eastAsia="Calibri" w:hAnsiTheme="minorHAnsi" w:cs="Calibri"/>
          <w:b/>
          <w:color w:val="000000"/>
          <w:sz w:val="28"/>
          <w:szCs w:val="28"/>
        </w:rPr>
      </w:pPr>
      <w:r w:rsidRPr="00DA3245">
        <w:rPr>
          <w:rFonts w:asciiTheme="minorHAnsi" w:eastAsia="Calibri" w:hAnsiTheme="minorHAnsi" w:cs="Calibri"/>
          <w:b/>
          <w:color w:val="000000"/>
          <w:sz w:val="28"/>
          <w:szCs w:val="28"/>
        </w:rPr>
        <w:t>Iznos potreban za realizaciju:</w:t>
      </w:r>
    </w:p>
    <w:p w:rsidR="007F3DB2" w:rsidRPr="00DA3245" w:rsidRDefault="00C04E62" w:rsidP="00DF107C">
      <w:pPr>
        <w:autoSpaceDE w:val="0"/>
        <w:rPr>
          <w:rFonts w:asciiTheme="minorHAnsi" w:hAnsiTheme="minorHAnsi"/>
        </w:rPr>
      </w:pPr>
      <w:r>
        <w:rPr>
          <w:rFonts w:asciiTheme="minorHAnsi" w:eastAsia="Calibri" w:hAnsiTheme="minorHAnsi" w:cs="Calibri"/>
          <w:color w:val="000000"/>
          <w:sz w:val="28"/>
          <w:szCs w:val="28"/>
        </w:rPr>
        <w:t xml:space="preserve">10.000 kuna / </w:t>
      </w:r>
      <w:r w:rsidR="00A5041A">
        <w:rPr>
          <w:rFonts w:asciiTheme="minorHAnsi" w:eastAsia="Calibri" w:hAnsiTheme="minorHAnsi" w:cs="Calibri"/>
          <w:color w:val="000000"/>
          <w:sz w:val="28"/>
          <w:szCs w:val="28"/>
        </w:rPr>
        <w:t>1.328</w:t>
      </w:r>
      <w:r w:rsidR="00EE7B7A">
        <w:rPr>
          <w:rFonts w:asciiTheme="minorHAnsi" w:eastAsia="Calibri" w:hAnsiTheme="minorHAnsi" w:cs="Calibri"/>
          <w:color w:val="000000"/>
          <w:sz w:val="28"/>
          <w:szCs w:val="28"/>
        </w:rPr>
        <w:t xml:space="preserve"> eura</w:t>
      </w:r>
      <w:r w:rsidR="007F3DB2" w:rsidRPr="00DA3245">
        <w:rPr>
          <w:rFonts w:asciiTheme="minorHAnsi" w:eastAsia="Calibri" w:hAnsiTheme="minorHAnsi" w:cs="Calibri"/>
          <w:color w:val="000000"/>
          <w:sz w:val="28"/>
          <w:szCs w:val="28"/>
        </w:rPr>
        <w:t xml:space="preserve">    </w:t>
      </w:r>
    </w:p>
    <w:bookmarkEnd w:id="0"/>
    <w:p w:rsidR="007F3DB2" w:rsidRPr="00DA3245" w:rsidRDefault="007F3DB2" w:rsidP="007F3DB2">
      <w:pPr>
        <w:autoSpaceDE w:val="0"/>
        <w:rPr>
          <w:rFonts w:asciiTheme="minorHAnsi" w:hAnsiTheme="minorHAnsi"/>
          <w:color w:val="000000"/>
          <w:sz w:val="28"/>
          <w:szCs w:val="28"/>
        </w:rPr>
      </w:pPr>
    </w:p>
    <w:p w:rsidR="004A7F55" w:rsidRPr="00DA3245" w:rsidRDefault="004A7F55" w:rsidP="004A7F55">
      <w:pPr>
        <w:rPr>
          <w:rFonts w:asciiTheme="minorHAnsi" w:hAnsiTheme="minorHAnsi"/>
          <w:b/>
          <w:bCs/>
          <w:sz w:val="28"/>
          <w:szCs w:val="28"/>
        </w:rPr>
      </w:pPr>
      <w:r w:rsidRPr="00DA3245">
        <w:rPr>
          <w:rFonts w:asciiTheme="minorHAnsi" w:hAnsiTheme="minorHAnsi"/>
          <w:b/>
          <w:bCs/>
          <w:sz w:val="28"/>
          <w:szCs w:val="28"/>
        </w:rPr>
        <w:t>Rok realizacije aktivnosti:</w:t>
      </w:r>
    </w:p>
    <w:p w:rsidR="004A7F55" w:rsidRPr="00DA3245" w:rsidRDefault="004A7F55" w:rsidP="004A7F55">
      <w:pPr>
        <w:autoSpaceDE w:val="0"/>
        <w:rPr>
          <w:rFonts w:asciiTheme="minorHAnsi" w:eastAsia="Calibri" w:hAnsiTheme="minorHAnsi" w:cs="Calibri"/>
          <w:color w:val="000000"/>
          <w:sz w:val="28"/>
          <w:szCs w:val="28"/>
        </w:rPr>
      </w:pPr>
      <w:r w:rsidRPr="00DA3245">
        <w:rPr>
          <w:rFonts w:asciiTheme="minorHAnsi" w:eastAsia="Calibri" w:hAnsiTheme="minorHAnsi" w:cs="Calibri"/>
          <w:b/>
          <w:bCs/>
          <w:color w:val="000000"/>
          <w:sz w:val="28"/>
          <w:szCs w:val="28"/>
        </w:rPr>
        <w:t xml:space="preserve"> </w:t>
      </w:r>
      <w:r w:rsidRPr="00DA3245">
        <w:rPr>
          <w:rFonts w:asciiTheme="minorHAnsi" w:eastAsia="Calibri" w:hAnsiTheme="minorHAnsi" w:cs="Calibri"/>
          <w:color w:val="000000"/>
          <w:sz w:val="28"/>
          <w:szCs w:val="28"/>
        </w:rPr>
        <w:t>31.12.2023.g.</w:t>
      </w:r>
    </w:p>
    <w:p w:rsidR="00E73BBF" w:rsidRPr="00DA3245" w:rsidRDefault="00E73BBF" w:rsidP="00DD0DF1">
      <w:pPr>
        <w:pStyle w:val="Standard"/>
        <w:rPr>
          <w:rFonts w:asciiTheme="minorHAnsi" w:hAnsiTheme="minorHAnsi"/>
          <w:bCs/>
          <w:sz w:val="28"/>
          <w:szCs w:val="28"/>
        </w:rPr>
      </w:pPr>
    </w:p>
    <w:p w:rsidR="00C74C51" w:rsidRPr="00DA3245" w:rsidRDefault="004A7F55" w:rsidP="00800ADD">
      <w:pPr>
        <w:numPr>
          <w:ilvl w:val="1"/>
          <w:numId w:val="14"/>
        </w:numPr>
        <w:autoSpaceDE w:val="0"/>
        <w:rPr>
          <w:rFonts w:asciiTheme="minorHAnsi" w:hAnsiTheme="minorHAnsi"/>
        </w:rPr>
      </w:pPr>
      <w:r w:rsidRPr="00DA3245">
        <w:rPr>
          <w:rFonts w:asciiTheme="minorHAnsi" w:hAnsiTheme="minorHAnsi"/>
          <w:sz w:val="28"/>
          <w:szCs w:val="28"/>
        </w:rPr>
        <w:t xml:space="preserve">  </w:t>
      </w:r>
      <w:r w:rsidRPr="00DA3245">
        <w:rPr>
          <w:rFonts w:asciiTheme="minorHAnsi" w:eastAsia="Calibri-Bold" w:hAnsiTheme="minorHAnsi" w:cs="Calibri-Bold"/>
          <w:color w:val="000000"/>
          <w:sz w:val="28"/>
          <w:szCs w:val="28"/>
        </w:rPr>
        <w:t>Sustavi označavanja kvalitete turističkog proizvoda</w:t>
      </w:r>
    </w:p>
    <w:p w:rsidR="004A7F55" w:rsidRPr="00DA3245" w:rsidRDefault="004A7F55" w:rsidP="004A7F55">
      <w:pPr>
        <w:autoSpaceDE w:val="0"/>
        <w:ind w:left="720"/>
        <w:rPr>
          <w:rFonts w:asciiTheme="minorHAnsi" w:eastAsia="Calibri-Bold" w:hAnsiTheme="minorHAnsi" w:cs="Calibri-Bold"/>
          <w:color w:val="000000"/>
          <w:sz w:val="28"/>
          <w:szCs w:val="28"/>
        </w:rPr>
      </w:pPr>
    </w:p>
    <w:p w:rsidR="004A7F55" w:rsidRPr="00DA3245" w:rsidRDefault="004A7F55" w:rsidP="004A7F55">
      <w:pPr>
        <w:pStyle w:val="Standard"/>
        <w:autoSpaceDE w:val="0"/>
        <w:ind w:left="1440"/>
        <w:rPr>
          <w:rFonts w:asciiTheme="minorHAnsi" w:hAnsiTheme="minorHAnsi"/>
        </w:rPr>
      </w:pPr>
      <w:r w:rsidRPr="00DA3245">
        <w:rPr>
          <w:rFonts w:asciiTheme="minorHAnsi" w:eastAsia="Calibri-Bold" w:hAnsiTheme="minorHAnsi" w:cs="Calibri-Bold"/>
          <w:color w:val="000000"/>
          <w:sz w:val="28"/>
          <w:szCs w:val="28"/>
        </w:rPr>
        <w:t xml:space="preserve">2.2.1  </w:t>
      </w:r>
      <w:r w:rsidRPr="00DA3245">
        <w:rPr>
          <w:rFonts w:asciiTheme="minorHAnsi" w:eastAsia="Calibri" w:hAnsiTheme="minorHAnsi" w:cs="Calibri"/>
          <w:color w:val="000000"/>
          <w:sz w:val="28"/>
          <w:szCs w:val="28"/>
        </w:rPr>
        <w:t>Suradnja s predstavnicima turističke ponude po proizvodima</w:t>
      </w:r>
    </w:p>
    <w:p w:rsidR="004A7F55" w:rsidRPr="00DA3245" w:rsidRDefault="004A7F55" w:rsidP="004A7F55">
      <w:pPr>
        <w:autoSpaceDE w:val="0"/>
        <w:ind w:left="144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 xml:space="preserve">           radi podizanja kvalitete ponude u destinaciji</w:t>
      </w:r>
    </w:p>
    <w:p w:rsidR="004A7F55" w:rsidRPr="00DA3245" w:rsidRDefault="004A7F55" w:rsidP="004A7F55">
      <w:pPr>
        <w:autoSpaceDE w:val="0"/>
        <w:ind w:left="1440"/>
        <w:rPr>
          <w:rFonts w:asciiTheme="minorHAnsi" w:hAnsiTheme="minorHAnsi"/>
        </w:rPr>
      </w:pPr>
    </w:p>
    <w:p w:rsidR="004A7F55" w:rsidRPr="00DA3245" w:rsidRDefault="004A7F55" w:rsidP="004A7F55">
      <w:pPr>
        <w:autoSpaceDE w:val="0"/>
        <w:jc w:val="center"/>
        <w:rPr>
          <w:rFonts w:asciiTheme="minorHAnsi" w:hAnsiTheme="minorHAnsi"/>
        </w:rPr>
      </w:pPr>
      <w:r w:rsidRPr="00DA3245">
        <w:rPr>
          <w:rFonts w:asciiTheme="minorHAnsi" w:eastAsia="Calibri" w:hAnsiTheme="minorHAnsi" w:cs="Calibri"/>
          <w:b/>
          <w:bCs/>
          <w:color w:val="000000"/>
          <w:sz w:val="28"/>
          <w:szCs w:val="28"/>
        </w:rPr>
        <w:lastRenderedPageBreak/>
        <w:t>''PAG NA MENIJU''</w:t>
      </w:r>
    </w:p>
    <w:p w:rsidR="004A7F55" w:rsidRPr="00DA3245" w:rsidRDefault="004A7F55" w:rsidP="004A7F55">
      <w:pPr>
        <w:autoSpaceDE w:val="0"/>
        <w:rPr>
          <w:rFonts w:asciiTheme="minorHAnsi" w:eastAsia="Calibri-Bold" w:hAnsiTheme="minorHAnsi" w:cs="Calibri-Bold"/>
          <w:color w:val="000000"/>
          <w:sz w:val="28"/>
          <w:szCs w:val="28"/>
        </w:rPr>
      </w:pPr>
    </w:p>
    <w:p w:rsidR="004A7F55" w:rsidRPr="00DA3245" w:rsidRDefault="004A7F55" w:rsidP="004A7F55">
      <w:pPr>
        <w:autoSpaceDE w:val="0"/>
        <w:rPr>
          <w:rFonts w:asciiTheme="minorHAnsi" w:hAnsiTheme="minorHAnsi"/>
        </w:rPr>
      </w:pPr>
      <w:r w:rsidRPr="00DA3245">
        <w:rPr>
          <w:rFonts w:asciiTheme="minorHAnsi" w:eastAsia="Calibri" w:hAnsiTheme="minorHAnsi" w:cs="Calibri"/>
          <w:b/>
          <w:bCs/>
          <w:color w:val="000000"/>
          <w:sz w:val="28"/>
          <w:szCs w:val="28"/>
        </w:rPr>
        <w:t xml:space="preserve"> Opis aktivnosti:</w:t>
      </w:r>
    </w:p>
    <w:p w:rsidR="004A7F55" w:rsidRPr="00DA3245" w:rsidRDefault="004A7F55" w:rsidP="004A7F55">
      <w:pPr>
        <w:autoSpaceDE w:val="0"/>
        <w:rPr>
          <w:rFonts w:asciiTheme="minorHAnsi" w:hAnsiTheme="minorHAnsi"/>
        </w:rPr>
      </w:pPr>
      <w:r w:rsidRPr="00DA3245">
        <w:rPr>
          <w:rFonts w:asciiTheme="minorHAnsi" w:eastAsia="Calibri" w:hAnsiTheme="minorHAnsi" w:cs="Calibri"/>
          <w:color w:val="000000"/>
          <w:sz w:val="28"/>
          <w:szCs w:val="28"/>
        </w:rPr>
        <w:t>Prikupljanje recepata autohtone kuhinje sa otoka Paga i tiskanje knjižice recepata sa prijevodom na nekoliko jezika. Inicijator aktivnosti je Srednja škola ''Bartul Kašić'' iz Paga, a uključile su se Udruge obrtnika Paga i Novalje te sve otočke TZ. U tijeku su aktivnosti uključenja ugostiteljskih objekata u projekt.</w:t>
      </w:r>
    </w:p>
    <w:p w:rsidR="004A7F55" w:rsidRPr="00DA3245" w:rsidRDefault="004A7F55" w:rsidP="004A7F55">
      <w:pPr>
        <w:autoSpaceDE w:val="0"/>
        <w:rPr>
          <w:rFonts w:asciiTheme="minorHAnsi" w:eastAsia="Calibri-Bold" w:hAnsiTheme="minorHAnsi" w:cs="Calibri-Bold"/>
          <w:color w:val="000000"/>
          <w:sz w:val="28"/>
          <w:szCs w:val="28"/>
        </w:rPr>
      </w:pPr>
    </w:p>
    <w:p w:rsidR="004A7F55" w:rsidRPr="00DA3245" w:rsidRDefault="004A7F55" w:rsidP="004A7F55">
      <w:pPr>
        <w:autoSpaceDE w:val="0"/>
        <w:rPr>
          <w:rFonts w:asciiTheme="minorHAnsi" w:hAnsiTheme="minorHAnsi"/>
        </w:rPr>
      </w:pPr>
      <w:r w:rsidRPr="00DA3245">
        <w:rPr>
          <w:rFonts w:asciiTheme="minorHAnsi" w:eastAsia="Calibri" w:hAnsiTheme="minorHAnsi" w:cs="Calibri"/>
          <w:color w:val="000000"/>
          <w:sz w:val="28"/>
          <w:szCs w:val="28"/>
        </w:rPr>
        <w:t xml:space="preserve"> </w:t>
      </w:r>
      <w:r w:rsidRPr="00DA3245">
        <w:rPr>
          <w:rFonts w:asciiTheme="minorHAnsi" w:eastAsia="Calibri" w:hAnsiTheme="minorHAnsi" w:cs="Calibri"/>
          <w:b/>
          <w:bCs/>
          <w:color w:val="000000"/>
          <w:sz w:val="28"/>
          <w:szCs w:val="28"/>
        </w:rPr>
        <w:t>Cilj aktivnosti:</w:t>
      </w:r>
    </w:p>
    <w:p w:rsidR="004A7F55" w:rsidRPr="00DA3245" w:rsidRDefault="004A7F55" w:rsidP="004A7F55">
      <w:pPr>
        <w:autoSpaceDE w:val="0"/>
        <w:rPr>
          <w:rFonts w:asciiTheme="minorHAnsi" w:hAnsiTheme="minorHAnsi"/>
        </w:rPr>
      </w:pPr>
      <w:r w:rsidRPr="00DA3245">
        <w:rPr>
          <w:rFonts w:asciiTheme="minorHAnsi" w:eastAsia="Calibri" w:hAnsiTheme="minorHAnsi" w:cs="Calibri"/>
          <w:color w:val="000000"/>
          <w:sz w:val="28"/>
          <w:szCs w:val="28"/>
        </w:rPr>
        <w:t>Očuvanje gastro baštine i postavljanje standarda u pripremi otočkih jela.</w:t>
      </w:r>
    </w:p>
    <w:p w:rsidR="004A7F55" w:rsidRPr="00DA3245" w:rsidRDefault="004A7F55" w:rsidP="004A7F55">
      <w:pPr>
        <w:autoSpaceDE w:val="0"/>
        <w:rPr>
          <w:rFonts w:asciiTheme="minorHAnsi" w:hAnsiTheme="minorHAnsi"/>
        </w:rPr>
      </w:pPr>
      <w:r w:rsidRPr="00DA3245">
        <w:rPr>
          <w:rFonts w:asciiTheme="minorHAnsi" w:eastAsia="Calibri" w:hAnsiTheme="minorHAnsi" w:cs="Calibri"/>
          <w:color w:val="000000"/>
          <w:sz w:val="28"/>
          <w:szCs w:val="28"/>
        </w:rPr>
        <w:t xml:space="preserve">Krajnji cilj </w:t>
      </w:r>
      <w:r w:rsidR="0072266C">
        <w:rPr>
          <w:rFonts w:asciiTheme="minorHAnsi" w:eastAsia="Calibri" w:hAnsiTheme="minorHAnsi" w:cs="Calibri"/>
          <w:color w:val="000000"/>
          <w:sz w:val="28"/>
          <w:szCs w:val="28"/>
        </w:rPr>
        <w:t>je predstaviti gastro prepoznatljivost destinacije čime čuvamo</w:t>
      </w:r>
      <w:r w:rsidRPr="00DA3245">
        <w:rPr>
          <w:rFonts w:asciiTheme="minorHAnsi" w:eastAsia="Calibri" w:hAnsiTheme="minorHAnsi" w:cs="Calibri"/>
          <w:color w:val="000000"/>
          <w:sz w:val="28"/>
          <w:szCs w:val="28"/>
        </w:rPr>
        <w:t xml:space="preserve"> autohtonu baštinu. Uključivanjem ugostiteljskih objekata osigurati ćemo budućnost projektu.</w:t>
      </w:r>
    </w:p>
    <w:p w:rsidR="004A7F55" w:rsidRPr="00DA3245" w:rsidRDefault="004A7F55" w:rsidP="004A7F55">
      <w:pPr>
        <w:autoSpaceDE w:val="0"/>
        <w:jc w:val="center"/>
        <w:rPr>
          <w:rFonts w:asciiTheme="minorHAnsi" w:eastAsia="Calibri-Bold" w:hAnsiTheme="minorHAnsi" w:cs="Calibri-Bold"/>
          <w:color w:val="000000"/>
          <w:sz w:val="28"/>
          <w:szCs w:val="28"/>
        </w:rPr>
      </w:pPr>
    </w:p>
    <w:p w:rsidR="004A7F55" w:rsidRPr="00DA3245" w:rsidRDefault="004A7F55" w:rsidP="004A7F55">
      <w:pPr>
        <w:autoSpaceDE w:val="0"/>
        <w:rPr>
          <w:rFonts w:asciiTheme="minorHAnsi" w:hAnsiTheme="minorHAnsi"/>
        </w:rPr>
      </w:pPr>
      <w:r w:rsidRPr="00DA3245">
        <w:rPr>
          <w:rFonts w:asciiTheme="minorHAnsi" w:eastAsia="Calibri" w:hAnsiTheme="minorHAnsi" w:cs="Calibri"/>
          <w:b/>
          <w:bCs/>
          <w:color w:val="000000"/>
          <w:sz w:val="28"/>
          <w:szCs w:val="28"/>
        </w:rPr>
        <w:t>Nositelji i partneri:</w:t>
      </w:r>
    </w:p>
    <w:p w:rsidR="004A7F55" w:rsidRPr="00DA3245" w:rsidRDefault="004A7F55" w:rsidP="004A7F55">
      <w:pPr>
        <w:autoSpaceDE w:val="0"/>
        <w:rPr>
          <w:rFonts w:asciiTheme="minorHAnsi" w:hAnsiTheme="minorHAnsi"/>
        </w:rPr>
      </w:pPr>
      <w:r w:rsidRPr="00DA3245">
        <w:rPr>
          <w:rFonts w:asciiTheme="minorHAnsi" w:eastAsia="Calibri" w:hAnsiTheme="minorHAnsi" w:cs="Calibri"/>
          <w:color w:val="000000"/>
          <w:sz w:val="28"/>
          <w:szCs w:val="28"/>
        </w:rPr>
        <w:t>TZ Povljana, TZ Pag, TZ Novalja, TZ Kolan, Srednja škola ''Bartul Kašić'' iz Paga, Udruga obrtnika Pag, Udruga obrtnika Novalja</w:t>
      </w:r>
    </w:p>
    <w:p w:rsidR="004A7F55" w:rsidRPr="00DA3245" w:rsidRDefault="004A7F55" w:rsidP="004A7F55">
      <w:pPr>
        <w:autoSpaceDE w:val="0"/>
        <w:rPr>
          <w:rFonts w:asciiTheme="minorHAnsi" w:eastAsia="Calibri-Bold" w:hAnsiTheme="minorHAnsi" w:cs="Calibri-Bold"/>
          <w:color w:val="000000"/>
          <w:sz w:val="28"/>
          <w:szCs w:val="28"/>
        </w:rPr>
      </w:pPr>
    </w:p>
    <w:p w:rsidR="004A7F55" w:rsidRPr="00DA3245" w:rsidRDefault="004A7F55" w:rsidP="004A7F55">
      <w:pPr>
        <w:autoSpaceDE w:val="0"/>
        <w:rPr>
          <w:rFonts w:asciiTheme="minorHAnsi" w:hAnsiTheme="minorHAnsi"/>
        </w:rPr>
      </w:pPr>
      <w:r w:rsidRPr="00DA3245">
        <w:rPr>
          <w:rFonts w:asciiTheme="minorHAnsi" w:eastAsia="Calibri" w:hAnsiTheme="minorHAnsi" w:cs="Calibri"/>
          <w:b/>
          <w:bCs/>
          <w:color w:val="000000"/>
          <w:sz w:val="28"/>
          <w:szCs w:val="28"/>
        </w:rPr>
        <w:t>Iznos potreban za realizaciju:</w:t>
      </w:r>
    </w:p>
    <w:p w:rsidR="004A7F55" w:rsidRPr="00DA3245" w:rsidRDefault="00D618E9" w:rsidP="004A7F55">
      <w:pPr>
        <w:autoSpaceDE w:val="0"/>
        <w:rPr>
          <w:rFonts w:asciiTheme="minorHAnsi" w:hAnsiTheme="minorHAnsi"/>
        </w:rPr>
      </w:pPr>
      <w:r>
        <w:rPr>
          <w:rFonts w:asciiTheme="minorHAnsi" w:eastAsia="Calibri" w:hAnsiTheme="minorHAnsi" w:cs="Calibri"/>
          <w:color w:val="000000"/>
          <w:sz w:val="28"/>
          <w:szCs w:val="28"/>
        </w:rPr>
        <w:t xml:space="preserve">7.000 kuna / </w:t>
      </w:r>
      <w:r w:rsidR="00A5041A">
        <w:rPr>
          <w:rFonts w:asciiTheme="minorHAnsi" w:eastAsia="Calibri" w:hAnsiTheme="minorHAnsi" w:cs="Calibri"/>
          <w:color w:val="000000"/>
          <w:sz w:val="28"/>
          <w:szCs w:val="28"/>
        </w:rPr>
        <w:t>929</w:t>
      </w:r>
      <w:r w:rsidR="00EE7B7A">
        <w:rPr>
          <w:rFonts w:asciiTheme="minorHAnsi" w:eastAsia="Calibri" w:hAnsiTheme="minorHAnsi" w:cs="Calibri"/>
          <w:color w:val="000000"/>
          <w:sz w:val="28"/>
          <w:szCs w:val="28"/>
        </w:rPr>
        <w:t xml:space="preserve"> eura</w:t>
      </w:r>
    </w:p>
    <w:p w:rsidR="004A7F55" w:rsidRPr="00DA3245" w:rsidRDefault="004A7F55" w:rsidP="004A7F55">
      <w:pPr>
        <w:autoSpaceDE w:val="0"/>
        <w:rPr>
          <w:rFonts w:asciiTheme="minorHAnsi" w:eastAsia="Calibri-Bold" w:hAnsiTheme="minorHAnsi" w:cs="Calibri-Bold"/>
          <w:color w:val="000000"/>
          <w:sz w:val="28"/>
          <w:szCs w:val="28"/>
        </w:rPr>
      </w:pPr>
    </w:p>
    <w:p w:rsidR="004A7F55" w:rsidRPr="00DA3245" w:rsidRDefault="004A7F55" w:rsidP="004A7F55">
      <w:pPr>
        <w:rPr>
          <w:rFonts w:asciiTheme="minorHAnsi" w:hAnsiTheme="minorHAnsi"/>
          <w:b/>
          <w:bCs/>
          <w:sz w:val="28"/>
          <w:szCs w:val="28"/>
        </w:rPr>
      </w:pPr>
      <w:r w:rsidRPr="00DA3245">
        <w:rPr>
          <w:rFonts w:asciiTheme="minorHAnsi" w:hAnsiTheme="minorHAnsi"/>
          <w:b/>
          <w:bCs/>
          <w:sz w:val="28"/>
          <w:szCs w:val="28"/>
        </w:rPr>
        <w:t>Rok realizacije aktivnosti:</w:t>
      </w:r>
    </w:p>
    <w:p w:rsidR="004A7F55" w:rsidRPr="00DA3245" w:rsidRDefault="004A7F55" w:rsidP="004A7F55">
      <w:pPr>
        <w:autoSpaceDE w:val="0"/>
        <w:rPr>
          <w:rFonts w:asciiTheme="minorHAnsi" w:hAnsiTheme="minorHAnsi"/>
        </w:rPr>
      </w:pPr>
      <w:r w:rsidRPr="00DA3245">
        <w:rPr>
          <w:rFonts w:asciiTheme="minorHAnsi" w:eastAsia="Calibri" w:hAnsiTheme="minorHAnsi" w:cs="Calibri"/>
          <w:b/>
          <w:bCs/>
          <w:color w:val="000000"/>
          <w:sz w:val="28"/>
          <w:szCs w:val="28"/>
        </w:rPr>
        <w:t xml:space="preserve"> </w:t>
      </w:r>
      <w:r w:rsidRPr="00DA3245">
        <w:rPr>
          <w:rFonts w:asciiTheme="minorHAnsi" w:eastAsia="Calibri" w:hAnsiTheme="minorHAnsi" w:cs="Calibri"/>
          <w:color w:val="000000"/>
          <w:sz w:val="28"/>
          <w:szCs w:val="28"/>
        </w:rPr>
        <w:t>31.12.2023.g.</w:t>
      </w:r>
    </w:p>
    <w:p w:rsidR="004A7F55" w:rsidRPr="00DA3245" w:rsidRDefault="004A7F55" w:rsidP="004A7F55">
      <w:pPr>
        <w:autoSpaceDE w:val="0"/>
        <w:ind w:left="1080"/>
        <w:rPr>
          <w:rFonts w:asciiTheme="minorHAnsi" w:hAnsiTheme="minorHAnsi"/>
        </w:rPr>
      </w:pPr>
    </w:p>
    <w:p w:rsidR="004A7F55" w:rsidRPr="00DA3245" w:rsidRDefault="00EC3C3E" w:rsidP="004A7F55">
      <w:pPr>
        <w:autoSpaceDE w:val="0"/>
        <w:rPr>
          <w:rFonts w:asciiTheme="minorHAnsi" w:eastAsia="Calibri-Bold" w:hAnsiTheme="minorHAnsi" w:cs="Calibri-Bold"/>
          <w:color w:val="000000"/>
          <w:sz w:val="28"/>
          <w:szCs w:val="28"/>
        </w:rPr>
      </w:pPr>
      <w:r w:rsidRPr="00DA3245">
        <w:rPr>
          <w:rFonts w:asciiTheme="minorHAnsi" w:eastAsia="Calibri-Bold" w:hAnsiTheme="minorHAnsi" w:cs="Calibri-Bold"/>
          <w:color w:val="000000"/>
          <w:sz w:val="28"/>
          <w:szCs w:val="28"/>
        </w:rPr>
        <w:t xml:space="preserve">                    </w:t>
      </w:r>
      <w:r w:rsidR="004A7F55" w:rsidRPr="00DA3245">
        <w:rPr>
          <w:rFonts w:asciiTheme="minorHAnsi" w:eastAsia="Calibri-Bold" w:hAnsiTheme="minorHAnsi" w:cs="Calibri-Bold"/>
          <w:color w:val="000000"/>
          <w:sz w:val="28"/>
          <w:szCs w:val="28"/>
        </w:rPr>
        <w:t>2.3  Podrška razvoju turističkih događanja</w:t>
      </w:r>
    </w:p>
    <w:p w:rsidR="004A7F55" w:rsidRPr="00DA3245" w:rsidRDefault="004A7F55" w:rsidP="004A7F55">
      <w:pPr>
        <w:autoSpaceDE w:val="0"/>
        <w:rPr>
          <w:rFonts w:asciiTheme="minorHAnsi" w:eastAsia="Calibri-Bold" w:hAnsiTheme="minorHAnsi" w:cs="Calibri-Bold"/>
          <w:color w:val="000000"/>
          <w:sz w:val="28"/>
          <w:szCs w:val="28"/>
        </w:rPr>
      </w:pPr>
      <w:r w:rsidRPr="00DA3245">
        <w:rPr>
          <w:rFonts w:asciiTheme="minorHAnsi" w:eastAsia="Calibri-Bold" w:hAnsiTheme="minorHAnsi" w:cs="Calibri-Bold"/>
          <w:color w:val="000000"/>
          <w:sz w:val="28"/>
          <w:szCs w:val="28"/>
        </w:rPr>
        <w:t xml:space="preserve">                       </w:t>
      </w:r>
    </w:p>
    <w:p w:rsidR="004A7F55" w:rsidRPr="00DA3245" w:rsidRDefault="004A7F55" w:rsidP="004A7F55">
      <w:pPr>
        <w:autoSpaceDE w:val="0"/>
        <w:rPr>
          <w:rFonts w:asciiTheme="minorHAnsi" w:hAnsiTheme="minorHAnsi"/>
        </w:rPr>
      </w:pPr>
      <w:r w:rsidRPr="00DA3245">
        <w:rPr>
          <w:rFonts w:asciiTheme="minorHAnsi" w:eastAsia="Calibri-Bold" w:hAnsiTheme="minorHAnsi" w:cs="Calibri-Bold"/>
          <w:color w:val="000000"/>
          <w:sz w:val="28"/>
          <w:szCs w:val="28"/>
        </w:rPr>
        <w:t xml:space="preserve">                         2.3.1   </w:t>
      </w:r>
      <w:bookmarkStart w:id="3" w:name="_Hlk58786294"/>
      <w:r w:rsidRPr="00DA3245">
        <w:rPr>
          <w:rFonts w:asciiTheme="minorHAnsi" w:eastAsia="Calibri" w:hAnsiTheme="minorHAnsi" w:cs="Calibri"/>
          <w:color w:val="000000"/>
          <w:sz w:val="28"/>
          <w:szCs w:val="28"/>
        </w:rPr>
        <w:t>Organizacija i suorganizacija događanja, kulturno-zabavnih</w:t>
      </w:r>
    </w:p>
    <w:p w:rsidR="004A7F55" w:rsidRPr="00DA3245" w:rsidRDefault="004A7F55" w:rsidP="004A7F55">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 xml:space="preserve">                                     sportskih i sl. manifestacija u destinaciji</w:t>
      </w:r>
      <w:bookmarkEnd w:id="3"/>
    </w:p>
    <w:p w:rsidR="004A7F55" w:rsidRPr="00DA3245" w:rsidRDefault="004A7F55" w:rsidP="004A7F55">
      <w:pPr>
        <w:autoSpaceDE w:val="0"/>
        <w:rPr>
          <w:rFonts w:asciiTheme="minorHAnsi" w:eastAsia="Calibri-Bold" w:hAnsiTheme="minorHAnsi" w:cs="Calibri-Bold"/>
          <w:color w:val="000000"/>
          <w:sz w:val="28"/>
          <w:szCs w:val="28"/>
        </w:rPr>
      </w:pPr>
      <w:r w:rsidRPr="00DA3245">
        <w:rPr>
          <w:rFonts w:asciiTheme="minorHAnsi" w:eastAsia="Calibri-Bold" w:hAnsiTheme="minorHAnsi" w:cs="Calibri-Bold"/>
          <w:color w:val="000000"/>
          <w:sz w:val="28"/>
          <w:szCs w:val="28"/>
        </w:rPr>
        <w:t xml:space="preserve">                          </w:t>
      </w:r>
    </w:p>
    <w:p w:rsidR="004A7F55" w:rsidRPr="00DA3245" w:rsidRDefault="004A7F55" w:rsidP="004A7F55">
      <w:pPr>
        <w:autoSpaceDE w:val="0"/>
        <w:jc w:val="center"/>
        <w:rPr>
          <w:rFonts w:asciiTheme="minorHAnsi" w:eastAsia="Calibri" w:hAnsiTheme="minorHAnsi" w:cs="Calibri"/>
          <w:b/>
          <w:bCs/>
          <w:color w:val="000000"/>
          <w:sz w:val="28"/>
          <w:szCs w:val="28"/>
        </w:rPr>
      </w:pPr>
      <w:bookmarkStart w:id="4" w:name="_Hlk58786358"/>
    </w:p>
    <w:p w:rsidR="004A7F55" w:rsidRPr="00DA3245" w:rsidRDefault="004A7F55" w:rsidP="004A7F55">
      <w:pPr>
        <w:autoSpaceDE w:val="0"/>
        <w:jc w:val="center"/>
        <w:rPr>
          <w:rFonts w:asciiTheme="minorHAnsi" w:hAnsiTheme="minorHAnsi"/>
        </w:rPr>
      </w:pPr>
      <w:r w:rsidRPr="00DA3245">
        <w:rPr>
          <w:rFonts w:asciiTheme="minorHAnsi" w:eastAsia="Calibri" w:hAnsiTheme="minorHAnsi" w:cs="Calibri"/>
          <w:b/>
          <w:bCs/>
          <w:color w:val="000000"/>
          <w:sz w:val="28"/>
          <w:szCs w:val="28"/>
        </w:rPr>
        <w:t>SUSRET KLAPA ''Povljana u pismi''</w:t>
      </w:r>
    </w:p>
    <w:bookmarkEnd w:id="4"/>
    <w:p w:rsidR="004A7F55" w:rsidRPr="00DA3245" w:rsidRDefault="004A7F55" w:rsidP="004A7F55">
      <w:pPr>
        <w:autoSpaceDE w:val="0"/>
        <w:jc w:val="center"/>
        <w:rPr>
          <w:rFonts w:asciiTheme="minorHAnsi" w:eastAsia="Calibri-Bold" w:hAnsiTheme="minorHAnsi" w:cs="Calibri-Bold"/>
          <w:color w:val="000000"/>
          <w:sz w:val="28"/>
          <w:szCs w:val="28"/>
        </w:rPr>
      </w:pPr>
    </w:p>
    <w:p w:rsidR="004A7F55" w:rsidRPr="00DA3245" w:rsidRDefault="004A7F55" w:rsidP="004A7F55">
      <w:pPr>
        <w:autoSpaceDE w:val="0"/>
        <w:rPr>
          <w:rFonts w:asciiTheme="minorHAnsi" w:hAnsiTheme="minorHAnsi"/>
        </w:rPr>
      </w:pPr>
      <w:r w:rsidRPr="00DA3245">
        <w:rPr>
          <w:rFonts w:asciiTheme="minorHAnsi" w:eastAsia="Calibri" w:hAnsiTheme="minorHAnsi" w:cs="Calibri"/>
          <w:b/>
          <w:bCs/>
          <w:color w:val="000000"/>
          <w:sz w:val="28"/>
          <w:szCs w:val="28"/>
        </w:rPr>
        <w:t>Opis aktivnosti:</w:t>
      </w:r>
    </w:p>
    <w:p w:rsidR="004A7F55" w:rsidRPr="00DA3245" w:rsidRDefault="004A7F55" w:rsidP="004A7F55">
      <w:pPr>
        <w:autoSpaceDE w:val="0"/>
        <w:rPr>
          <w:rFonts w:asciiTheme="minorHAnsi" w:hAnsiTheme="minorHAnsi"/>
        </w:rPr>
      </w:pPr>
      <w:r w:rsidRPr="00DA3245">
        <w:rPr>
          <w:rFonts w:asciiTheme="minorHAnsi" w:eastAsia="Calibri" w:hAnsiTheme="minorHAnsi" w:cs="Calibri"/>
          <w:color w:val="000000"/>
          <w:sz w:val="28"/>
          <w:szCs w:val="28"/>
        </w:rPr>
        <w:t>Susret klapa ''Povljana u pismi'' promovira višeglasno a capella pjevanje uobičajeno u Dalmaciji (i inače priobalju) još od srednjeg vijeka</w:t>
      </w:r>
      <w:r w:rsidR="009C13B4" w:rsidRPr="00DA3245">
        <w:rPr>
          <w:rFonts w:asciiTheme="minorHAnsi" w:eastAsia="Calibri" w:hAnsiTheme="minorHAnsi" w:cs="Calibri"/>
          <w:color w:val="000000"/>
          <w:sz w:val="28"/>
          <w:szCs w:val="28"/>
        </w:rPr>
        <w:t>,</w:t>
      </w:r>
      <w:r w:rsidRPr="00DA3245">
        <w:rPr>
          <w:rFonts w:asciiTheme="minorHAnsi" w:eastAsia="Calibri" w:hAnsiTheme="minorHAnsi" w:cs="Calibri"/>
          <w:color w:val="000000"/>
          <w:sz w:val="28"/>
          <w:szCs w:val="28"/>
        </w:rPr>
        <w:t xml:space="preserve"> k</w:t>
      </w:r>
      <w:r w:rsidR="009C13B4" w:rsidRPr="00DA3245">
        <w:rPr>
          <w:rFonts w:asciiTheme="minorHAnsi" w:eastAsia="Calibri" w:hAnsiTheme="minorHAnsi" w:cs="Calibri"/>
          <w:color w:val="000000"/>
          <w:sz w:val="28"/>
          <w:szCs w:val="28"/>
        </w:rPr>
        <w:t>ako je to zabilježeno u spisima</w:t>
      </w:r>
      <w:r w:rsidRPr="00DA3245">
        <w:rPr>
          <w:rFonts w:asciiTheme="minorHAnsi" w:eastAsia="Calibri" w:hAnsiTheme="minorHAnsi" w:cs="Calibri"/>
          <w:color w:val="000000"/>
          <w:sz w:val="28"/>
          <w:szCs w:val="28"/>
        </w:rPr>
        <w:t xml:space="preserve">. </w:t>
      </w:r>
      <w:r w:rsidR="009C13B4" w:rsidRPr="00DA3245">
        <w:rPr>
          <w:rFonts w:asciiTheme="minorHAnsi" w:eastAsia="Calibri" w:hAnsiTheme="minorHAnsi" w:cs="Calibri"/>
          <w:color w:val="000000"/>
          <w:sz w:val="28"/>
          <w:szCs w:val="28"/>
        </w:rPr>
        <w:t>Manifestacija je jako posjećena, okuplja sve klape otoka Paga te nekoliko gostujućih.</w:t>
      </w:r>
    </w:p>
    <w:p w:rsidR="004A7F55" w:rsidRPr="00DA3245" w:rsidRDefault="004A7F55" w:rsidP="004A7F55">
      <w:pPr>
        <w:autoSpaceDE w:val="0"/>
        <w:rPr>
          <w:rFonts w:asciiTheme="minorHAnsi" w:eastAsia="Calibri-Bold" w:hAnsiTheme="minorHAnsi" w:cs="Calibri-Bold"/>
          <w:color w:val="000000"/>
          <w:sz w:val="28"/>
          <w:szCs w:val="28"/>
        </w:rPr>
      </w:pPr>
    </w:p>
    <w:p w:rsidR="004A7F55" w:rsidRPr="00DA3245" w:rsidRDefault="004A7F55" w:rsidP="004A7F55">
      <w:pPr>
        <w:autoSpaceDE w:val="0"/>
        <w:rPr>
          <w:rFonts w:asciiTheme="minorHAnsi" w:hAnsiTheme="minorHAnsi"/>
        </w:rPr>
      </w:pPr>
      <w:r w:rsidRPr="00DA3245">
        <w:rPr>
          <w:rFonts w:asciiTheme="minorHAnsi" w:eastAsia="Calibri" w:hAnsiTheme="minorHAnsi" w:cs="Calibri"/>
          <w:b/>
          <w:bCs/>
          <w:color w:val="000000"/>
          <w:sz w:val="28"/>
          <w:szCs w:val="28"/>
        </w:rPr>
        <w:t>Cilj aktivnosti:</w:t>
      </w:r>
    </w:p>
    <w:p w:rsidR="004A7F55" w:rsidRPr="00DA3245" w:rsidRDefault="004A7F55" w:rsidP="004A7F55">
      <w:pPr>
        <w:autoSpaceDE w:val="0"/>
        <w:rPr>
          <w:rFonts w:asciiTheme="minorHAnsi" w:hAnsiTheme="minorHAnsi"/>
        </w:rPr>
      </w:pPr>
      <w:r w:rsidRPr="00DA3245">
        <w:rPr>
          <w:rFonts w:asciiTheme="minorHAnsi" w:eastAsia="Calibri" w:hAnsiTheme="minorHAnsi" w:cs="Calibri"/>
          <w:color w:val="000000"/>
          <w:sz w:val="28"/>
          <w:szCs w:val="28"/>
        </w:rPr>
        <w:t xml:space="preserve">Očuvanje </w:t>
      </w:r>
      <w:r w:rsidR="009C13B4" w:rsidRPr="00DA3245">
        <w:rPr>
          <w:rFonts w:asciiTheme="minorHAnsi" w:eastAsia="Calibri" w:hAnsiTheme="minorHAnsi" w:cs="Calibri"/>
          <w:color w:val="000000"/>
          <w:sz w:val="28"/>
          <w:szCs w:val="28"/>
        </w:rPr>
        <w:t xml:space="preserve">i promocija </w:t>
      </w:r>
      <w:r w:rsidRPr="00DA3245">
        <w:rPr>
          <w:rFonts w:asciiTheme="minorHAnsi" w:eastAsia="Calibri" w:hAnsiTheme="minorHAnsi" w:cs="Calibri"/>
          <w:color w:val="000000"/>
          <w:sz w:val="28"/>
          <w:szCs w:val="28"/>
        </w:rPr>
        <w:t xml:space="preserve">identiteta, predstavljanje ljepote klapskog zvuka svim posjetiteljima i tako omogućiti poboljšanje uvjeta boravka turista. Osim toga, </w:t>
      </w:r>
      <w:r w:rsidRPr="00DA3245">
        <w:rPr>
          <w:rFonts w:asciiTheme="minorHAnsi" w:eastAsia="Calibri" w:hAnsiTheme="minorHAnsi" w:cs="Calibri"/>
          <w:color w:val="000000"/>
          <w:sz w:val="28"/>
          <w:szCs w:val="28"/>
        </w:rPr>
        <w:lastRenderedPageBreak/>
        <w:t>druženjem posjetitelja i stanovništva sa klapama pos</w:t>
      </w:r>
      <w:r w:rsidR="009C13B4" w:rsidRPr="00DA3245">
        <w:rPr>
          <w:rFonts w:asciiTheme="minorHAnsi" w:eastAsia="Calibri" w:hAnsiTheme="minorHAnsi" w:cs="Calibri"/>
          <w:color w:val="000000"/>
          <w:sz w:val="28"/>
          <w:szCs w:val="28"/>
        </w:rPr>
        <w:t>tižemo zadovoljstvo sudionika i posjetitelja</w:t>
      </w:r>
      <w:r w:rsidRPr="00DA3245">
        <w:rPr>
          <w:rFonts w:asciiTheme="minorHAnsi" w:eastAsia="Calibri" w:hAnsiTheme="minorHAnsi" w:cs="Calibri"/>
          <w:color w:val="000000"/>
          <w:sz w:val="28"/>
          <w:szCs w:val="28"/>
        </w:rPr>
        <w:t>.</w:t>
      </w:r>
    </w:p>
    <w:p w:rsidR="004A7F55" w:rsidRPr="00DA3245" w:rsidRDefault="004A7F55" w:rsidP="004A7F55">
      <w:pPr>
        <w:autoSpaceDE w:val="0"/>
        <w:rPr>
          <w:rFonts w:asciiTheme="minorHAnsi" w:eastAsia="Calibri-Bold" w:hAnsiTheme="minorHAnsi" w:cs="Calibri-Bold"/>
          <w:color w:val="000000"/>
          <w:sz w:val="28"/>
          <w:szCs w:val="28"/>
        </w:rPr>
      </w:pPr>
    </w:p>
    <w:p w:rsidR="004A7F55" w:rsidRPr="00DA3245" w:rsidRDefault="004A7F55" w:rsidP="004A7F55">
      <w:pPr>
        <w:autoSpaceDE w:val="0"/>
        <w:rPr>
          <w:rFonts w:asciiTheme="minorHAnsi" w:hAnsiTheme="minorHAnsi"/>
        </w:rPr>
      </w:pPr>
      <w:r w:rsidRPr="00DA3245">
        <w:rPr>
          <w:rFonts w:asciiTheme="minorHAnsi" w:eastAsia="Calibri" w:hAnsiTheme="minorHAnsi" w:cs="Calibri"/>
          <w:b/>
          <w:bCs/>
          <w:color w:val="000000"/>
          <w:sz w:val="28"/>
          <w:szCs w:val="28"/>
        </w:rPr>
        <w:t>Nositelji i partneri:</w:t>
      </w:r>
    </w:p>
    <w:p w:rsidR="004A7F55" w:rsidRPr="00DA3245" w:rsidRDefault="004A7F55" w:rsidP="009C13B4">
      <w:pPr>
        <w:autoSpaceDE w:val="0"/>
        <w:rPr>
          <w:rFonts w:asciiTheme="minorHAnsi" w:hAnsiTheme="minorHAnsi"/>
        </w:rPr>
      </w:pPr>
      <w:r w:rsidRPr="00DA3245">
        <w:rPr>
          <w:rFonts w:asciiTheme="minorHAnsi" w:eastAsia="Calibri" w:hAnsiTheme="minorHAnsi" w:cs="Calibri"/>
          <w:color w:val="000000"/>
          <w:sz w:val="28"/>
          <w:szCs w:val="28"/>
        </w:rPr>
        <w:t>TZ Povljana, Općina Povljana</w:t>
      </w:r>
    </w:p>
    <w:p w:rsidR="009C13B4" w:rsidRPr="00DA3245" w:rsidRDefault="009C13B4" w:rsidP="009C13B4">
      <w:pPr>
        <w:autoSpaceDE w:val="0"/>
        <w:rPr>
          <w:rFonts w:asciiTheme="minorHAnsi" w:hAnsiTheme="minorHAnsi"/>
        </w:rPr>
      </w:pPr>
    </w:p>
    <w:p w:rsidR="009C13B4" w:rsidRPr="00DA3245" w:rsidRDefault="009C13B4" w:rsidP="009C13B4">
      <w:pPr>
        <w:autoSpaceDE w:val="0"/>
        <w:rPr>
          <w:rFonts w:asciiTheme="minorHAnsi" w:hAnsiTheme="minorHAnsi"/>
        </w:rPr>
      </w:pPr>
    </w:p>
    <w:p w:rsidR="009C13B4" w:rsidRPr="00DA3245" w:rsidRDefault="009C13B4" w:rsidP="009C13B4">
      <w:pPr>
        <w:autoSpaceDE w:val="0"/>
        <w:rPr>
          <w:rFonts w:asciiTheme="minorHAnsi" w:eastAsia="Calibri" w:hAnsiTheme="minorHAnsi" w:cs="Calibri"/>
          <w:b/>
          <w:color w:val="000000"/>
          <w:sz w:val="28"/>
          <w:szCs w:val="28"/>
        </w:rPr>
      </w:pPr>
      <w:r w:rsidRPr="00DA3245">
        <w:rPr>
          <w:rFonts w:asciiTheme="minorHAnsi" w:eastAsia="Calibri" w:hAnsiTheme="minorHAnsi" w:cs="Calibri"/>
          <w:b/>
          <w:color w:val="000000"/>
          <w:sz w:val="28"/>
          <w:szCs w:val="28"/>
        </w:rPr>
        <w:t>Iznos potreban za realizaciju:</w:t>
      </w:r>
    </w:p>
    <w:p w:rsidR="009C13B4" w:rsidRPr="00DA3245" w:rsidRDefault="00D618E9" w:rsidP="009C13B4">
      <w:pPr>
        <w:autoSpaceDE w:val="0"/>
        <w:rPr>
          <w:rFonts w:asciiTheme="minorHAnsi" w:hAnsiTheme="minorHAnsi"/>
        </w:rPr>
      </w:pPr>
      <w:r>
        <w:rPr>
          <w:rFonts w:asciiTheme="minorHAnsi" w:eastAsia="Calibri" w:hAnsiTheme="minorHAnsi" w:cs="Calibri"/>
          <w:color w:val="000000"/>
          <w:sz w:val="28"/>
          <w:szCs w:val="28"/>
        </w:rPr>
        <w:t xml:space="preserve">45.000 kuna / </w:t>
      </w:r>
      <w:r w:rsidR="00A5041A">
        <w:rPr>
          <w:rFonts w:asciiTheme="minorHAnsi" w:eastAsia="Calibri" w:hAnsiTheme="minorHAnsi" w:cs="Calibri"/>
          <w:color w:val="000000"/>
          <w:sz w:val="28"/>
          <w:szCs w:val="28"/>
        </w:rPr>
        <w:t>5.973</w:t>
      </w:r>
      <w:r w:rsidR="00EE7B7A">
        <w:rPr>
          <w:rFonts w:asciiTheme="minorHAnsi" w:eastAsia="Calibri" w:hAnsiTheme="minorHAnsi" w:cs="Calibri"/>
          <w:color w:val="000000"/>
          <w:sz w:val="28"/>
          <w:szCs w:val="28"/>
        </w:rPr>
        <w:t xml:space="preserve"> eura</w:t>
      </w:r>
      <w:r w:rsidR="009C13B4" w:rsidRPr="00DA3245">
        <w:rPr>
          <w:rFonts w:asciiTheme="minorHAnsi" w:eastAsia="Calibri" w:hAnsiTheme="minorHAnsi" w:cs="Calibri"/>
          <w:color w:val="000000"/>
          <w:sz w:val="28"/>
          <w:szCs w:val="28"/>
        </w:rPr>
        <w:t xml:space="preserve">    </w:t>
      </w:r>
    </w:p>
    <w:p w:rsidR="009C13B4" w:rsidRPr="00DA3245" w:rsidRDefault="009C13B4" w:rsidP="009C13B4">
      <w:pPr>
        <w:autoSpaceDE w:val="0"/>
        <w:rPr>
          <w:rFonts w:asciiTheme="minorHAnsi" w:hAnsiTheme="minorHAnsi"/>
          <w:color w:val="000000"/>
          <w:sz w:val="28"/>
          <w:szCs w:val="28"/>
        </w:rPr>
      </w:pPr>
    </w:p>
    <w:p w:rsidR="009C13B4" w:rsidRPr="00DA3245" w:rsidRDefault="009C13B4" w:rsidP="009C13B4">
      <w:pPr>
        <w:rPr>
          <w:rFonts w:asciiTheme="minorHAnsi" w:hAnsiTheme="minorHAnsi"/>
          <w:b/>
          <w:bCs/>
          <w:sz w:val="28"/>
          <w:szCs w:val="28"/>
        </w:rPr>
      </w:pPr>
      <w:r w:rsidRPr="00DA3245">
        <w:rPr>
          <w:rFonts w:asciiTheme="minorHAnsi" w:hAnsiTheme="minorHAnsi"/>
          <w:b/>
          <w:bCs/>
          <w:sz w:val="28"/>
          <w:szCs w:val="28"/>
        </w:rPr>
        <w:t>Rok realizacije aktivnosti:</w:t>
      </w:r>
    </w:p>
    <w:p w:rsidR="009C13B4" w:rsidRPr="00DA3245" w:rsidRDefault="009C13B4" w:rsidP="00E40F99">
      <w:pPr>
        <w:autoSpaceDE w:val="0"/>
        <w:rPr>
          <w:rFonts w:asciiTheme="minorHAnsi" w:hAnsiTheme="minorHAnsi"/>
          <w:color w:val="000000"/>
          <w:sz w:val="28"/>
          <w:szCs w:val="28"/>
        </w:rPr>
      </w:pPr>
      <w:r w:rsidRPr="00DA3245">
        <w:rPr>
          <w:rFonts w:asciiTheme="minorHAnsi" w:eastAsia="Calibri" w:hAnsiTheme="minorHAnsi" w:cs="Calibri"/>
          <w:b/>
          <w:bCs/>
          <w:color w:val="000000"/>
          <w:sz w:val="28"/>
          <w:szCs w:val="28"/>
        </w:rPr>
        <w:t xml:space="preserve"> </w:t>
      </w:r>
      <w:r w:rsidRPr="00DA3245">
        <w:rPr>
          <w:rFonts w:asciiTheme="minorHAnsi" w:eastAsia="Calibri" w:hAnsiTheme="minorHAnsi" w:cs="Calibri"/>
          <w:color w:val="000000"/>
          <w:sz w:val="28"/>
          <w:szCs w:val="28"/>
        </w:rPr>
        <w:t>31.12.2023.g.</w:t>
      </w:r>
    </w:p>
    <w:p w:rsidR="00D618E9" w:rsidRDefault="00D618E9" w:rsidP="009C13B4">
      <w:pPr>
        <w:autoSpaceDE w:val="0"/>
        <w:jc w:val="center"/>
        <w:rPr>
          <w:rFonts w:asciiTheme="minorHAnsi" w:eastAsia="Calibri" w:hAnsiTheme="minorHAnsi" w:cs="Calibri"/>
          <w:b/>
          <w:bCs/>
          <w:color w:val="000000"/>
          <w:sz w:val="28"/>
          <w:szCs w:val="28"/>
        </w:rPr>
      </w:pPr>
      <w:bookmarkStart w:id="5" w:name="_Hlk58786418"/>
    </w:p>
    <w:p w:rsidR="009C13B4" w:rsidRPr="00DA3245" w:rsidRDefault="009C13B4" w:rsidP="009C13B4">
      <w:pPr>
        <w:autoSpaceDE w:val="0"/>
        <w:jc w:val="center"/>
        <w:rPr>
          <w:rFonts w:asciiTheme="minorHAnsi" w:hAnsiTheme="minorHAnsi"/>
        </w:rPr>
      </w:pPr>
      <w:r w:rsidRPr="00DA3245">
        <w:rPr>
          <w:rFonts w:asciiTheme="minorHAnsi" w:eastAsia="Calibri" w:hAnsiTheme="minorHAnsi" w:cs="Calibri"/>
          <w:b/>
          <w:bCs/>
          <w:color w:val="000000"/>
          <w:sz w:val="28"/>
          <w:szCs w:val="28"/>
        </w:rPr>
        <w:t>SUORGANIZACIJA ZABAVNIH DOGAĐANJA</w:t>
      </w:r>
      <w:bookmarkEnd w:id="5"/>
    </w:p>
    <w:p w:rsidR="009C13B4" w:rsidRPr="00DA3245" w:rsidRDefault="009C13B4" w:rsidP="009C13B4">
      <w:pPr>
        <w:autoSpaceDE w:val="0"/>
        <w:jc w:val="center"/>
        <w:rPr>
          <w:rFonts w:asciiTheme="minorHAnsi" w:eastAsia="Calibri-Bold" w:hAnsiTheme="minorHAnsi" w:cs="Calibri-Bold"/>
          <w:color w:val="000000"/>
          <w:sz w:val="28"/>
          <w:szCs w:val="28"/>
        </w:rPr>
      </w:pPr>
    </w:p>
    <w:p w:rsidR="009C13B4" w:rsidRPr="00DA3245" w:rsidRDefault="009C13B4" w:rsidP="009C13B4">
      <w:pPr>
        <w:autoSpaceDE w:val="0"/>
        <w:rPr>
          <w:rFonts w:asciiTheme="minorHAnsi" w:hAnsiTheme="minorHAnsi"/>
        </w:rPr>
      </w:pPr>
      <w:r w:rsidRPr="00DA3245">
        <w:rPr>
          <w:rFonts w:asciiTheme="minorHAnsi" w:eastAsia="Calibri" w:hAnsiTheme="minorHAnsi" w:cs="Calibri"/>
          <w:b/>
          <w:bCs/>
          <w:color w:val="000000"/>
          <w:sz w:val="28"/>
          <w:szCs w:val="28"/>
        </w:rPr>
        <w:t>Opis aktivnosti:</w:t>
      </w:r>
    </w:p>
    <w:p w:rsidR="009C13B4" w:rsidRPr="00DA3245" w:rsidRDefault="009C13B4" w:rsidP="009C13B4">
      <w:pPr>
        <w:autoSpaceDE w:val="0"/>
        <w:rPr>
          <w:rFonts w:asciiTheme="minorHAnsi" w:hAnsiTheme="minorHAnsi"/>
        </w:rPr>
      </w:pPr>
      <w:r w:rsidRPr="00DA3245">
        <w:rPr>
          <w:rFonts w:asciiTheme="minorHAnsi" w:eastAsia="Calibri" w:hAnsiTheme="minorHAnsi" w:cs="Calibri"/>
          <w:color w:val="000000"/>
          <w:sz w:val="28"/>
          <w:szCs w:val="28"/>
        </w:rPr>
        <w:t xml:space="preserve">Osim manifestacije ''Povljana u pismi'' tijekom godine imati ćemo i druga kulturno-zabavna događanja koja će obogatiti ponudu na </w:t>
      </w:r>
      <w:r w:rsidR="009B75A4" w:rsidRPr="00DA3245">
        <w:rPr>
          <w:rFonts w:asciiTheme="minorHAnsi" w:eastAsia="Calibri" w:hAnsiTheme="minorHAnsi" w:cs="Calibri"/>
          <w:color w:val="000000"/>
          <w:sz w:val="28"/>
          <w:szCs w:val="28"/>
        </w:rPr>
        <w:t>području općine Povljana.</w:t>
      </w:r>
    </w:p>
    <w:p w:rsidR="009C13B4" w:rsidRPr="00DA3245" w:rsidRDefault="009C13B4" w:rsidP="009C13B4">
      <w:pPr>
        <w:autoSpaceDE w:val="0"/>
        <w:rPr>
          <w:rFonts w:asciiTheme="minorHAnsi" w:eastAsia="Calibri-Bold" w:hAnsiTheme="minorHAnsi" w:cs="Calibri-Bold"/>
          <w:color w:val="000000"/>
          <w:sz w:val="28"/>
          <w:szCs w:val="28"/>
        </w:rPr>
      </w:pPr>
    </w:p>
    <w:p w:rsidR="009C13B4" w:rsidRPr="00DA3245" w:rsidRDefault="009C13B4" w:rsidP="009C13B4">
      <w:pPr>
        <w:autoSpaceDE w:val="0"/>
        <w:rPr>
          <w:rFonts w:asciiTheme="minorHAnsi" w:hAnsiTheme="minorHAnsi"/>
        </w:rPr>
      </w:pPr>
      <w:r w:rsidRPr="00DA3245">
        <w:rPr>
          <w:rFonts w:asciiTheme="minorHAnsi" w:eastAsia="Calibri" w:hAnsiTheme="minorHAnsi" w:cs="Calibri"/>
          <w:b/>
          <w:bCs/>
          <w:color w:val="000000"/>
          <w:sz w:val="28"/>
          <w:szCs w:val="28"/>
        </w:rPr>
        <w:t>Cilj aktivnosti:</w:t>
      </w:r>
    </w:p>
    <w:p w:rsidR="009C13B4" w:rsidRPr="00DA3245" w:rsidRDefault="009C13B4" w:rsidP="009C13B4">
      <w:pPr>
        <w:autoSpaceDE w:val="0"/>
        <w:rPr>
          <w:rFonts w:asciiTheme="minorHAnsi" w:hAnsiTheme="minorHAnsi"/>
        </w:rPr>
      </w:pPr>
      <w:r w:rsidRPr="00DA3245">
        <w:rPr>
          <w:rFonts w:asciiTheme="minorHAnsi" w:eastAsia="Calibri" w:hAnsiTheme="minorHAnsi" w:cs="Calibri"/>
          <w:color w:val="000000"/>
          <w:sz w:val="28"/>
          <w:szCs w:val="28"/>
        </w:rPr>
        <w:t>Okupiti sve subjekte u ugostiteljstvu i turizmu sa područja Općine i zajednički stvoriti zanimljiv turistički proizvod ciljajući na ponudu domaćih</w:t>
      </w:r>
      <w:r w:rsidR="009B75A4" w:rsidRPr="00DA3245">
        <w:rPr>
          <w:rFonts w:asciiTheme="minorHAnsi" w:eastAsia="Calibri" w:hAnsiTheme="minorHAnsi" w:cs="Calibri"/>
          <w:color w:val="000000"/>
          <w:sz w:val="28"/>
          <w:szCs w:val="28"/>
        </w:rPr>
        <w:t xml:space="preserve"> gastro </w:t>
      </w:r>
      <w:r w:rsidRPr="00DA3245">
        <w:rPr>
          <w:rFonts w:asciiTheme="minorHAnsi" w:eastAsia="Calibri" w:hAnsiTheme="minorHAnsi" w:cs="Calibri"/>
          <w:color w:val="000000"/>
          <w:sz w:val="28"/>
          <w:szCs w:val="28"/>
        </w:rPr>
        <w:t xml:space="preserve"> proizvoda </w:t>
      </w:r>
      <w:r w:rsidR="009B75A4" w:rsidRPr="00DA3245">
        <w:rPr>
          <w:rFonts w:asciiTheme="minorHAnsi" w:eastAsia="Calibri" w:hAnsiTheme="minorHAnsi" w:cs="Calibri"/>
          <w:color w:val="000000"/>
          <w:sz w:val="28"/>
          <w:szCs w:val="28"/>
        </w:rPr>
        <w:t>i turističkih usluga</w:t>
      </w:r>
      <w:r w:rsidR="00B76C1F">
        <w:rPr>
          <w:rFonts w:asciiTheme="minorHAnsi" w:eastAsia="Calibri" w:hAnsiTheme="minorHAnsi" w:cs="Calibri"/>
          <w:color w:val="000000"/>
          <w:sz w:val="28"/>
          <w:szCs w:val="28"/>
        </w:rPr>
        <w:t>.</w:t>
      </w:r>
    </w:p>
    <w:p w:rsidR="009C13B4" w:rsidRPr="00DA3245" w:rsidRDefault="009C13B4" w:rsidP="009C13B4">
      <w:pPr>
        <w:autoSpaceDE w:val="0"/>
        <w:rPr>
          <w:rFonts w:asciiTheme="minorHAnsi" w:eastAsia="Calibri-Bold" w:hAnsiTheme="minorHAnsi" w:cs="Calibri-Bold"/>
          <w:color w:val="000000"/>
          <w:sz w:val="28"/>
          <w:szCs w:val="28"/>
        </w:rPr>
      </w:pPr>
    </w:p>
    <w:p w:rsidR="009C13B4" w:rsidRPr="00DA3245" w:rsidRDefault="009C13B4" w:rsidP="009C13B4">
      <w:pPr>
        <w:autoSpaceDE w:val="0"/>
        <w:rPr>
          <w:rFonts w:asciiTheme="minorHAnsi" w:hAnsiTheme="minorHAnsi"/>
        </w:rPr>
      </w:pPr>
      <w:r w:rsidRPr="00DA3245">
        <w:rPr>
          <w:rFonts w:asciiTheme="minorHAnsi" w:eastAsia="Calibri" w:hAnsiTheme="minorHAnsi" w:cs="Calibri"/>
          <w:b/>
          <w:bCs/>
          <w:color w:val="000000"/>
          <w:sz w:val="28"/>
          <w:szCs w:val="28"/>
        </w:rPr>
        <w:t>Nositelji i partneri:</w:t>
      </w:r>
    </w:p>
    <w:p w:rsidR="009C13B4" w:rsidRPr="00DA3245" w:rsidRDefault="009C13B4" w:rsidP="009C13B4">
      <w:pPr>
        <w:autoSpaceDE w:val="0"/>
        <w:rPr>
          <w:rFonts w:asciiTheme="minorHAnsi" w:eastAsia="Calibri-Bold" w:hAnsiTheme="minorHAnsi" w:cs="Calibri-Bold"/>
          <w:color w:val="000000"/>
          <w:sz w:val="28"/>
          <w:szCs w:val="28"/>
        </w:rPr>
      </w:pPr>
      <w:r w:rsidRPr="00DA3245">
        <w:rPr>
          <w:rFonts w:asciiTheme="minorHAnsi" w:eastAsia="Calibri" w:hAnsiTheme="minorHAnsi" w:cs="Calibri"/>
          <w:color w:val="000000"/>
          <w:sz w:val="28"/>
          <w:szCs w:val="28"/>
        </w:rPr>
        <w:t>Općina Povl</w:t>
      </w:r>
      <w:r w:rsidR="009B75A4" w:rsidRPr="00DA3245">
        <w:rPr>
          <w:rFonts w:asciiTheme="minorHAnsi" w:eastAsia="Calibri" w:hAnsiTheme="minorHAnsi" w:cs="Calibri"/>
          <w:color w:val="000000"/>
          <w:sz w:val="28"/>
          <w:szCs w:val="28"/>
        </w:rPr>
        <w:t>jana, OPG-i, ugostitelji, sportsko-ribolovna udruga GAUN</w:t>
      </w:r>
      <w:r w:rsidRPr="00DA3245">
        <w:rPr>
          <w:rFonts w:asciiTheme="minorHAnsi" w:eastAsia="Calibri" w:hAnsiTheme="minorHAnsi" w:cs="Calibri"/>
          <w:color w:val="000000"/>
          <w:sz w:val="28"/>
          <w:szCs w:val="28"/>
        </w:rPr>
        <w:t>, Vina otoka Paga d.o.o. i TZ Povljana</w:t>
      </w:r>
    </w:p>
    <w:p w:rsidR="000F4C74" w:rsidRPr="00DA3245" w:rsidRDefault="000F4C74" w:rsidP="009C13B4">
      <w:pPr>
        <w:autoSpaceDE w:val="0"/>
        <w:rPr>
          <w:rFonts w:asciiTheme="minorHAnsi" w:eastAsia="Calibri" w:hAnsiTheme="minorHAnsi" w:cs="Calibri"/>
          <w:b/>
          <w:bCs/>
          <w:color w:val="000000"/>
          <w:sz w:val="28"/>
          <w:szCs w:val="28"/>
        </w:rPr>
      </w:pPr>
    </w:p>
    <w:p w:rsidR="009C13B4" w:rsidRPr="00DA3245" w:rsidRDefault="009C13B4" w:rsidP="009C13B4">
      <w:pPr>
        <w:autoSpaceDE w:val="0"/>
        <w:rPr>
          <w:rFonts w:asciiTheme="minorHAnsi" w:hAnsiTheme="minorHAnsi"/>
        </w:rPr>
      </w:pPr>
      <w:r w:rsidRPr="00DA3245">
        <w:rPr>
          <w:rFonts w:asciiTheme="minorHAnsi" w:eastAsia="Calibri" w:hAnsiTheme="minorHAnsi" w:cs="Calibri"/>
          <w:b/>
          <w:bCs/>
          <w:color w:val="000000"/>
          <w:sz w:val="28"/>
          <w:szCs w:val="28"/>
        </w:rPr>
        <w:t>Iznos potreban za realizaciju:</w:t>
      </w:r>
    </w:p>
    <w:p w:rsidR="009C13B4" w:rsidRPr="00DA3245" w:rsidRDefault="00D618E9" w:rsidP="009C13B4">
      <w:pPr>
        <w:autoSpaceDE w:val="0"/>
        <w:rPr>
          <w:rFonts w:asciiTheme="minorHAnsi" w:hAnsiTheme="minorHAnsi"/>
        </w:rPr>
      </w:pPr>
      <w:r>
        <w:rPr>
          <w:rFonts w:asciiTheme="minorHAnsi" w:eastAsia="Calibri" w:hAnsiTheme="minorHAnsi" w:cs="Calibri"/>
          <w:color w:val="000000"/>
          <w:sz w:val="28"/>
          <w:szCs w:val="28"/>
        </w:rPr>
        <w:t xml:space="preserve">141.000 kuna / </w:t>
      </w:r>
      <w:r w:rsidR="00A5041A">
        <w:rPr>
          <w:rFonts w:asciiTheme="minorHAnsi" w:eastAsia="Calibri" w:hAnsiTheme="minorHAnsi" w:cs="Calibri"/>
          <w:color w:val="000000"/>
          <w:sz w:val="28"/>
          <w:szCs w:val="28"/>
        </w:rPr>
        <w:t>18.714</w:t>
      </w:r>
      <w:r w:rsidR="00EE7B7A">
        <w:rPr>
          <w:rFonts w:asciiTheme="minorHAnsi" w:eastAsia="Calibri" w:hAnsiTheme="minorHAnsi" w:cs="Calibri"/>
          <w:color w:val="000000"/>
          <w:sz w:val="28"/>
          <w:szCs w:val="28"/>
        </w:rPr>
        <w:t xml:space="preserve"> eura</w:t>
      </w:r>
    </w:p>
    <w:p w:rsidR="009C13B4" w:rsidRPr="00DA3245" w:rsidRDefault="009C13B4" w:rsidP="009C13B4">
      <w:pPr>
        <w:autoSpaceDE w:val="0"/>
        <w:rPr>
          <w:rFonts w:asciiTheme="minorHAnsi" w:eastAsia="Calibri-Bold" w:hAnsiTheme="minorHAnsi" w:cs="Calibri-Bold"/>
          <w:color w:val="000000"/>
          <w:sz w:val="28"/>
          <w:szCs w:val="28"/>
        </w:rPr>
      </w:pPr>
    </w:p>
    <w:p w:rsidR="009C13B4" w:rsidRPr="00DA3245" w:rsidRDefault="009C13B4" w:rsidP="009C13B4">
      <w:pPr>
        <w:rPr>
          <w:rFonts w:asciiTheme="minorHAnsi" w:hAnsiTheme="minorHAnsi"/>
          <w:b/>
          <w:bCs/>
          <w:sz w:val="28"/>
          <w:szCs w:val="28"/>
        </w:rPr>
      </w:pPr>
      <w:r w:rsidRPr="00DA3245">
        <w:rPr>
          <w:rFonts w:asciiTheme="minorHAnsi" w:hAnsiTheme="minorHAnsi"/>
          <w:b/>
          <w:bCs/>
          <w:sz w:val="28"/>
          <w:szCs w:val="28"/>
        </w:rPr>
        <w:t>Rok realizacije aktivnosti:</w:t>
      </w:r>
    </w:p>
    <w:p w:rsidR="00E40F99" w:rsidRPr="00DA3245" w:rsidRDefault="009C13B4" w:rsidP="00C46A5D">
      <w:pPr>
        <w:autoSpaceDE w:val="0"/>
        <w:rPr>
          <w:rFonts w:asciiTheme="minorHAnsi" w:hAnsiTheme="minorHAnsi" w:cs="Calibri"/>
          <w:sz w:val="28"/>
          <w:szCs w:val="28"/>
        </w:rPr>
      </w:pPr>
      <w:r w:rsidRPr="00DA3245">
        <w:rPr>
          <w:rFonts w:asciiTheme="minorHAnsi" w:eastAsia="Calibri" w:hAnsiTheme="minorHAnsi" w:cs="Calibri"/>
          <w:b/>
          <w:bCs/>
          <w:color w:val="000000"/>
          <w:sz w:val="28"/>
          <w:szCs w:val="28"/>
        </w:rPr>
        <w:t xml:space="preserve"> </w:t>
      </w:r>
      <w:r w:rsidR="009B75A4" w:rsidRPr="00DA3245">
        <w:rPr>
          <w:rFonts w:asciiTheme="minorHAnsi" w:eastAsia="Calibri" w:hAnsiTheme="minorHAnsi" w:cs="Calibri"/>
          <w:color w:val="000000"/>
          <w:sz w:val="28"/>
          <w:szCs w:val="28"/>
        </w:rPr>
        <w:t>31.12</w:t>
      </w:r>
      <w:r w:rsidR="00EC3C3E" w:rsidRPr="00DA3245">
        <w:rPr>
          <w:rFonts w:asciiTheme="minorHAnsi" w:eastAsia="Calibri" w:hAnsiTheme="minorHAnsi" w:cs="Calibri"/>
          <w:color w:val="000000"/>
          <w:sz w:val="28"/>
          <w:szCs w:val="28"/>
        </w:rPr>
        <w:t>.2023</w:t>
      </w:r>
      <w:r w:rsidRPr="00DA3245">
        <w:rPr>
          <w:rFonts w:asciiTheme="minorHAnsi" w:eastAsia="Calibri" w:hAnsiTheme="minorHAnsi" w:cs="Calibri"/>
          <w:color w:val="000000"/>
          <w:sz w:val="28"/>
          <w:szCs w:val="28"/>
        </w:rPr>
        <w:t>.g.</w:t>
      </w:r>
    </w:p>
    <w:p w:rsidR="00E40F99" w:rsidRPr="00DA3245" w:rsidRDefault="009B75A4" w:rsidP="009B75A4">
      <w:pPr>
        <w:autoSpaceDE w:val="0"/>
        <w:jc w:val="center"/>
        <w:rPr>
          <w:rFonts w:asciiTheme="minorHAnsi" w:hAnsiTheme="minorHAnsi" w:cs="Calibri"/>
          <w:sz w:val="28"/>
          <w:szCs w:val="28"/>
        </w:rPr>
      </w:pPr>
      <w:r w:rsidRPr="00DA3245">
        <w:rPr>
          <w:rFonts w:asciiTheme="minorHAnsi" w:hAnsiTheme="minorHAnsi" w:cs="Calibri"/>
          <w:b/>
          <w:sz w:val="28"/>
          <w:szCs w:val="28"/>
        </w:rPr>
        <w:t>SPORTSKA DOGAĐANJA</w:t>
      </w:r>
    </w:p>
    <w:p w:rsidR="00E40F99" w:rsidRPr="00DA3245" w:rsidRDefault="00E40F99" w:rsidP="00C46A5D">
      <w:pPr>
        <w:autoSpaceDE w:val="0"/>
        <w:rPr>
          <w:rFonts w:asciiTheme="minorHAnsi" w:hAnsiTheme="minorHAnsi" w:cs="Calibri"/>
          <w:sz w:val="28"/>
          <w:szCs w:val="28"/>
        </w:rPr>
      </w:pPr>
    </w:p>
    <w:p w:rsidR="009B75A4" w:rsidRPr="00DA3245" w:rsidRDefault="009B75A4" w:rsidP="009B75A4">
      <w:pPr>
        <w:autoSpaceDE w:val="0"/>
        <w:rPr>
          <w:rFonts w:asciiTheme="minorHAnsi" w:hAnsiTheme="minorHAnsi"/>
        </w:rPr>
      </w:pPr>
      <w:r w:rsidRPr="00DA3245">
        <w:rPr>
          <w:rFonts w:asciiTheme="minorHAnsi" w:eastAsia="Calibri" w:hAnsiTheme="minorHAnsi" w:cs="Calibri"/>
          <w:b/>
          <w:bCs/>
          <w:color w:val="000000"/>
          <w:sz w:val="28"/>
          <w:szCs w:val="28"/>
        </w:rPr>
        <w:t>Opis aktivnosti:</w:t>
      </w:r>
    </w:p>
    <w:p w:rsidR="009B75A4" w:rsidRPr="00DA3245" w:rsidRDefault="009B75A4" w:rsidP="009B75A4">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U suradnji sa udrugama kojima je cilj povezivanje ljudi u sportskim aktivnostima</w:t>
      </w:r>
    </w:p>
    <w:p w:rsidR="009B75A4" w:rsidRPr="00DA3245" w:rsidRDefault="009B75A4" w:rsidP="009B75A4">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želimo pripomoći organizaciju sljedećih aktivnosti:</w:t>
      </w:r>
    </w:p>
    <w:p w:rsidR="009B75A4" w:rsidRPr="00DA3245" w:rsidRDefault="009B75A4" w:rsidP="009B75A4">
      <w:pPr>
        <w:pStyle w:val="ListParagraph"/>
        <w:numPr>
          <w:ilvl w:val="0"/>
          <w:numId w:val="2"/>
        </w:numPr>
        <w:autoSpaceDE w:val="0"/>
        <w:rPr>
          <w:rFonts w:asciiTheme="minorHAnsi" w:eastAsia="Calibri-Bold" w:hAnsiTheme="minorHAnsi" w:cs="Calibri-Bold"/>
          <w:color w:val="000000"/>
          <w:sz w:val="28"/>
          <w:szCs w:val="28"/>
        </w:rPr>
      </w:pPr>
      <w:r w:rsidRPr="00DA3245">
        <w:rPr>
          <w:rFonts w:asciiTheme="minorHAnsi" w:eastAsia="Calibri-Bold" w:hAnsiTheme="minorHAnsi" w:cs="Calibri-Bold"/>
          <w:color w:val="000000"/>
          <w:sz w:val="28"/>
          <w:szCs w:val="28"/>
        </w:rPr>
        <w:t>Malonogometni ljetni turnir ''MAM''</w:t>
      </w:r>
    </w:p>
    <w:p w:rsidR="009B75A4" w:rsidRPr="00DA3245" w:rsidRDefault="009B75A4" w:rsidP="009B75A4">
      <w:pPr>
        <w:pStyle w:val="ListParagraph"/>
        <w:numPr>
          <w:ilvl w:val="0"/>
          <w:numId w:val="2"/>
        </w:numPr>
        <w:autoSpaceDE w:val="0"/>
        <w:rPr>
          <w:rFonts w:asciiTheme="minorHAnsi" w:eastAsia="Calibri-Bold" w:hAnsiTheme="minorHAnsi" w:cs="Calibri-Bold"/>
          <w:color w:val="000000"/>
          <w:sz w:val="28"/>
          <w:szCs w:val="28"/>
        </w:rPr>
      </w:pPr>
      <w:r w:rsidRPr="00DA3245">
        <w:rPr>
          <w:rFonts w:asciiTheme="minorHAnsi" w:eastAsia="Calibri-Bold" w:hAnsiTheme="minorHAnsi" w:cs="Calibri-Bold"/>
          <w:color w:val="000000"/>
          <w:sz w:val="28"/>
          <w:szCs w:val="28"/>
        </w:rPr>
        <w:t>PICIGIN OPEN</w:t>
      </w:r>
    </w:p>
    <w:p w:rsidR="009B75A4" w:rsidRPr="00DA3245" w:rsidRDefault="009B75A4" w:rsidP="009B75A4">
      <w:pPr>
        <w:pStyle w:val="ListParagraph"/>
        <w:numPr>
          <w:ilvl w:val="0"/>
          <w:numId w:val="2"/>
        </w:numPr>
        <w:autoSpaceDE w:val="0"/>
        <w:rPr>
          <w:rFonts w:asciiTheme="minorHAnsi" w:eastAsia="Calibri-Bold" w:hAnsiTheme="minorHAnsi" w:cs="Calibri-Bold"/>
          <w:color w:val="000000"/>
          <w:sz w:val="28"/>
          <w:szCs w:val="28"/>
        </w:rPr>
      </w:pPr>
      <w:r w:rsidRPr="00DA3245">
        <w:rPr>
          <w:rFonts w:asciiTheme="minorHAnsi" w:eastAsia="Calibri-Bold" w:hAnsiTheme="minorHAnsi" w:cs="Calibri-Bold"/>
          <w:color w:val="000000"/>
          <w:sz w:val="28"/>
          <w:szCs w:val="28"/>
        </w:rPr>
        <w:lastRenderedPageBreak/>
        <w:t>Božićni boćarski turnir</w:t>
      </w:r>
    </w:p>
    <w:p w:rsidR="009B75A4" w:rsidRPr="00DA3245" w:rsidRDefault="00970422" w:rsidP="009B75A4">
      <w:pPr>
        <w:pStyle w:val="ListParagraph"/>
        <w:autoSpaceDE w:val="0"/>
        <w:ind w:left="1100"/>
        <w:rPr>
          <w:rFonts w:asciiTheme="minorHAnsi" w:eastAsia="Calibri-Bold" w:hAnsiTheme="minorHAnsi" w:cs="Calibri-Bold"/>
          <w:color w:val="000000"/>
          <w:sz w:val="28"/>
          <w:szCs w:val="28"/>
        </w:rPr>
      </w:pPr>
      <w:r w:rsidRPr="00DA3245">
        <w:rPr>
          <w:rFonts w:asciiTheme="minorHAnsi" w:eastAsia="Calibri-Bold" w:hAnsiTheme="minorHAnsi" w:cs="Calibri-Bold"/>
          <w:color w:val="000000"/>
          <w:sz w:val="28"/>
          <w:szCs w:val="28"/>
        </w:rPr>
        <w:t>Osim ovih aktivnosti, dio sportskih aktivnosti</w:t>
      </w:r>
      <w:r w:rsidR="009B75A4" w:rsidRPr="00DA3245">
        <w:rPr>
          <w:rFonts w:asciiTheme="minorHAnsi" w:eastAsia="Calibri-Bold" w:hAnsiTheme="minorHAnsi" w:cs="Calibri-Bold"/>
          <w:color w:val="000000"/>
          <w:sz w:val="28"/>
          <w:szCs w:val="28"/>
        </w:rPr>
        <w:t xml:space="preserve"> se financira i organizira kroz projekt ''Razvoj outdoor turizma na otoku Pagu''</w:t>
      </w:r>
    </w:p>
    <w:p w:rsidR="009B75A4" w:rsidRPr="00DA3245" w:rsidRDefault="009B75A4" w:rsidP="009B75A4">
      <w:pPr>
        <w:pStyle w:val="ListParagraph"/>
        <w:autoSpaceDE w:val="0"/>
        <w:ind w:left="1100"/>
        <w:rPr>
          <w:rFonts w:asciiTheme="minorHAnsi" w:eastAsia="Calibri-Bold" w:hAnsiTheme="minorHAnsi" w:cs="Calibri-Bold"/>
          <w:color w:val="000000"/>
          <w:sz w:val="28"/>
          <w:szCs w:val="28"/>
        </w:rPr>
      </w:pPr>
    </w:p>
    <w:p w:rsidR="009B75A4" w:rsidRPr="00DA3245" w:rsidRDefault="009B75A4" w:rsidP="009B75A4">
      <w:pPr>
        <w:autoSpaceDE w:val="0"/>
        <w:rPr>
          <w:rFonts w:asciiTheme="minorHAnsi" w:hAnsiTheme="minorHAnsi"/>
        </w:rPr>
      </w:pPr>
      <w:r w:rsidRPr="00DA3245">
        <w:rPr>
          <w:rFonts w:asciiTheme="minorHAnsi" w:eastAsia="Calibri" w:hAnsiTheme="minorHAnsi" w:cs="Calibri"/>
          <w:b/>
          <w:bCs/>
          <w:color w:val="000000"/>
          <w:sz w:val="28"/>
          <w:szCs w:val="28"/>
        </w:rPr>
        <w:t>Cilj aktivnosti:</w:t>
      </w:r>
    </w:p>
    <w:p w:rsidR="009B75A4" w:rsidRPr="00DA3245" w:rsidRDefault="009B75A4" w:rsidP="009B75A4">
      <w:pPr>
        <w:autoSpaceDE w:val="0"/>
        <w:rPr>
          <w:rFonts w:asciiTheme="minorHAnsi" w:hAnsiTheme="minorHAnsi"/>
        </w:rPr>
      </w:pPr>
      <w:r w:rsidRPr="00DA3245">
        <w:rPr>
          <w:rFonts w:asciiTheme="minorHAnsi" w:eastAsia="Calibri" w:hAnsiTheme="minorHAnsi" w:cs="Calibri"/>
          <w:color w:val="000000"/>
          <w:sz w:val="28"/>
          <w:szCs w:val="28"/>
        </w:rPr>
        <w:t xml:space="preserve">Sportska događanja također doprinose </w:t>
      </w:r>
      <w:r w:rsidR="00EC3C3E" w:rsidRPr="00DA3245">
        <w:rPr>
          <w:rFonts w:asciiTheme="minorHAnsi" w:eastAsia="Calibri" w:hAnsiTheme="minorHAnsi" w:cs="Calibri"/>
          <w:color w:val="000000"/>
          <w:sz w:val="28"/>
          <w:szCs w:val="28"/>
        </w:rPr>
        <w:t xml:space="preserve">promociji destinacije. Cilj je povezati organizaciju sportskih događanja sa ostalim TZ otoka Paga i na taj način koristiti prostore i kapacitete koje imamo. </w:t>
      </w:r>
    </w:p>
    <w:p w:rsidR="009B75A4" w:rsidRPr="00DA3245" w:rsidRDefault="009B75A4" w:rsidP="009B75A4">
      <w:pPr>
        <w:autoSpaceDE w:val="0"/>
        <w:rPr>
          <w:rFonts w:asciiTheme="minorHAnsi" w:eastAsia="Calibri-Bold" w:hAnsiTheme="minorHAnsi" w:cs="Calibri-Bold"/>
          <w:color w:val="000000"/>
          <w:sz w:val="28"/>
          <w:szCs w:val="28"/>
        </w:rPr>
      </w:pPr>
    </w:p>
    <w:p w:rsidR="009B75A4" w:rsidRPr="00DA3245" w:rsidRDefault="009B75A4" w:rsidP="009B75A4">
      <w:pPr>
        <w:autoSpaceDE w:val="0"/>
        <w:rPr>
          <w:rFonts w:asciiTheme="minorHAnsi" w:hAnsiTheme="minorHAnsi"/>
        </w:rPr>
      </w:pPr>
      <w:r w:rsidRPr="00DA3245">
        <w:rPr>
          <w:rFonts w:asciiTheme="minorHAnsi" w:eastAsia="Calibri" w:hAnsiTheme="minorHAnsi" w:cs="Calibri"/>
          <w:b/>
          <w:bCs/>
          <w:color w:val="000000"/>
          <w:sz w:val="28"/>
          <w:szCs w:val="28"/>
        </w:rPr>
        <w:t>Nositelji i partneri:</w:t>
      </w:r>
    </w:p>
    <w:p w:rsidR="00EE0B42" w:rsidRPr="00DA3245" w:rsidRDefault="00EC3C3E" w:rsidP="00C46A5D">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 xml:space="preserve">Nogometni klub ''Hajduk'' Vlašići, Boćarski klub Povljana, </w:t>
      </w:r>
      <w:r w:rsidR="00EE0B42" w:rsidRPr="00DA3245">
        <w:rPr>
          <w:rFonts w:asciiTheme="minorHAnsi" w:eastAsia="Calibri" w:hAnsiTheme="minorHAnsi" w:cs="Calibri"/>
          <w:color w:val="000000"/>
          <w:sz w:val="28"/>
          <w:szCs w:val="28"/>
        </w:rPr>
        <w:t xml:space="preserve"> Općina Povljana, </w:t>
      </w:r>
    </w:p>
    <w:p w:rsidR="00E40F99" w:rsidRPr="00DA3245" w:rsidRDefault="00EC3C3E" w:rsidP="00C46A5D">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 xml:space="preserve">TZ Povljana </w:t>
      </w:r>
    </w:p>
    <w:p w:rsidR="00EC3C3E" w:rsidRPr="00DA3245" w:rsidRDefault="00EC3C3E" w:rsidP="00C46A5D">
      <w:pPr>
        <w:autoSpaceDE w:val="0"/>
        <w:rPr>
          <w:rFonts w:asciiTheme="minorHAnsi" w:eastAsia="Calibri" w:hAnsiTheme="minorHAnsi" w:cs="Calibri"/>
          <w:color w:val="000000"/>
          <w:sz w:val="28"/>
          <w:szCs w:val="28"/>
        </w:rPr>
      </w:pPr>
    </w:p>
    <w:p w:rsidR="00EC3C3E" w:rsidRPr="00DA3245" w:rsidRDefault="00EC3C3E" w:rsidP="00EC3C3E">
      <w:pPr>
        <w:autoSpaceDE w:val="0"/>
        <w:rPr>
          <w:rFonts w:asciiTheme="minorHAnsi" w:hAnsiTheme="minorHAnsi"/>
        </w:rPr>
      </w:pPr>
      <w:r w:rsidRPr="00DA3245">
        <w:rPr>
          <w:rFonts w:asciiTheme="minorHAnsi" w:eastAsia="Calibri" w:hAnsiTheme="minorHAnsi" w:cs="Calibri"/>
          <w:b/>
          <w:bCs/>
          <w:color w:val="000000"/>
          <w:sz w:val="28"/>
          <w:szCs w:val="28"/>
        </w:rPr>
        <w:t>Iznos potreban za realizaciju:</w:t>
      </w:r>
    </w:p>
    <w:p w:rsidR="00EC3C3E" w:rsidRPr="00DA3245" w:rsidRDefault="00D618E9" w:rsidP="00EC3C3E">
      <w:pPr>
        <w:autoSpaceDE w:val="0"/>
        <w:rPr>
          <w:rFonts w:asciiTheme="minorHAnsi" w:hAnsiTheme="minorHAnsi"/>
        </w:rPr>
      </w:pPr>
      <w:r>
        <w:rPr>
          <w:rFonts w:asciiTheme="minorHAnsi" w:eastAsia="Calibri" w:hAnsiTheme="minorHAnsi" w:cs="Calibri"/>
          <w:color w:val="000000"/>
          <w:sz w:val="28"/>
          <w:szCs w:val="28"/>
        </w:rPr>
        <w:t xml:space="preserve">10.000 kuna / </w:t>
      </w:r>
      <w:r w:rsidR="00A5041A">
        <w:rPr>
          <w:rFonts w:asciiTheme="minorHAnsi" w:eastAsia="Calibri" w:hAnsiTheme="minorHAnsi" w:cs="Calibri"/>
          <w:color w:val="000000"/>
          <w:sz w:val="28"/>
          <w:szCs w:val="28"/>
        </w:rPr>
        <w:t>1.327</w:t>
      </w:r>
      <w:r w:rsidR="00EE7B7A">
        <w:rPr>
          <w:rFonts w:asciiTheme="minorHAnsi" w:eastAsia="Calibri" w:hAnsiTheme="minorHAnsi" w:cs="Calibri"/>
          <w:color w:val="000000"/>
          <w:sz w:val="28"/>
          <w:szCs w:val="28"/>
        </w:rPr>
        <w:t xml:space="preserve"> eura</w:t>
      </w:r>
    </w:p>
    <w:p w:rsidR="00EC3C3E" w:rsidRPr="00DA3245" w:rsidRDefault="00EC3C3E" w:rsidP="00EC3C3E">
      <w:pPr>
        <w:autoSpaceDE w:val="0"/>
        <w:rPr>
          <w:rFonts w:asciiTheme="minorHAnsi" w:eastAsia="Calibri-Bold" w:hAnsiTheme="minorHAnsi" w:cs="Calibri-Bold"/>
          <w:color w:val="000000"/>
          <w:sz w:val="28"/>
          <w:szCs w:val="28"/>
        </w:rPr>
      </w:pPr>
    </w:p>
    <w:p w:rsidR="00EC3C3E" w:rsidRPr="00DA3245" w:rsidRDefault="00EC3C3E" w:rsidP="00EC3C3E">
      <w:pPr>
        <w:rPr>
          <w:rFonts w:asciiTheme="minorHAnsi" w:hAnsiTheme="minorHAnsi"/>
          <w:b/>
          <w:bCs/>
          <w:sz w:val="28"/>
          <w:szCs w:val="28"/>
        </w:rPr>
      </w:pPr>
      <w:r w:rsidRPr="00DA3245">
        <w:rPr>
          <w:rFonts w:asciiTheme="minorHAnsi" w:hAnsiTheme="minorHAnsi"/>
          <w:b/>
          <w:bCs/>
          <w:sz w:val="28"/>
          <w:szCs w:val="28"/>
        </w:rPr>
        <w:t>Rok realizacije aktivnosti:</w:t>
      </w:r>
    </w:p>
    <w:p w:rsidR="00EC3C3E" w:rsidRPr="00DA3245" w:rsidRDefault="00EC3C3E" w:rsidP="00EC3C3E">
      <w:pPr>
        <w:autoSpaceDE w:val="0"/>
        <w:rPr>
          <w:rFonts w:asciiTheme="minorHAnsi" w:eastAsia="Calibri" w:hAnsiTheme="minorHAnsi" w:cs="Calibri"/>
          <w:color w:val="000000"/>
          <w:sz w:val="28"/>
          <w:szCs w:val="28"/>
        </w:rPr>
      </w:pPr>
      <w:r w:rsidRPr="00DA3245">
        <w:rPr>
          <w:rFonts w:asciiTheme="minorHAnsi" w:eastAsia="Calibri" w:hAnsiTheme="minorHAnsi" w:cs="Calibri"/>
          <w:b/>
          <w:bCs/>
          <w:color w:val="000000"/>
          <w:sz w:val="28"/>
          <w:szCs w:val="28"/>
        </w:rPr>
        <w:t xml:space="preserve"> </w:t>
      </w:r>
      <w:r w:rsidRPr="00DA3245">
        <w:rPr>
          <w:rFonts w:asciiTheme="minorHAnsi" w:eastAsia="Calibri" w:hAnsiTheme="minorHAnsi" w:cs="Calibri"/>
          <w:color w:val="000000"/>
          <w:sz w:val="28"/>
          <w:szCs w:val="28"/>
        </w:rPr>
        <w:t>31.12.2023.g.</w:t>
      </w:r>
    </w:p>
    <w:p w:rsidR="00EE0B42" w:rsidRPr="00DA3245" w:rsidRDefault="00EE0B42" w:rsidP="00EC3C3E">
      <w:pPr>
        <w:autoSpaceDE w:val="0"/>
        <w:rPr>
          <w:rFonts w:asciiTheme="minorHAnsi" w:eastAsia="Calibri" w:hAnsiTheme="minorHAnsi" w:cs="Calibri"/>
          <w:color w:val="000000"/>
          <w:sz w:val="28"/>
          <w:szCs w:val="28"/>
        </w:rPr>
      </w:pPr>
    </w:p>
    <w:p w:rsidR="00EC3C3E" w:rsidRPr="00DA3245" w:rsidRDefault="00EC3C3E" w:rsidP="00EC3C3E">
      <w:pPr>
        <w:autoSpaceDE w:val="0"/>
        <w:rPr>
          <w:rFonts w:asciiTheme="minorHAnsi" w:eastAsia="Calibri-Bold" w:hAnsiTheme="minorHAnsi" w:cs="Calibri-Bold"/>
          <w:color w:val="000000"/>
          <w:sz w:val="28"/>
          <w:szCs w:val="28"/>
        </w:rPr>
      </w:pPr>
      <w:r w:rsidRPr="00DA3245">
        <w:rPr>
          <w:rFonts w:asciiTheme="minorHAnsi" w:eastAsia="Calibri-Bold" w:hAnsiTheme="minorHAnsi" w:cs="Calibri-Bold"/>
          <w:color w:val="000000"/>
          <w:sz w:val="28"/>
          <w:szCs w:val="28"/>
        </w:rPr>
        <w:t xml:space="preserve">                  2.4  Turistička infrastruktura</w:t>
      </w:r>
    </w:p>
    <w:p w:rsidR="00EC3C3E" w:rsidRPr="00DA3245" w:rsidRDefault="00EC3C3E" w:rsidP="00EC3C3E">
      <w:pPr>
        <w:autoSpaceDE w:val="0"/>
        <w:rPr>
          <w:rFonts w:asciiTheme="minorHAnsi" w:eastAsia="Calibri-Bold" w:hAnsiTheme="minorHAnsi" w:cs="Calibri-Bold"/>
          <w:color w:val="000000"/>
          <w:sz w:val="28"/>
          <w:szCs w:val="28"/>
        </w:rPr>
      </w:pPr>
    </w:p>
    <w:p w:rsidR="00EC3C3E" w:rsidRPr="00DA3245" w:rsidRDefault="00EC3C3E" w:rsidP="00EC3C3E">
      <w:pPr>
        <w:autoSpaceDE w:val="0"/>
        <w:rPr>
          <w:rFonts w:asciiTheme="minorHAnsi" w:hAnsiTheme="minorHAnsi"/>
        </w:rPr>
      </w:pPr>
      <w:r w:rsidRPr="00DA3245">
        <w:rPr>
          <w:rFonts w:asciiTheme="minorHAnsi" w:eastAsia="Calibri-Bold" w:hAnsiTheme="minorHAnsi" w:cs="Calibri-Bold"/>
          <w:color w:val="000000"/>
          <w:sz w:val="28"/>
          <w:szCs w:val="28"/>
        </w:rPr>
        <w:t xml:space="preserve">    </w:t>
      </w:r>
      <w:r w:rsidRPr="00DA3245">
        <w:rPr>
          <w:rFonts w:asciiTheme="minorHAnsi" w:eastAsia="Calibri-Bold" w:hAnsiTheme="minorHAnsi" w:cs="Calibri-Bold"/>
          <w:b/>
          <w:color w:val="000000"/>
          <w:sz w:val="28"/>
          <w:szCs w:val="28"/>
        </w:rPr>
        <w:t>Opis aktivnosti:</w:t>
      </w:r>
    </w:p>
    <w:p w:rsidR="00EC3C3E" w:rsidRPr="00DA3245" w:rsidRDefault="00B76C1F" w:rsidP="00EC3C3E">
      <w:pPr>
        <w:autoSpaceDE w:val="0"/>
        <w:rPr>
          <w:rFonts w:asciiTheme="minorHAnsi" w:eastAsia="Calibri-Bold" w:hAnsiTheme="minorHAnsi" w:cs="Calibri-Bold"/>
          <w:color w:val="000000"/>
          <w:sz w:val="28"/>
          <w:szCs w:val="28"/>
        </w:rPr>
      </w:pPr>
      <w:r w:rsidRPr="00B76C1F">
        <w:rPr>
          <w:rFonts w:asciiTheme="minorHAnsi" w:eastAsia="Calibri-Bold" w:hAnsiTheme="minorHAnsi" w:cs="Calibri-Bold"/>
          <w:color w:val="000000"/>
          <w:sz w:val="28"/>
          <w:szCs w:val="28"/>
        </w:rPr>
        <w:t>Upravljanje turističkom infrastrukturom danom na upravljanje od strane jedinice lokalne/regionalne samouprave</w:t>
      </w:r>
      <w:r>
        <w:rPr>
          <w:rFonts w:asciiTheme="minorHAnsi" w:eastAsia="Calibri-Bold" w:hAnsiTheme="minorHAnsi" w:cs="Calibri-Bold"/>
          <w:color w:val="000000"/>
          <w:sz w:val="28"/>
          <w:szCs w:val="28"/>
        </w:rPr>
        <w:t>: z</w:t>
      </w:r>
      <w:r w:rsidR="00EC3C3E" w:rsidRPr="00DA3245">
        <w:rPr>
          <w:rFonts w:asciiTheme="minorHAnsi" w:eastAsia="Calibri-Bold" w:hAnsiTheme="minorHAnsi" w:cs="Calibri-Bold"/>
          <w:color w:val="000000"/>
          <w:sz w:val="28"/>
          <w:szCs w:val="28"/>
        </w:rPr>
        <w:t>amjena oštećenih tabli smeđe signalizacije i nabavka novih te izrada obavjesnih tabli za javne plaže.</w:t>
      </w:r>
    </w:p>
    <w:p w:rsidR="00EE0B42" w:rsidRPr="00DA3245" w:rsidRDefault="00EE0B42" w:rsidP="00EC3C3E">
      <w:pPr>
        <w:autoSpaceDE w:val="0"/>
        <w:rPr>
          <w:rFonts w:asciiTheme="minorHAnsi" w:eastAsia="Calibri-Bold" w:hAnsiTheme="minorHAnsi" w:cs="Calibri-Bold"/>
          <w:b/>
          <w:color w:val="000000"/>
          <w:sz w:val="28"/>
          <w:szCs w:val="28"/>
        </w:rPr>
      </w:pPr>
    </w:p>
    <w:p w:rsidR="00EC3C3E" w:rsidRPr="00DA3245" w:rsidRDefault="00EC3C3E" w:rsidP="00EC3C3E">
      <w:pPr>
        <w:autoSpaceDE w:val="0"/>
        <w:rPr>
          <w:rFonts w:asciiTheme="minorHAnsi" w:eastAsia="Calibri-Bold" w:hAnsiTheme="minorHAnsi" w:cs="Calibri-Bold"/>
          <w:b/>
          <w:color w:val="000000"/>
          <w:sz w:val="28"/>
          <w:szCs w:val="28"/>
        </w:rPr>
      </w:pPr>
      <w:r w:rsidRPr="00DA3245">
        <w:rPr>
          <w:rFonts w:asciiTheme="minorHAnsi" w:eastAsia="Calibri-Bold" w:hAnsiTheme="minorHAnsi" w:cs="Calibri-Bold"/>
          <w:b/>
          <w:color w:val="000000"/>
          <w:sz w:val="28"/>
          <w:szCs w:val="28"/>
        </w:rPr>
        <w:t>Cilj aktivnosti:</w:t>
      </w:r>
    </w:p>
    <w:p w:rsidR="000F4C74" w:rsidRDefault="00B76C1F" w:rsidP="00EC3C3E">
      <w:pPr>
        <w:autoSpaceDE w:val="0"/>
        <w:rPr>
          <w:rFonts w:asciiTheme="minorHAnsi" w:eastAsia="Calibri-Bold" w:hAnsiTheme="minorHAnsi" w:cs="Calibri-Bold"/>
          <w:color w:val="000000"/>
          <w:sz w:val="28"/>
          <w:szCs w:val="28"/>
        </w:rPr>
      </w:pPr>
      <w:r>
        <w:rPr>
          <w:rFonts w:asciiTheme="minorHAnsi" w:eastAsia="Calibri-Bold" w:hAnsiTheme="minorHAnsi" w:cs="Calibri-Bold"/>
          <w:color w:val="000000"/>
          <w:sz w:val="28"/>
          <w:szCs w:val="28"/>
        </w:rPr>
        <w:t>P</w:t>
      </w:r>
      <w:r w:rsidRPr="00B76C1F">
        <w:rPr>
          <w:rFonts w:asciiTheme="minorHAnsi" w:eastAsia="Calibri-Bold" w:hAnsiTheme="minorHAnsi" w:cs="Calibri-Bold"/>
          <w:color w:val="000000"/>
          <w:sz w:val="28"/>
          <w:szCs w:val="28"/>
        </w:rPr>
        <w:t>laniranje, izrada, postavljanje i održavanje sustava turističke signalizacije, samostalno i/ili u suradnji s jedinicom lokalne samouprave</w:t>
      </w:r>
    </w:p>
    <w:p w:rsidR="00B76C1F" w:rsidRPr="00DA3245" w:rsidRDefault="00B76C1F" w:rsidP="00EC3C3E">
      <w:pPr>
        <w:autoSpaceDE w:val="0"/>
        <w:rPr>
          <w:rFonts w:asciiTheme="minorHAnsi" w:eastAsia="Calibri-Bold" w:hAnsiTheme="minorHAnsi" w:cs="Calibri-Bold"/>
          <w:b/>
          <w:color w:val="000000"/>
          <w:sz w:val="28"/>
          <w:szCs w:val="28"/>
        </w:rPr>
      </w:pPr>
    </w:p>
    <w:p w:rsidR="00EC3C3E" w:rsidRPr="00DA3245" w:rsidRDefault="00EC3C3E" w:rsidP="00EC3C3E">
      <w:pPr>
        <w:autoSpaceDE w:val="0"/>
        <w:rPr>
          <w:rFonts w:asciiTheme="minorHAnsi" w:eastAsia="Calibri-Bold" w:hAnsiTheme="minorHAnsi" w:cs="Calibri-Bold"/>
          <w:b/>
          <w:color w:val="000000"/>
          <w:sz w:val="28"/>
          <w:szCs w:val="28"/>
        </w:rPr>
      </w:pPr>
      <w:r w:rsidRPr="00DA3245">
        <w:rPr>
          <w:rFonts w:asciiTheme="minorHAnsi" w:eastAsia="Calibri-Bold" w:hAnsiTheme="minorHAnsi" w:cs="Calibri-Bold"/>
          <w:b/>
          <w:color w:val="000000"/>
          <w:sz w:val="28"/>
          <w:szCs w:val="28"/>
        </w:rPr>
        <w:t>Nositelj:</w:t>
      </w:r>
    </w:p>
    <w:p w:rsidR="00EC3C3E" w:rsidRPr="00DA3245" w:rsidRDefault="00EC3C3E" w:rsidP="00EC3C3E">
      <w:pPr>
        <w:autoSpaceDE w:val="0"/>
        <w:rPr>
          <w:rFonts w:asciiTheme="minorHAnsi" w:eastAsia="Calibri-Bold" w:hAnsiTheme="minorHAnsi" w:cs="Calibri-Bold"/>
          <w:color w:val="000000"/>
          <w:sz w:val="28"/>
          <w:szCs w:val="28"/>
        </w:rPr>
      </w:pPr>
      <w:r w:rsidRPr="00DA3245">
        <w:rPr>
          <w:rFonts w:asciiTheme="minorHAnsi" w:eastAsia="Calibri-Bold" w:hAnsiTheme="minorHAnsi" w:cs="Calibri-Bold"/>
          <w:color w:val="000000"/>
          <w:sz w:val="28"/>
          <w:szCs w:val="28"/>
        </w:rPr>
        <w:t>TZ Povljana</w:t>
      </w:r>
    </w:p>
    <w:p w:rsidR="00EC3C3E" w:rsidRPr="00DA3245" w:rsidRDefault="00EC3C3E" w:rsidP="00EC3C3E">
      <w:pPr>
        <w:autoSpaceDE w:val="0"/>
        <w:rPr>
          <w:rFonts w:asciiTheme="minorHAnsi" w:eastAsia="Calibri-Bold" w:hAnsiTheme="minorHAnsi" w:cs="Calibri-Bold"/>
          <w:color w:val="000000"/>
          <w:sz w:val="28"/>
          <w:szCs w:val="28"/>
        </w:rPr>
      </w:pPr>
    </w:p>
    <w:p w:rsidR="00EC3C3E" w:rsidRPr="00DA3245" w:rsidRDefault="00EC3C3E" w:rsidP="00EC3C3E">
      <w:pPr>
        <w:autoSpaceDE w:val="0"/>
        <w:rPr>
          <w:rFonts w:asciiTheme="minorHAnsi" w:eastAsia="Calibri-Bold" w:hAnsiTheme="minorHAnsi" w:cs="Calibri-Bold"/>
          <w:b/>
          <w:color w:val="000000"/>
          <w:sz w:val="28"/>
          <w:szCs w:val="28"/>
        </w:rPr>
      </w:pPr>
      <w:r w:rsidRPr="00DA3245">
        <w:rPr>
          <w:rFonts w:asciiTheme="minorHAnsi" w:eastAsia="Calibri-Bold" w:hAnsiTheme="minorHAnsi" w:cs="Calibri-Bold"/>
          <w:b/>
          <w:color w:val="000000"/>
          <w:sz w:val="28"/>
          <w:szCs w:val="28"/>
        </w:rPr>
        <w:t>Iznos potreban za realizaciju:</w:t>
      </w:r>
    </w:p>
    <w:p w:rsidR="00EC3C3E" w:rsidRPr="00DA3245" w:rsidRDefault="00D618E9" w:rsidP="00EC3C3E">
      <w:pPr>
        <w:autoSpaceDE w:val="0"/>
        <w:rPr>
          <w:rFonts w:asciiTheme="minorHAnsi" w:eastAsia="Calibri-Bold" w:hAnsiTheme="minorHAnsi" w:cs="Calibri-Bold"/>
          <w:color w:val="000000"/>
          <w:sz w:val="28"/>
          <w:szCs w:val="28"/>
        </w:rPr>
      </w:pPr>
      <w:r>
        <w:rPr>
          <w:rFonts w:asciiTheme="minorHAnsi" w:eastAsia="Calibri-Bold" w:hAnsiTheme="minorHAnsi" w:cs="Calibri-Bold"/>
          <w:color w:val="000000"/>
          <w:sz w:val="28"/>
          <w:szCs w:val="28"/>
        </w:rPr>
        <w:t xml:space="preserve">4.100 kuna / </w:t>
      </w:r>
      <w:r w:rsidR="00A5041A">
        <w:rPr>
          <w:rFonts w:asciiTheme="minorHAnsi" w:eastAsia="Calibri-Bold" w:hAnsiTheme="minorHAnsi" w:cs="Calibri-Bold"/>
          <w:color w:val="000000"/>
          <w:sz w:val="28"/>
          <w:szCs w:val="28"/>
        </w:rPr>
        <w:t>544</w:t>
      </w:r>
      <w:r w:rsidR="00EE7B7A">
        <w:rPr>
          <w:rFonts w:asciiTheme="minorHAnsi" w:eastAsia="Calibri-Bold" w:hAnsiTheme="minorHAnsi" w:cs="Calibri-Bold"/>
          <w:color w:val="000000"/>
          <w:sz w:val="28"/>
          <w:szCs w:val="28"/>
        </w:rPr>
        <w:t xml:space="preserve"> eura</w:t>
      </w:r>
    </w:p>
    <w:p w:rsidR="00EC3C3E" w:rsidRPr="00DA3245" w:rsidRDefault="00EC3C3E" w:rsidP="00EC3C3E">
      <w:pPr>
        <w:autoSpaceDE w:val="0"/>
        <w:rPr>
          <w:rFonts w:asciiTheme="minorHAnsi" w:eastAsia="Calibri-Bold" w:hAnsiTheme="minorHAnsi" w:cs="Calibri-Bold"/>
          <w:color w:val="000000"/>
          <w:sz w:val="28"/>
          <w:szCs w:val="28"/>
        </w:rPr>
      </w:pPr>
    </w:p>
    <w:p w:rsidR="00EC3C3E" w:rsidRPr="00DA3245" w:rsidRDefault="00EC3C3E" w:rsidP="00EC3C3E">
      <w:pPr>
        <w:autoSpaceDE w:val="0"/>
        <w:rPr>
          <w:rFonts w:asciiTheme="minorHAnsi" w:eastAsia="Calibri-Bold" w:hAnsiTheme="minorHAnsi" w:cs="Calibri-Bold"/>
          <w:b/>
          <w:color w:val="000000"/>
          <w:sz w:val="28"/>
          <w:szCs w:val="28"/>
        </w:rPr>
      </w:pPr>
      <w:r w:rsidRPr="00DA3245">
        <w:rPr>
          <w:rFonts w:asciiTheme="minorHAnsi" w:eastAsia="Calibri-Bold" w:hAnsiTheme="minorHAnsi" w:cs="Calibri-Bold"/>
          <w:b/>
          <w:color w:val="000000"/>
          <w:sz w:val="28"/>
          <w:szCs w:val="28"/>
        </w:rPr>
        <w:t xml:space="preserve">Rok realizacije aktivnosti: </w:t>
      </w:r>
    </w:p>
    <w:p w:rsidR="00EC3C3E" w:rsidRDefault="00EC3C3E" w:rsidP="00EC3C3E">
      <w:pPr>
        <w:autoSpaceDE w:val="0"/>
        <w:rPr>
          <w:rFonts w:asciiTheme="minorHAnsi" w:eastAsia="Calibri-Bold" w:hAnsiTheme="minorHAnsi" w:cs="Calibri-Bold"/>
          <w:color w:val="000000"/>
          <w:sz w:val="28"/>
          <w:szCs w:val="28"/>
        </w:rPr>
      </w:pPr>
      <w:r w:rsidRPr="00DA3245">
        <w:rPr>
          <w:rFonts w:asciiTheme="minorHAnsi" w:eastAsia="Calibri-Bold" w:hAnsiTheme="minorHAnsi" w:cs="Calibri-Bold"/>
          <w:color w:val="000000"/>
          <w:sz w:val="28"/>
          <w:szCs w:val="28"/>
        </w:rPr>
        <w:t>31.12.2023.g.</w:t>
      </w:r>
    </w:p>
    <w:p w:rsidR="0072266C" w:rsidRDefault="0072266C" w:rsidP="00EC3C3E">
      <w:pPr>
        <w:autoSpaceDE w:val="0"/>
        <w:rPr>
          <w:rFonts w:asciiTheme="minorHAnsi" w:eastAsia="Calibri-Bold" w:hAnsiTheme="minorHAnsi" w:cs="Calibri-Bold"/>
          <w:color w:val="000000"/>
          <w:sz w:val="28"/>
          <w:szCs w:val="28"/>
        </w:rPr>
      </w:pPr>
    </w:p>
    <w:p w:rsidR="0072266C" w:rsidRDefault="0072266C" w:rsidP="00EC3C3E">
      <w:pPr>
        <w:autoSpaceDE w:val="0"/>
        <w:rPr>
          <w:rFonts w:asciiTheme="minorHAnsi" w:eastAsia="Calibri-Bold" w:hAnsiTheme="minorHAnsi" w:cs="Calibri-Bold"/>
          <w:color w:val="000000"/>
          <w:sz w:val="28"/>
          <w:szCs w:val="28"/>
        </w:rPr>
      </w:pPr>
    </w:p>
    <w:p w:rsidR="0072266C" w:rsidRPr="00DA3245" w:rsidRDefault="0072266C" w:rsidP="00EC3C3E">
      <w:pPr>
        <w:autoSpaceDE w:val="0"/>
        <w:rPr>
          <w:rFonts w:asciiTheme="minorHAnsi" w:eastAsia="Calibri-Bold" w:hAnsiTheme="minorHAnsi" w:cs="Calibri-Bold"/>
          <w:color w:val="000000"/>
          <w:sz w:val="28"/>
          <w:szCs w:val="28"/>
        </w:rPr>
      </w:pPr>
    </w:p>
    <w:p w:rsidR="00970422" w:rsidRPr="00DA3245" w:rsidRDefault="00970422" w:rsidP="00EC3C3E">
      <w:pPr>
        <w:autoSpaceDE w:val="0"/>
        <w:rPr>
          <w:rFonts w:asciiTheme="minorHAnsi" w:eastAsia="Calibri-Bold" w:hAnsiTheme="minorHAnsi" w:cs="Calibri-Bold"/>
          <w:color w:val="000000"/>
          <w:sz w:val="28"/>
          <w:szCs w:val="28"/>
        </w:rPr>
      </w:pPr>
    </w:p>
    <w:p w:rsidR="00970422" w:rsidRDefault="00970422" w:rsidP="00970422">
      <w:pPr>
        <w:autoSpaceDE w:val="0"/>
        <w:rPr>
          <w:rFonts w:asciiTheme="minorHAnsi" w:eastAsia="Calibri-Bold" w:hAnsiTheme="minorHAnsi" w:cs="Calibri-Bold"/>
          <w:color w:val="000000"/>
          <w:sz w:val="28"/>
          <w:szCs w:val="28"/>
        </w:rPr>
      </w:pPr>
      <w:r w:rsidRPr="00DA3245">
        <w:rPr>
          <w:rFonts w:asciiTheme="minorHAnsi" w:eastAsia="Calibri-Bold" w:hAnsiTheme="minorHAnsi" w:cs="Calibri-Bold"/>
          <w:color w:val="000000"/>
          <w:sz w:val="28"/>
          <w:szCs w:val="28"/>
        </w:rPr>
        <w:t xml:space="preserve">                     2.5  Podrška turističkoj industriji</w:t>
      </w:r>
    </w:p>
    <w:p w:rsidR="0072266C" w:rsidRDefault="009B5D6E" w:rsidP="00970422">
      <w:pPr>
        <w:autoSpaceDE w:val="0"/>
        <w:rPr>
          <w:rFonts w:asciiTheme="minorHAnsi" w:eastAsia="Calibri-Bold" w:hAnsiTheme="minorHAnsi" w:cs="Calibri-Bold"/>
          <w:b/>
          <w:color w:val="000000"/>
          <w:sz w:val="28"/>
          <w:szCs w:val="28"/>
        </w:rPr>
      </w:pPr>
      <w:r>
        <w:rPr>
          <w:rFonts w:asciiTheme="minorHAnsi" w:eastAsia="Calibri-Bold" w:hAnsiTheme="minorHAnsi" w:cs="Calibri-Bold"/>
          <w:b/>
          <w:color w:val="000000"/>
          <w:sz w:val="28"/>
          <w:szCs w:val="28"/>
        </w:rPr>
        <w:t>Opis aktivnosti:</w:t>
      </w:r>
    </w:p>
    <w:p w:rsidR="009B5D6E" w:rsidRDefault="009B5D6E" w:rsidP="00970422">
      <w:pPr>
        <w:autoSpaceDE w:val="0"/>
        <w:rPr>
          <w:rFonts w:asciiTheme="minorHAnsi" w:eastAsia="Calibri-Bold" w:hAnsiTheme="minorHAnsi" w:cs="Calibri-Bold"/>
          <w:color w:val="000000"/>
          <w:sz w:val="28"/>
          <w:szCs w:val="28"/>
        </w:rPr>
      </w:pPr>
      <w:r w:rsidRPr="009B5D6E">
        <w:rPr>
          <w:rFonts w:asciiTheme="minorHAnsi" w:eastAsia="Calibri-Bold" w:hAnsiTheme="minorHAnsi" w:cs="Calibri-Bold"/>
          <w:color w:val="000000"/>
          <w:sz w:val="28"/>
          <w:szCs w:val="28"/>
        </w:rPr>
        <w:t>Podrška subjektima u svrhu razvoja programa povezanih nepos</w:t>
      </w:r>
      <w:r>
        <w:rPr>
          <w:rFonts w:asciiTheme="minorHAnsi" w:eastAsia="Calibri-Bold" w:hAnsiTheme="minorHAnsi" w:cs="Calibri-Bold"/>
          <w:color w:val="000000"/>
          <w:sz w:val="28"/>
          <w:szCs w:val="28"/>
        </w:rPr>
        <w:t>redno s turističkim proizvodom;</w:t>
      </w:r>
      <w:r w:rsidRPr="009B5D6E">
        <w:rPr>
          <w:rFonts w:asciiTheme="minorHAnsi" w:eastAsia="Calibri-Bold" w:hAnsiTheme="minorHAnsi" w:cs="Calibri-Bold"/>
          <w:color w:val="000000"/>
          <w:sz w:val="28"/>
          <w:szCs w:val="28"/>
        </w:rPr>
        <w:t xml:space="preserve"> </w:t>
      </w:r>
      <w:r>
        <w:rPr>
          <w:rFonts w:asciiTheme="minorHAnsi" w:eastAsia="Calibri-Bold" w:hAnsiTheme="minorHAnsi" w:cs="Calibri-Bold"/>
          <w:color w:val="000000"/>
          <w:sz w:val="28"/>
          <w:szCs w:val="28"/>
        </w:rPr>
        <w:t>p</w:t>
      </w:r>
      <w:r w:rsidRPr="009B5D6E">
        <w:rPr>
          <w:rFonts w:asciiTheme="minorHAnsi" w:eastAsia="Calibri-Bold" w:hAnsiTheme="minorHAnsi" w:cs="Calibri-Bold"/>
          <w:color w:val="000000"/>
          <w:sz w:val="28"/>
          <w:szCs w:val="28"/>
        </w:rPr>
        <w:t>otpore za programe dionika u turističkoj aktivnosti na razini destinacije iz vlastitih sredstava</w:t>
      </w:r>
      <w:r>
        <w:rPr>
          <w:rFonts w:asciiTheme="minorHAnsi" w:eastAsia="Calibri-Bold" w:hAnsiTheme="minorHAnsi" w:cs="Calibri-Bold"/>
          <w:color w:val="000000"/>
          <w:sz w:val="28"/>
          <w:szCs w:val="28"/>
        </w:rPr>
        <w:t>;</w:t>
      </w:r>
      <w:r w:rsidRPr="009B5D6E">
        <w:rPr>
          <w:rFonts w:asciiTheme="minorHAnsi" w:eastAsia="Calibri-Bold" w:hAnsiTheme="minorHAnsi" w:cs="Calibri-Bold"/>
          <w:color w:val="000000"/>
          <w:sz w:val="28"/>
          <w:szCs w:val="28"/>
        </w:rPr>
        <w:t xml:space="preserve"> </w:t>
      </w:r>
      <w:r>
        <w:rPr>
          <w:rFonts w:asciiTheme="minorHAnsi" w:eastAsia="Calibri-Bold" w:hAnsiTheme="minorHAnsi" w:cs="Calibri-Bold"/>
          <w:color w:val="000000"/>
          <w:sz w:val="28"/>
          <w:szCs w:val="28"/>
        </w:rPr>
        <w:t>p</w:t>
      </w:r>
      <w:r w:rsidRPr="009B5D6E">
        <w:rPr>
          <w:rFonts w:asciiTheme="minorHAnsi" w:eastAsia="Calibri-Bold" w:hAnsiTheme="minorHAnsi" w:cs="Calibri-Bold"/>
          <w:color w:val="000000"/>
          <w:sz w:val="28"/>
          <w:szCs w:val="28"/>
        </w:rPr>
        <w:t>otpore programima destinacijskih menadžment kompanija</w:t>
      </w:r>
      <w:r>
        <w:rPr>
          <w:rFonts w:asciiTheme="minorHAnsi" w:eastAsia="Calibri-Bold" w:hAnsiTheme="minorHAnsi" w:cs="Calibri-Bold"/>
          <w:color w:val="000000"/>
          <w:sz w:val="28"/>
          <w:szCs w:val="28"/>
        </w:rPr>
        <w:t>.</w:t>
      </w:r>
    </w:p>
    <w:p w:rsidR="009B5D6E" w:rsidRDefault="009B5D6E" w:rsidP="00970422">
      <w:pPr>
        <w:autoSpaceDE w:val="0"/>
        <w:rPr>
          <w:rFonts w:asciiTheme="minorHAnsi" w:eastAsia="Calibri-Bold" w:hAnsiTheme="minorHAnsi" w:cs="Calibri-Bold"/>
          <w:color w:val="000000"/>
          <w:sz w:val="28"/>
          <w:szCs w:val="28"/>
        </w:rPr>
      </w:pPr>
    </w:p>
    <w:p w:rsidR="009B5D6E" w:rsidRPr="009B5D6E" w:rsidRDefault="009B5D6E" w:rsidP="00970422">
      <w:pPr>
        <w:autoSpaceDE w:val="0"/>
        <w:rPr>
          <w:rFonts w:asciiTheme="minorHAnsi" w:eastAsia="Calibri-Bold" w:hAnsiTheme="minorHAnsi" w:cs="Calibri-Bold"/>
          <w:b/>
          <w:color w:val="000000"/>
          <w:sz w:val="28"/>
          <w:szCs w:val="28"/>
        </w:rPr>
      </w:pPr>
      <w:r w:rsidRPr="009B5D6E">
        <w:rPr>
          <w:rFonts w:asciiTheme="minorHAnsi" w:eastAsia="Calibri-Bold" w:hAnsiTheme="minorHAnsi" w:cs="Calibri-Bold"/>
          <w:b/>
          <w:color w:val="000000"/>
          <w:sz w:val="28"/>
          <w:szCs w:val="28"/>
        </w:rPr>
        <w:t>Cilj aktivnosti:</w:t>
      </w:r>
    </w:p>
    <w:p w:rsidR="009B5D6E" w:rsidRDefault="009B5D6E" w:rsidP="00970422">
      <w:pPr>
        <w:autoSpaceDE w:val="0"/>
        <w:rPr>
          <w:rFonts w:asciiTheme="minorHAnsi" w:eastAsia="Calibri-Bold" w:hAnsiTheme="minorHAnsi" w:cs="Calibri-Bold"/>
          <w:color w:val="000000"/>
          <w:sz w:val="28"/>
          <w:szCs w:val="28"/>
        </w:rPr>
      </w:pPr>
      <w:r>
        <w:rPr>
          <w:rFonts w:asciiTheme="minorHAnsi" w:eastAsia="Calibri-Bold" w:hAnsiTheme="minorHAnsi" w:cs="Calibri-Bold"/>
          <w:color w:val="000000"/>
          <w:sz w:val="28"/>
          <w:szCs w:val="28"/>
        </w:rPr>
        <w:t>S obzirom da osim TZ postoje i drugi subjekti koji, razvijajući svoju djelatnost, pojačavaju ko</w:t>
      </w:r>
      <w:r w:rsidR="00CB377D">
        <w:rPr>
          <w:rFonts w:asciiTheme="minorHAnsi" w:eastAsia="Calibri-Bold" w:hAnsiTheme="minorHAnsi" w:cs="Calibri-Bold"/>
          <w:color w:val="000000"/>
          <w:sz w:val="28"/>
          <w:szCs w:val="28"/>
        </w:rPr>
        <w:t>nkurentnost destinacije. Lokalna Turistička zajednica</w:t>
      </w:r>
      <w:r>
        <w:rPr>
          <w:rFonts w:asciiTheme="minorHAnsi" w:eastAsia="Calibri-Bold" w:hAnsiTheme="minorHAnsi" w:cs="Calibri-Bold"/>
          <w:color w:val="000000"/>
          <w:sz w:val="28"/>
          <w:szCs w:val="28"/>
        </w:rPr>
        <w:t xml:space="preserve"> će poticati i usmjeravati aktivnosti. </w:t>
      </w:r>
    </w:p>
    <w:p w:rsidR="009B5D6E" w:rsidRDefault="009B5D6E" w:rsidP="00970422">
      <w:pPr>
        <w:autoSpaceDE w:val="0"/>
        <w:rPr>
          <w:rFonts w:asciiTheme="minorHAnsi" w:eastAsia="Calibri-Bold" w:hAnsiTheme="minorHAnsi" w:cs="Calibri-Bold"/>
          <w:color w:val="000000"/>
          <w:sz w:val="28"/>
          <w:szCs w:val="28"/>
        </w:rPr>
      </w:pPr>
    </w:p>
    <w:p w:rsidR="009B5D6E" w:rsidRPr="009B5D6E" w:rsidRDefault="009B5D6E" w:rsidP="00970422">
      <w:pPr>
        <w:autoSpaceDE w:val="0"/>
        <w:rPr>
          <w:rFonts w:asciiTheme="minorHAnsi" w:eastAsia="Calibri-Bold" w:hAnsiTheme="minorHAnsi" w:cs="Calibri-Bold"/>
          <w:b/>
          <w:color w:val="000000"/>
          <w:sz w:val="28"/>
          <w:szCs w:val="28"/>
        </w:rPr>
      </w:pPr>
      <w:r w:rsidRPr="009B5D6E">
        <w:rPr>
          <w:rFonts w:asciiTheme="minorHAnsi" w:eastAsia="Calibri-Bold" w:hAnsiTheme="minorHAnsi" w:cs="Calibri-Bold"/>
          <w:b/>
          <w:color w:val="000000"/>
          <w:sz w:val="28"/>
          <w:szCs w:val="28"/>
        </w:rPr>
        <w:t>Nositelj:</w:t>
      </w:r>
    </w:p>
    <w:p w:rsidR="009B5D6E" w:rsidRDefault="009B5D6E" w:rsidP="00970422">
      <w:pPr>
        <w:autoSpaceDE w:val="0"/>
        <w:rPr>
          <w:rFonts w:asciiTheme="minorHAnsi" w:eastAsia="Calibri-Bold" w:hAnsiTheme="minorHAnsi" w:cs="Calibri-Bold"/>
          <w:color w:val="000000"/>
          <w:sz w:val="28"/>
          <w:szCs w:val="28"/>
        </w:rPr>
      </w:pPr>
      <w:r>
        <w:rPr>
          <w:rFonts w:asciiTheme="minorHAnsi" w:eastAsia="Calibri-Bold" w:hAnsiTheme="minorHAnsi" w:cs="Calibri-Bold"/>
          <w:color w:val="000000"/>
          <w:sz w:val="28"/>
          <w:szCs w:val="28"/>
        </w:rPr>
        <w:t>TZ Povljana, putnička agencija P &amp; M, kampovi Porat i Aminess Avalona Camping Resort.</w:t>
      </w:r>
    </w:p>
    <w:p w:rsidR="00CB377D" w:rsidRDefault="00CB377D" w:rsidP="00970422">
      <w:pPr>
        <w:autoSpaceDE w:val="0"/>
        <w:rPr>
          <w:rFonts w:asciiTheme="minorHAnsi" w:eastAsia="Calibri-Bold" w:hAnsiTheme="minorHAnsi" w:cs="Calibri-Bold"/>
          <w:color w:val="000000"/>
          <w:sz w:val="28"/>
          <w:szCs w:val="28"/>
        </w:rPr>
      </w:pPr>
    </w:p>
    <w:p w:rsidR="00CB377D" w:rsidRPr="00DA3245" w:rsidRDefault="00CB377D" w:rsidP="00CB377D">
      <w:pPr>
        <w:autoSpaceDE w:val="0"/>
        <w:rPr>
          <w:rFonts w:asciiTheme="minorHAnsi" w:hAnsiTheme="minorHAnsi"/>
        </w:rPr>
      </w:pPr>
      <w:r w:rsidRPr="00DA3245">
        <w:rPr>
          <w:rFonts w:asciiTheme="minorHAnsi" w:eastAsia="Calibri" w:hAnsiTheme="minorHAnsi" w:cs="Calibri"/>
          <w:b/>
          <w:bCs/>
          <w:color w:val="000000"/>
          <w:sz w:val="28"/>
          <w:szCs w:val="28"/>
        </w:rPr>
        <w:t>Iznos potreban za realizaciju:</w:t>
      </w:r>
    </w:p>
    <w:p w:rsidR="00CB377D" w:rsidRPr="00DA3245" w:rsidRDefault="00CB377D" w:rsidP="00CB377D">
      <w:pPr>
        <w:autoSpaceDE w:val="0"/>
        <w:rPr>
          <w:rFonts w:asciiTheme="minorHAnsi" w:hAnsiTheme="minorHAnsi"/>
        </w:rPr>
      </w:pPr>
      <w:r>
        <w:rPr>
          <w:rFonts w:asciiTheme="minorHAnsi" w:eastAsia="Calibri" w:hAnsiTheme="minorHAnsi" w:cs="Calibri"/>
          <w:color w:val="000000"/>
          <w:sz w:val="28"/>
          <w:szCs w:val="28"/>
        </w:rPr>
        <w:t>0 kuna</w:t>
      </w:r>
    </w:p>
    <w:p w:rsidR="00CB377D" w:rsidRPr="00DA3245" w:rsidRDefault="00CB377D" w:rsidP="00CB377D">
      <w:pPr>
        <w:autoSpaceDE w:val="0"/>
        <w:rPr>
          <w:rFonts w:asciiTheme="minorHAnsi" w:eastAsia="Calibri-Bold" w:hAnsiTheme="minorHAnsi" w:cs="Calibri-Bold"/>
          <w:color w:val="000000"/>
          <w:sz w:val="28"/>
          <w:szCs w:val="28"/>
        </w:rPr>
      </w:pPr>
    </w:p>
    <w:p w:rsidR="00CB377D" w:rsidRPr="00DA3245" w:rsidRDefault="00CB377D" w:rsidP="00CB377D">
      <w:pPr>
        <w:rPr>
          <w:rFonts w:asciiTheme="minorHAnsi" w:hAnsiTheme="minorHAnsi"/>
          <w:b/>
          <w:bCs/>
          <w:sz w:val="28"/>
          <w:szCs w:val="28"/>
        </w:rPr>
      </w:pPr>
      <w:r w:rsidRPr="00DA3245">
        <w:rPr>
          <w:rFonts w:asciiTheme="minorHAnsi" w:hAnsiTheme="minorHAnsi"/>
          <w:b/>
          <w:bCs/>
          <w:sz w:val="28"/>
          <w:szCs w:val="28"/>
        </w:rPr>
        <w:t>Rok realizacije aktivnosti:</w:t>
      </w:r>
    </w:p>
    <w:p w:rsidR="00970422" w:rsidRPr="009B5D6E" w:rsidRDefault="00CB377D" w:rsidP="00970422">
      <w:pPr>
        <w:autoSpaceDE w:val="0"/>
        <w:rPr>
          <w:rFonts w:asciiTheme="minorHAnsi" w:eastAsia="Calibri-Bold" w:hAnsiTheme="minorHAnsi" w:cs="Calibri-Bold"/>
          <w:color w:val="000000"/>
          <w:sz w:val="28"/>
          <w:szCs w:val="28"/>
        </w:rPr>
      </w:pPr>
      <w:r w:rsidRPr="00DA3245">
        <w:rPr>
          <w:rFonts w:asciiTheme="minorHAnsi" w:eastAsia="Calibri" w:hAnsiTheme="minorHAnsi" w:cs="Calibri"/>
          <w:b/>
          <w:bCs/>
          <w:color w:val="000000"/>
          <w:sz w:val="28"/>
          <w:szCs w:val="28"/>
        </w:rPr>
        <w:t xml:space="preserve"> </w:t>
      </w:r>
      <w:r w:rsidRPr="00DA3245">
        <w:rPr>
          <w:rFonts w:asciiTheme="minorHAnsi" w:eastAsia="Calibri" w:hAnsiTheme="minorHAnsi" w:cs="Calibri"/>
          <w:color w:val="000000"/>
          <w:sz w:val="28"/>
          <w:szCs w:val="28"/>
        </w:rPr>
        <w:t>31.12.2023.g.</w:t>
      </w:r>
      <w:r w:rsidR="00970422" w:rsidRPr="009B5D6E">
        <w:rPr>
          <w:rFonts w:asciiTheme="minorHAnsi" w:eastAsia="Calibri-Bold" w:hAnsiTheme="minorHAnsi" w:cs="Calibri-Bold"/>
          <w:color w:val="000000"/>
          <w:sz w:val="28"/>
          <w:szCs w:val="28"/>
        </w:rPr>
        <w:t xml:space="preserve">         </w:t>
      </w:r>
    </w:p>
    <w:p w:rsidR="00970422" w:rsidRPr="00DA3245" w:rsidRDefault="00970422" w:rsidP="00970422">
      <w:pPr>
        <w:autoSpaceDE w:val="0"/>
        <w:rPr>
          <w:rFonts w:asciiTheme="minorHAnsi" w:eastAsia="Calibri-Bold" w:hAnsiTheme="minorHAnsi" w:cs="Calibri-Bold"/>
          <w:color w:val="000000"/>
          <w:sz w:val="28"/>
          <w:szCs w:val="28"/>
        </w:rPr>
      </w:pPr>
    </w:p>
    <w:p w:rsidR="00970422" w:rsidRPr="00DA3245" w:rsidRDefault="00970422" w:rsidP="00970422">
      <w:pPr>
        <w:autoSpaceDE w:val="0"/>
        <w:rPr>
          <w:rFonts w:asciiTheme="minorHAnsi" w:hAnsiTheme="minorHAnsi"/>
        </w:rPr>
      </w:pPr>
      <w:r w:rsidRPr="00DA3245">
        <w:rPr>
          <w:rFonts w:asciiTheme="minorHAnsi" w:eastAsia="Calibri" w:hAnsiTheme="minorHAnsi" w:cs="Calibri"/>
          <w:color w:val="000000"/>
          <w:sz w:val="28"/>
          <w:szCs w:val="28"/>
        </w:rPr>
        <w:t>3.  KOMUNIKACIJA I OGLAŠAVANJE</w:t>
      </w:r>
    </w:p>
    <w:p w:rsidR="00970422" w:rsidRPr="00DA3245" w:rsidRDefault="00970422" w:rsidP="00970422">
      <w:pPr>
        <w:autoSpaceDE w:val="0"/>
        <w:rPr>
          <w:rFonts w:asciiTheme="minorHAnsi" w:eastAsia="Calibri-Bold" w:hAnsiTheme="minorHAnsi" w:cs="Calibri-Bold"/>
          <w:color w:val="000000"/>
          <w:sz w:val="28"/>
          <w:szCs w:val="28"/>
        </w:rPr>
      </w:pPr>
    </w:p>
    <w:p w:rsidR="008807CB" w:rsidRPr="00DA3245" w:rsidRDefault="00970422" w:rsidP="008807CB">
      <w:pPr>
        <w:autoSpaceDE w:val="0"/>
        <w:rPr>
          <w:rFonts w:asciiTheme="minorHAnsi" w:eastAsia="Calibri-Bold" w:hAnsiTheme="minorHAnsi" w:cs="Calibri-Bold"/>
          <w:color w:val="000000"/>
          <w:sz w:val="28"/>
          <w:szCs w:val="28"/>
        </w:rPr>
      </w:pPr>
      <w:r w:rsidRPr="00DA3245">
        <w:rPr>
          <w:rFonts w:asciiTheme="minorHAnsi" w:eastAsia="Calibri" w:hAnsiTheme="minorHAnsi" w:cs="Calibri"/>
          <w:color w:val="000000"/>
          <w:sz w:val="28"/>
          <w:szCs w:val="28"/>
        </w:rPr>
        <w:t xml:space="preserve">           3.1   </w:t>
      </w:r>
      <w:r w:rsidRPr="00DA3245">
        <w:rPr>
          <w:rFonts w:asciiTheme="minorHAnsi" w:eastAsia="Calibri-Bold" w:hAnsiTheme="minorHAnsi" w:cs="Calibri-Bold"/>
          <w:color w:val="000000"/>
          <w:sz w:val="28"/>
          <w:szCs w:val="28"/>
        </w:rPr>
        <w:t>Sajmovi, posebne prezentacije i poslovne radionice</w:t>
      </w:r>
      <w:r w:rsidR="008807CB" w:rsidRPr="00DA3245">
        <w:rPr>
          <w:rFonts w:asciiTheme="minorHAnsi" w:eastAsia="Calibri-Bold" w:hAnsiTheme="minorHAnsi" w:cs="Calibri-Bold"/>
          <w:color w:val="000000"/>
          <w:sz w:val="28"/>
          <w:szCs w:val="28"/>
        </w:rPr>
        <w:t xml:space="preserve">           </w:t>
      </w:r>
    </w:p>
    <w:p w:rsidR="00A5041A" w:rsidRDefault="00A5041A" w:rsidP="008807CB">
      <w:pPr>
        <w:autoSpaceDE w:val="0"/>
        <w:jc w:val="center"/>
        <w:rPr>
          <w:rFonts w:asciiTheme="minorHAnsi" w:eastAsia="Calibri-Bold" w:hAnsiTheme="minorHAnsi" w:cs="Calibri-Bold"/>
          <w:b/>
          <w:color w:val="000000"/>
          <w:sz w:val="28"/>
          <w:szCs w:val="28"/>
        </w:rPr>
      </w:pPr>
    </w:p>
    <w:p w:rsidR="00A5041A" w:rsidRDefault="00A5041A" w:rsidP="008807CB">
      <w:pPr>
        <w:autoSpaceDE w:val="0"/>
        <w:jc w:val="center"/>
        <w:rPr>
          <w:rFonts w:asciiTheme="minorHAnsi" w:eastAsia="Calibri-Bold" w:hAnsiTheme="minorHAnsi" w:cs="Calibri-Bold"/>
          <w:b/>
          <w:color w:val="000000"/>
          <w:sz w:val="28"/>
          <w:szCs w:val="28"/>
        </w:rPr>
      </w:pPr>
    </w:p>
    <w:p w:rsidR="008807CB" w:rsidRPr="00DA3245" w:rsidRDefault="008807CB" w:rsidP="008807CB">
      <w:pPr>
        <w:autoSpaceDE w:val="0"/>
        <w:jc w:val="center"/>
        <w:rPr>
          <w:rFonts w:asciiTheme="minorHAnsi" w:eastAsia="Calibri-Bold" w:hAnsiTheme="minorHAnsi" w:cs="Calibri-Bold"/>
          <w:color w:val="000000"/>
          <w:sz w:val="28"/>
          <w:szCs w:val="28"/>
        </w:rPr>
      </w:pPr>
      <w:r w:rsidRPr="00DA3245">
        <w:rPr>
          <w:rFonts w:asciiTheme="minorHAnsi" w:eastAsia="Calibri-Bold" w:hAnsiTheme="minorHAnsi" w:cs="Calibri-Bold"/>
          <w:b/>
          <w:color w:val="000000"/>
          <w:sz w:val="28"/>
          <w:szCs w:val="28"/>
        </w:rPr>
        <w:t>SAJMOVI</w:t>
      </w:r>
      <w:r w:rsidRPr="00DA3245">
        <w:rPr>
          <w:rFonts w:asciiTheme="minorHAnsi" w:eastAsia="Calibri-Bold" w:hAnsiTheme="minorHAnsi" w:cs="Calibri-Bold"/>
          <w:color w:val="000000"/>
          <w:sz w:val="28"/>
          <w:szCs w:val="28"/>
        </w:rPr>
        <w:t xml:space="preserve"> </w:t>
      </w:r>
    </w:p>
    <w:p w:rsidR="008807CB" w:rsidRPr="00DA3245" w:rsidRDefault="008807CB" w:rsidP="008807CB">
      <w:pPr>
        <w:autoSpaceDE w:val="0"/>
        <w:jc w:val="center"/>
        <w:rPr>
          <w:rFonts w:asciiTheme="minorHAnsi" w:hAnsiTheme="minorHAnsi"/>
          <w:b/>
        </w:rPr>
      </w:pPr>
      <w:r w:rsidRPr="00DA3245">
        <w:rPr>
          <w:rFonts w:asciiTheme="minorHAnsi" w:eastAsia="Calibri" w:hAnsiTheme="minorHAnsi" w:cs="Calibri"/>
          <w:b/>
          <w:color w:val="000000"/>
          <w:sz w:val="28"/>
          <w:szCs w:val="28"/>
        </w:rPr>
        <w:t>NASTUPI SA OSTALIM ZAJEDNICAMA</w:t>
      </w:r>
    </w:p>
    <w:p w:rsidR="00970422" w:rsidRPr="00DA3245" w:rsidRDefault="00970422" w:rsidP="00970422">
      <w:pPr>
        <w:autoSpaceDE w:val="0"/>
        <w:rPr>
          <w:rFonts w:asciiTheme="minorHAnsi" w:eastAsia="Calibri-Bold" w:hAnsiTheme="minorHAnsi" w:cs="Calibri-Bold"/>
          <w:color w:val="000000"/>
          <w:sz w:val="28"/>
          <w:szCs w:val="28"/>
        </w:rPr>
      </w:pPr>
    </w:p>
    <w:p w:rsidR="00D618E9" w:rsidRDefault="00D618E9" w:rsidP="00970422">
      <w:pPr>
        <w:autoSpaceDE w:val="0"/>
        <w:rPr>
          <w:rFonts w:asciiTheme="minorHAnsi" w:eastAsia="Calibri-Bold" w:hAnsiTheme="minorHAnsi" w:cs="Calibri-Bold"/>
          <w:b/>
          <w:color w:val="000000"/>
          <w:sz w:val="28"/>
          <w:szCs w:val="28"/>
        </w:rPr>
      </w:pPr>
    </w:p>
    <w:p w:rsidR="00970422" w:rsidRPr="00DA3245" w:rsidRDefault="00970422" w:rsidP="00970422">
      <w:pPr>
        <w:autoSpaceDE w:val="0"/>
        <w:rPr>
          <w:rFonts w:asciiTheme="minorHAnsi" w:eastAsia="Calibri-Bold" w:hAnsiTheme="minorHAnsi" w:cs="Calibri-Bold"/>
          <w:b/>
          <w:color w:val="000000"/>
          <w:sz w:val="28"/>
          <w:szCs w:val="28"/>
        </w:rPr>
      </w:pPr>
      <w:r w:rsidRPr="00DA3245">
        <w:rPr>
          <w:rFonts w:asciiTheme="minorHAnsi" w:eastAsia="Calibri-Bold" w:hAnsiTheme="minorHAnsi" w:cs="Calibri-Bold"/>
          <w:b/>
          <w:color w:val="000000"/>
          <w:sz w:val="28"/>
          <w:szCs w:val="28"/>
        </w:rPr>
        <w:t>Opis aktivnosti:</w:t>
      </w:r>
    </w:p>
    <w:p w:rsidR="00970422" w:rsidRDefault="00CB377D" w:rsidP="00970422">
      <w:pPr>
        <w:autoSpaceDE w:val="0"/>
        <w:rPr>
          <w:rFonts w:asciiTheme="minorHAnsi" w:eastAsia="Calibri-Bold" w:hAnsiTheme="minorHAnsi" w:cs="Calibri-Bold"/>
          <w:color w:val="000000"/>
          <w:sz w:val="28"/>
          <w:szCs w:val="28"/>
        </w:rPr>
      </w:pPr>
      <w:r w:rsidRPr="00CB377D">
        <w:rPr>
          <w:rFonts w:asciiTheme="minorHAnsi" w:eastAsia="Calibri-Bold" w:hAnsiTheme="minorHAnsi" w:cs="Calibri-Bold"/>
          <w:color w:val="000000"/>
          <w:sz w:val="28"/>
          <w:szCs w:val="28"/>
        </w:rPr>
        <w:t>Nastupi na sajmovima u koordinaciji s regionalnom turističkom zajednicom t</w:t>
      </w:r>
      <w:r>
        <w:rPr>
          <w:rFonts w:asciiTheme="minorHAnsi" w:eastAsia="Calibri-Bold" w:hAnsiTheme="minorHAnsi" w:cs="Calibri-Bold"/>
          <w:color w:val="000000"/>
          <w:sz w:val="28"/>
          <w:szCs w:val="28"/>
        </w:rPr>
        <w:t>emeljem programa rada</w:t>
      </w:r>
      <w:r w:rsidRPr="00CB377D">
        <w:rPr>
          <w:rFonts w:asciiTheme="minorHAnsi" w:eastAsia="Calibri-Bold" w:hAnsiTheme="minorHAnsi" w:cs="Calibri-Bold"/>
          <w:color w:val="000000"/>
          <w:sz w:val="28"/>
          <w:szCs w:val="28"/>
        </w:rPr>
        <w:t xml:space="preserve"> turističke zajednice</w:t>
      </w:r>
      <w:r>
        <w:rPr>
          <w:rFonts w:asciiTheme="minorHAnsi" w:eastAsia="Calibri-Bold" w:hAnsiTheme="minorHAnsi" w:cs="Calibri-Bold"/>
          <w:color w:val="000000"/>
          <w:sz w:val="28"/>
          <w:szCs w:val="28"/>
        </w:rPr>
        <w:t>;</w:t>
      </w:r>
      <w:r w:rsidRPr="00CB377D">
        <w:rPr>
          <w:rFonts w:asciiTheme="minorHAnsi" w:eastAsia="Calibri-Bold" w:hAnsiTheme="minorHAnsi" w:cs="Calibri-Bold"/>
          <w:color w:val="000000"/>
          <w:sz w:val="28"/>
          <w:szCs w:val="28"/>
        </w:rPr>
        <w:t xml:space="preserve"> </w:t>
      </w:r>
      <w:r>
        <w:rPr>
          <w:rFonts w:asciiTheme="minorHAnsi" w:eastAsia="Calibri-Bold" w:hAnsiTheme="minorHAnsi" w:cs="Calibri-Bold"/>
          <w:color w:val="000000"/>
          <w:sz w:val="28"/>
          <w:szCs w:val="28"/>
        </w:rPr>
        <w:t>p</w:t>
      </w:r>
      <w:r w:rsidRPr="00CB377D">
        <w:rPr>
          <w:rFonts w:asciiTheme="minorHAnsi" w:eastAsia="Calibri-Bold" w:hAnsiTheme="minorHAnsi" w:cs="Calibri-Bold"/>
          <w:color w:val="000000"/>
          <w:sz w:val="28"/>
          <w:szCs w:val="28"/>
        </w:rPr>
        <w:t>osebne prezentacije turističke ponude destinacije u koordinaciji s regionalnom turističkom zajednicom temeljem programa rada regionalne turističke zajednic</w:t>
      </w:r>
      <w:r>
        <w:rPr>
          <w:rFonts w:asciiTheme="minorHAnsi" w:eastAsia="Calibri-Bold" w:hAnsiTheme="minorHAnsi" w:cs="Calibri-Bold"/>
          <w:color w:val="000000"/>
          <w:sz w:val="28"/>
          <w:szCs w:val="28"/>
        </w:rPr>
        <w:t>e.</w:t>
      </w:r>
    </w:p>
    <w:p w:rsidR="00CB377D" w:rsidRPr="00DA3245" w:rsidRDefault="00CB377D" w:rsidP="00970422">
      <w:pPr>
        <w:autoSpaceDE w:val="0"/>
        <w:rPr>
          <w:rFonts w:asciiTheme="minorHAnsi" w:eastAsia="Calibri-Bold" w:hAnsiTheme="minorHAnsi" w:cs="Calibri-Bold"/>
          <w:color w:val="000000"/>
          <w:sz w:val="28"/>
          <w:szCs w:val="28"/>
        </w:rPr>
      </w:pPr>
    </w:p>
    <w:p w:rsidR="00B76C1F" w:rsidRDefault="00B76C1F" w:rsidP="00970422">
      <w:pPr>
        <w:autoSpaceDE w:val="0"/>
        <w:rPr>
          <w:rFonts w:asciiTheme="minorHAnsi" w:eastAsia="Calibri-Bold" w:hAnsiTheme="minorHAnsi" w:cs="Calibri-Bold"/>
          <w:b/>
          <w:color w:val="000000"/>
          <w:sz w:val="28"/>
          <w:szCs w:val="28"/>
        </w:rPr>
      </w:pPr>
    </w:p>
    <w:p w:rsidR="00970422" w:rsidRPr="00DA3245" w:rsidRDefault="00970422" w:rsidP="00970422">
      <w:pPr>
        <w:autoSpaceDE w:val="0"/>
        <w:rPr>
          <w:rFonts w:asciiTheme="minorHAnsi" w:eastAsia="Calibri-Bold" w:hAnsiTheme="minorHAnsi" w:cs="Calibri-Bold"/>
          <w:b/>
          <w:color w:val="000000"/>
          <w:sz w:val="28"/>
          <w:szCs w:val="28"/>
        </w:rPr>
      </w:pPr>
      <w:r w:rsidRPr="00DA3245">
        <w:rPr>
          <w:rFonts w:asciiTheme="minorHAnsi" w:eastAsia="Calibri-Bold" w:hAnsiTheme="minorHAnsi" w:cs="Calibri-Bold"/>
          <w:b/>
          <w:color w:val="000000"/>
          <w:sz w:val="28"/>
          <w:szCs w:val="28"/>
        </w:rPr>
        <w:lastRenderedPageBreak/>
        <w:t>Cilj aktivnosti:</w:t>
      </w:r>
    </w:p>
    <w:p w:rsidR="00970422" w:rsidRPr="00DA3245" w:rsidRDefault="00B76C1F" w:rsidP="00970422">
      <w:pPr>
        <w:autoSpaceDE w:val="0"/>
        <w:rPr>
          <w:rFonts w:asciiTheme="minorHAnsi" w:eastAsia="Calibri-Bold" w:hAnsiTheme="minorHAnsi" w:cs="Calibri-Bold"/>
          <w:color w:val="000000"/>
          <w:sz w:val="28"/>
          <w:szCs w:val="28"/>
        </w:rPr>
      </w:pPr>
      <w:r>
        <w:rPr>
          <w:rFonts w:asciiTheme="minorHAnsi" w:eastAsia="Calibri-Bold" w:hAnsiTheme="minorHAnsi" w:cs="Calibri-Bold"/>
          <w:color w:val="000000"/>
          <w:sz w:val="28"/>
          <w:szCs w:val="28"/>
        </w:rPr>
        <w:t>Promotivne aktivnosti uz</w:t>
      </w:r>
      <w:r w:rsidR="00CB377D">
        <w:rPr>
          <w:rFonts w:asciiTheme="minorHAnsi" w:eastAsia="Calibri-Bold" w:hAnsiTheme="minorHAnsi" w:cs="Calibri-Bold"/>
          <w:color w:val="000000"/>
          <w:sz w:val="28"/>
          <w:szCs w:val="28"/>
        </w:rPr>
        <w:t xml:space="preserve"> koordinaciju sa TZ Zadarske županije.</w:t>
      </w:r>
    </w:p>
    <w:p w:rsidR="007B2365" w:rsidRPr="00DA3245" w:rsidRDefault="007B2365" w:rsidP="00970422">
      <w:pPr>
        <w:autoSpaceDE w:val="0"/>
        <w:rPr>
          <w:rFonts w:asciiTheme="minorHAnsi" w:eastAsia="Calibri-Bold" w:hAnsiTheme="minorHAnsi" w:cs="Calibri-Bold"/>
          <w:color w:val="000000"/>
          <w:sz w:val="28"/>
          <w:szCs w:val="28"/>
        </w:rPr>
      </w:pPr>
    </w:p>
    <w:p w:rsidR="007B2365" w:rsidRPr="00DA3245" w:rsidRDefault="007B2365" w:rsidP="00970422">
      <w:pPr>
        <w:autoSpaceDE w:val="0"/>
        <w:rPr>
          <w:rFonts w:asciiTheme="minorHAnsi" w:eastAsia="Calibri-Bold" w:hAnsiTheme="minorHAnsi" w:cs="Calibri-Bold"/>
          <w:b/>
          <w:color w:val="000000"/>
          <w:sz w:val="28"/>
          <w:szCs w:val="28"/>
        </w:rPr>
      </w:pPr>
      <w:r w:rsidRPr="00DA3245">
        <w:rPr>
          <w:rFonts w:asciiTheme="minorHAnsi" w:eastAsia="Calibri-Bold" w:hAnsiTheme="minorHAnsi" w:cs="Calibri-Bold"/>
          <w:b/>
          <w:color w:val="000000"/>
          <w:sz w:val="28"/>
          <w:szCs w:val="28"/>
        </w:rPr>
        <w:t>Nositelj:</w:t>
      </w:r>
    </w:p>
    <w:p w:rsidR="007B2365" w:rsidRPr="00DA3245" w:rsidRDefault="00CB377D" w:rsidP="00970422">
      <w:pPr>
        <w:autoSpaceDE w:val="0"/>
        <w:rPr>
          <w:rFonts w:asciiTheme="minorHAnsi" w:eastAsia="Calibri-Bold" w:hAnsiTheme="minorHAnsi" w:cs="Calibri-Bold"/>
          <w:color w:val="000000"/>
          <w:sz w:val="28"/>
          <w:szCs w:val="28"/>
        </w:rPr>
      </w:pPr>
      <w:r>
        <w:rPr>
          <w:rFonts w:asciiTheme="minorHAnsi" w:eastAsia="Calibri-Bold" w:hAnsiTheme="minorHAnsi" w:cs="Calibri-Bold"/>
          <w:color w:val="000000"/>
          <w:sz w:val="28"/>
          <w:szCs w:val="28"/>
        </w:rPr>
        <w:t>TZ Zadarske županije, TZ Povljana, ostale TZ</w:t>
      </w:r>
    </w:p>
    <w:p w:rsidR="007B2365" w:rsidRPr="00DA3245" w:rsidRDefault="007B2365" w:rsidP="00970422">
      <w:pPr>
        <w:autoSpaceDE w:val="0"/>
        <w:rPr>
          <w:rFonts w:asciiTheme="minorHAnsi" w:eastAsia="Calibri-Bold" w:hAnsiTheme="minorHAnsi" w:cs="Calibri-Bold"/>
          <w:color w:val="000000"/>
          <w:sz w:val="28"/>
          <w:szCs w:val="28"/>
        </w:rPr>
      </w:pPr>
    </w:p>
    <w:p w:rsidR="007B2365" w:rsidRPr="00DA3245" w:rsidRDefault="007B2365" w:rsidP="007B2365">
      <w:pPr>
        <w:autoSpaceDE w:val="0"/>
        <w:rPr>
          <w:rFonts w:asciiTheme="minorHAnsi" w:eastAsia="Calibri-Bold" w:hAnsiTheme="minorHAnsi" w:cs="Calibri-Bold"/>
          <w:b/>
          <w:color w:val="000000"/>
          <w:sz w:val="28"/>
          <w:szCs w:val="28"/>
        </w:rPr>
      </w:pPr>
      <w:r w:rsidRPr="00DA3245">
        <w:rPr>
          <w:rFonts w:asciiTheme="minorHAnsi" w:eastAsia="Calibri-Bold" w:hAnsiTheme="minorHAnsi" w:cs="Calibri-Bold"/>
          <w:b/>
          <w:color w:val="000000"/>
          <w:sz w:val="28"/>
          <w:szCs w:val="28"/>
        </w:rPr>
        <w:t>Iznos potreban za realizaciju:</w:t>
      </w:r>
    </w:p>
    <w:p w:rsidR="007B2365" w:rsidRPr="00DA3245" w:rsidRDefault="00D618E9" w:rsidP="007B2365">
      <w:pPr>
        <w:autoSpaceDE w:val="0"/>
        <w:rPr>
          <w:rFonts w:asciiTheme="minorHAnsi" w:eastAsia="Calibri-Bold" w:hAnsiTheme="minorHAnsi" w:cs="Calibri-Bold"/>
          <w:color w:val="000000"/>
          <w:sz w:val="28"/>
          <w:szCs w:val="28"/>
        </w:rPr>
      </w:pPr>
      <w:r>
        <w:rPr>
          <w:rFonts w:asciiTheme="minorHAnsi" w:eastAsia="Calibri-Bold" w:hAnsiTheme="minorHAnsi" w:cs="Calibri-Bold"/>
          <w:color w:val="000000"/>
          <w:sz w:val="28"/>
          <w:szCs w:val="28"/>
        </w:rPr>
        <w:t xml:space="preserve">5.000 kuna / </w:t>
      </w:r>
      <w:r w:rsidR="00A5041A">
        <w:rPr>
          <w:rFonts w:asciiTheme="minorHAnsi" w:eastAsia="Calibri-Bold" w:hAnsiTheme="minorHAnsi" w:cs="Calibri-Bold"/>
          <w:color w:val="000000"/>
          <w:sz w:val="28"/>
          <w:szCs w:val="28"/>
        </w:rPr>
        <w:t>664</w:t>
      </w:r>
      <w:r w:rsidR="00EE7B7A">
        <w:rPr>
          <w:rFonts w:asciiTheme="minorHAnsi" w:eastAsia="Calibri-Bold" w:hAnsiTheme="minorHAnsi" w:cs="Calibri-Bold"/>
          <w:color w:val="000000"/>
          <w:sz w:val="28"/>
          <w:szCs w:val="28"/>
        </w:rPr>
        <w:t xml:space="preserve"> eura</w:t>
      </w:r>
    </w:p>
    <w:p w:rsidR="007B2365" w:rsidRPr="00DA3245" w:rsidRDefault="007B2365" w:rsidP="007B2365">
      <w:pPr>
        <w:autoSpaceDE w:val="0"/>
        <w:rPr>
          <w:rFonts w:asciiTheme="minorHAnsi" w:eastAsia="Calibri-Bold" w:hAnsiTheme="minorHAnsi" w:cs="Calibri-Bold"/>
          <w:color w:val="000000"/>
          <w:sz w:val="28"/>
          <w:szCs w:val="28"/>
        </w:rPr>
      </w:pPr>
    </w:p>
    <w:p w:rsidR="007B2365" w:rsidRPr="00DA3245" w:rsidRDefault="007B2365" w:rsidP="007B2365">
      <w:pPr>
        <w:autoSpaceDE w:val="0"/>
        <w:rPr>
          <w:rFonts w:asciiTheme="minorHAnsi" w:eastAsia="Calibri-Bold" w:hAnsiTheme="minorHAnsi" w:cs="Calibri-Bold"/>
          <w:b/>
          <w:color w:val="000000"/>
          <w:sz w:val="28"/>
          <w:szCs w:val="28"/>
        </w:rPr>
      </w:pPr>
      <w:r w:rsidRPr="00DA3245">
        <w:rPr>
          <w:rFonts w:asciiTheme="minorHAnsi" w:eastAsia="Calibri-Bold" w:hAnsiTheme="minorHAnsi" w:cs="Calibri-Bold"/>
          <w:b/>
          <w:color w:val="000000"/>
          <w:sz w:val="28"/>
          <w:szCs w:val="28"/>
        </w:rPr>
        <w:t xml:space="preserve">Rok realizacije aktivnosti: </w:t>
      </w:r>
    </w:p>
    <w:p w:rsidR="007B2365" w:rsidRPr="00DA3245" w:rsidRDefault="007B2365" w:rsidP="00970422">
      <w:pPr>
        <w:autoSpaceDE w:val="0"/>
        <w:rPr>
          <w:rFonts w:asciiTheme="minorHAnsi" w:eastAsia="Calibri-Bold" w:hAnsiTheme="minorHAnsi" w:cs="Calibri-Bold"/>
          <w:color w:val="000000"/>
          <w:sz w:val="28"/>
          <w:szCs w:val="28"/>
        </w:rPr>
      </w:pPr>
      <w:r w:rsidRPr="00DA3245">
        <w:rPr>
          <w:rFonts w:asciiTheme="minorHAnsi" w:eastAsia="Calibri-Bold" w:hAnsiTheme="minorHAnsi" w:cs="Calibri-Bold"/>
          <w:color w:val="000000"/>
          <w:sz w:val="28"/>
          <w:szCs w:val="28"/>
        </w:rPr>
        <w:t xml:space="preserve">31.12.2023.g. </w:t>
      </w:r>
    </w:p>
    <w:p w:rsidR="00EE0B42" w:rsidRPr="00DA3245" w:rsidRDefault="004620A8" w:rsidP="00EC3C3E">
      <w:pPr>
        <w:autoSpaceDE w:val="0"/>
        <w:rPr>
          <w:rStyle w:val="Zadanifontodlomka"/>
          <w:rFonts w:asciiTheme="minorHAnsi" w:eastAsia="Calibri" w:hAnsiTheme="minorHAnsi" w:cs="Calibri"/>
          <w:color w:val="000000"/>
          <w:sz w:val="28"/>
          <w:szCs w:val="28"/>
        </w:rPr>
      </w:pPr>
      <w:r w:rsidRPr="00DA3245">
        <w:rPr>
          <w:rStyle w:val="Zadanifontodlomka"/>
          <w:rFonts w:asciiTheme="minorHAnsi" w:eastAsia="Calibri" w:hAnsiTheme="minorHAnsi" w:cs="Calibri"/>
          <w:color w:val="000000"/>
          <w:sz w:val="28"/>
          <w:szCs w:val="28"/>
        </w:rPr>
        <w:t xml:space="preserve">            </w:t>
      </w:r>
    </w:p>
    <w:p w:rsidR="00CB377D" w:rsidRDefault="00EE0B42" w:rsidP="00EC3C3E">
      <w:pPr>
        <w:autoSpaceDE w:val="0"/>
        <w:rPr>
          <w:rStyle w:val="Zadanifontodlomka"/>
          <w:rFonts w:asciiTheme="minorHAnsi" w:eastAsia="Calibri" w:hAnsiTheme="minorHAnsi" w:cs="Calibri"/>
          <w:color w:val="000000"/>
          <w:sz w:val="28"/>
          <w:szCs w:val="28"/>
        </w:rPr>
      </w:pPr>
      <w:r w:rsidRPr="00DA3245">
        <w:rPr>
          <w:rStyle w:val="Zadanifontodlomka"/>
          <w:rFonts w:asciiTheme="minorHAnsi" w:eastAsia="Calibri" w:hAnsiTheme="minorHAnsi" w:cs="Calibri"/>
          <w:color w:val="000000"/>
          <w:sz w:val="28"/>
          <w:szCs w:val="28"/>
        </w:rPr>
        <w:t xml:space="preserve">            </w:t>
      </w:r>
      <w:r w:rsidR="004620A8" w:rsidRPr="00DA3245">
        <w:rPr>
          <w:rStyle w:val="Zadanifontodlomka"/>
          <w:rFonts w:asciiTheme="minorHAnsi" w:eastAsia="Calibri" w:hAnsiTheme="minorHAnsi" w:cs="Calibri"/>
          <w:color w:val="000000"/>
          <w:sz w:val="28"/>
          <w:szCs w:val="28"/>
        </w:rPr>
        <w:t xml:space="preserve"> 3.2   Suradnja sa organizatorima putovanja</w:t>
      </w:r>
      <w:r w:rsidR="00CB377D">
        <w:rPr>
          <w:rStyle w:val="Zadanifontodlomka"/>
          <w:rFonts w:asciiTheme="minorHAnsi" w:eastAsia="Calibri" w:hAnsiTheme="minorHAnsi" w:cs="Calibri"/>
          <w:color w:val="000000"/>
          <w:sz w:val="28"/>
          <w:szCs w:val="28"/>
        </w:rPr>
        <w:t xml:space="preserve"> </w:t>
      </w:r>
    </w:p>
    <w:p w:rsidR="00CB377D" w:rsidRDefault="00CB377D" w:rsidP="00CB377D">
      <w:pPr>
        <w:autoSpaceDE w:val="0"/>
        <w:rPr>
          <w:rStyle w:val="Zadanifontodlomka"/>
          <w:rFonts w:asciiTheme="minorHAnsi" w:eastAsia="Calibri" w:hAnsiTheme="minorHAnsi" w:cs="Calibri"/>
          <w:b/>
          <w:color w:val="000000"/>
          <w:sz w:val="28"/>
          <w:szCs w:val="28"/>
        </w:rPr>
      </w:pPr>
      <w:r>
        <w:rPr>
          <w:rStyle w:val="Zadanifontodlomka"/>
          <w:rFonts w:asciiTheme="minorHAnsi" w:eastAsia="Calibri" w:hAnsiTheme="minorHAnsi" w:cs="Calibri"/>
          <w:b/>
          <w:color w:val="000000"/>
          <w:sz w:val="28"/>
          <w:szCs w:val="28"/>
        </w:rPr>
        <w:t xml:space="preserve">Opis aktivnosti: </w:t>
      </w:r>
    </w:p>
    <w:p w:rsidR="00CB377D" w:rsidRDefault="00CB377D" w:rsidP="00CB377D">
      <w:pPr>
        <w:autoSpaceDE w:val="0"/>
        <w:rPr>
          <w:rFonts w:asciiTheme="minorHAnsi" w:hAnsiTheme="minorHAnsi"/>
          <w:sz w:val="28"/>
          <w:szCs w:val="28"/>
        </w:rPr>
      </w:pPr>
      <w:r w:rsidRPr="00CB377D">
        <w:rPr>
          <w:rFonts w:asciiTheme="minorHAnsi" w:hAnsiTheme="minorHAnsi"/>
          <w:sz w:val="28"/>
          <w:szCs w:val="28"/>
        </w:rPr>
        <w:t>Pružanje podrške u organizaciji studijskih putovanja novinara, predstavnika organizatora putovanja i agenata u suradnji s regionalnom turističkom zajednicom i HTZ-om</w:t>
      </w:r>
      <w:r>
        <w:rPr>
          <w:rFonts w:asciiTheme="minorHAnsi" w:hAnsiTheme="minorHAnsi"/>
          <w:sz w:val="28"/>
          <w:szCs w:val="28"/>
        </w:rPr>
        <w:t>.</w:t>
      </w:r>
      <w:r w:rsidR="00A5041A" w:rsidRPr="00C04E62">
        <w:rPr>
          <w:rFonts w:asciiTheme="minorHAnsi" w:hAnsiTheme="minorHAnsi"/>
          <w:sz w:val="28"/>
          <w:szCs w:val="28"/>
        </w:rPr>
        <w:t xml:space="preserve">    </w:t>
      </w:r>
    </w:p>
    <w:p w:rsidR="00CB377D" w:rsidRDefault="00CB377D" w:rsidP="00CB377D">
      <w:pPr>
        <w:autoSpaceDE w:val="0"/>
        <w:rPr>
          <w:rFonts w:asciiTheme="minorHAnsi" w:hAnsiTheme="minorHAnsi"/>
          <w:sz w:val="28"/>
          <w:szCs w:val="28"/>
        </w:rPr>
      </w:pPr>
    </w:p>
    <w:p w:rsidR="00CB377D" w:rsidRPr="00CB377D" w:rsidRDefault="00CB377D" w:rsidP="00CB377D">
      <w:pPr>
        <w:autoSpaceDE w:val="0"/>
        <w:rPr>
          <w:rFonts w:asciiTheme="minorHAnsi" w:hAnsiTheme="minorHAnsi"/>
          <w:b/>
          <w:sz w:val="28"/>
          <w:szCs w:val="28"/>
        </w:rPr>
      </w:pPr>
      <w:r>
        <w:rPr>
          <w:rFonts w:asciiTheme="minorHAnsi" w:hAnsiTheme="minorHAnsi"/>
          <w:sz w:val="28"/>
          <w:szCs w:val="28"/>
        </w:rPr>
        <w:t xml:space="preserve"> </w:t>
      </w:r>
      <w:r w:rsidRPr="00CB377D">
        <w:rPr>
          <w:rFonts w:asciiTheme="minorHAnsi" w:hAnsiTheme="minorHAnsi"/>
          <w:b/>
          <w:sz w:val="28"/>
          <w:szCs w:val="28"/>
        </w:rPr>
        <w:t>Cilj aktivnosti:</w:t>
      </w:r>
    </w:p>
    <w:p w:rsidR="00CB377D" w:rsidRPr="00CB377D" w:rsidRDefault="00CB377D" w:rsidP="00CB377D">
      <w:pPr>
        <w:autoSpaceDE w:val="0"/>
        <w:rPr>
          <w:rFonts w:asciiTheme="minorHAnsi" w:hAnsiTheme="minorHAnsi"/>
          <w:sz w:val="28"/>
          <w:szCs w:val="28"/>
        </w:rPr>
      </w:pPr>
      <w:r>
        <w:rPr>
          <w:rFonts w:asciiTheme="minorHAnsi" w:hAnsiTheme="minorHAnsi"/>
          <w:sz w:val="28"/>
          <w:szCs w:val="28"/>
        </w:rPr>
        <w:t>Komunikacija sa turističkim novinarima i predstavnicima putničkih agencija je vrlo bitna komponenta zadaća Turističkih zajednica. Cilj je postići što bolje rezultate promocije</w:t>
      </w:r>
      <w:r w:rsidR="00B76C1F">
        <w:rPr>
          <w:rFonts w:asciiTheme="minorHAnsi" w:hAnsiTheme="minorHAnsi"/>
          <w:sz w:val="28"/>
          <w:szCs w:val="28"/>
        </w:rPr>
        <w:t>.</w:t>
      </w:r>
    </w:p>
    <w:p w:rsidR="00CB377D" w:rsidRPr="00CB377D" w:rsidRDefault="00CB377D" w:rsidP="00CB377D">
      <w:pPr>
        <w:autoSpaceDE w:val="0"/>
        <w:rPr>
          <w:rFonts w:asciiTheme="minorHAnsi" w:hAnsiTheme="minorHAnsi"/>
          <w:sz w:val="28"/>
          <w:szCs w:val="28"/>
        </w:rPr>
      </w:pPr>
    </w:p>
    <w:p w:rsidR="00CB377D" w:rsidRPr="00CB377D" w:rsidRDefault="00CB377D" w:rsidP="00CB377D">
      <w:pPr>
        <w:autoSpaceDE w:val="0"/>
        <w:rPr>
          <w:rFonts w:asciiTheme="minorHAnsi" w:hAnsiTheme="minorHAnsi"/>
          <w:b/>
          <w:sz w:val="28"/>
          <w:szCs w:val="28"/>
        </w:rPr>
      </w:pPr>
      <w:r w:rsidRPr="00CB377D">
        <w:rPr>
          <w:rFonts w:asciiTheme="minorHAnsi" w:hAnsiTheme="minorHAnsi"/>
          <w:b/>
          <w:sz w:val="28"/>
          <w:szCs w:val="28"/>
        </w:rPr>
        <w:t>Nositelj:</w:t>
      </w:r>
    </w:p>
    <w:p w:rsidR="00CB377D" w:rsidRPr="00CB377D" w:rsidRDefault="00CB377D" w:rsidP="00CB377D">
      <w:pPr>
        <w:autoSpaceDE w:val="0"/>
        <w:rPr>
          <w:rFonts w:asciiTheme="minorHAnsi" w:hAnsiTheme="minorHAnsi"/>
          <w:sz w:val="28"/>
          <w:szCs w:val="28"/>
        </w:rPr>
      </w:pPr>
      <w:r>
        <w:rPr>
          <w:rFonts w:asciiTheme="minorHAnsi" w:hAnsiTheme="minorHAnsi"/>
          <w:sz w:val="28"/>
          <w:szCs w:val="28"/>
        </w:rPr>
        <w:t>TZ Povljana</w:t>
      </w:r>
    </w:p>
    <w:p w:rsidR="00CB377D" w:rsidRPr="00CB377D" w:rsidRDefault="00CB377D" w:rsidP="00CB377D">
      <w:pPr>
        <w:autoSpaceDE w:val="0"/>
        <w:rPr>
          <w:rFonts w:asciiTheme="minorHAnsi" w:hAnsiTheme="minorHAnsi"/>
          <w:sz w:val="28"/>
          <w:szCs w:val="28"/>
        </w:rPr>
      </w:pPr>
    </w:p>
    <w:p w:rsidR="00CB377D" w:rsidRPr="00CB377D" w:rsidRDefault="00CB377D" w:rsidP="00CB377D">
      <w:pPr>
        <w:autoSpaceDE w:val="0"/>
        <w:rPr>
          <w:rFonts w:asciiTheme="minorHAnsi" w:hAnsiTheme="minorHAnsi"/>
          <w:sz w:val="28"/>
          <w:szCs w:val="28"/>
        </w:rPr>
      </w:pPr>
      <w:r w:rsidRPr="00CB377D">
        <w:rPr>
          <w:rFonts w:asciiTheme="minorHAnsi" w:hAnsiTheme="minorHAnsi"/>
          <w:b/>
          <w:bCs/>
          <w:sz w:val="28"/>
          <w:szCs w:val="28"/>
        </w:rPr>
        <w:t>Iznos potreban za realizaciju:</w:t>
      </w:r>
    </w:p>
    <w:p w:rsidR="00CB377D" w:rsidRPr="00CB377D" w:rsidRDefault="00CB377D" w:rsidP="00CB377D">
      <w:pPr>
        <w:autoSpaceDE w:val="0"/>
        <w:rPr>
          <w:rFonts w:asciiTheme="minorHAnsi" w:hAnsiTheme="minorHAnsi"/>
          <w:sz w:val="28"/>
          <w:szCs w:val="28"/>
        </w:rPr>
      </w:pPr>
      <w:r w:rsidRPr="00CB377D">
        <w:rPr>
          <w:rFonts w:asciiTheme="minorHAnsi" w:hAnsiTheme="minorHAnsi"/>
          <w:sz w:val="28"/>
          <w:szCs w:val="28"/>
        </w:rPr>
        <w:t>0 kuna</w:t>
      </w:r>
    </w:p>
    <w:p w:rsidR="00CB377D" w:rsidRPr="00CB377D" w:rsidRDefault="00CB377D" w:rsidP="00CB377D">
      <w:pPr>
        <w:autoSpaceDE w:val="0"/>
        <w:rPr>
          <w:rFonts w:asciiTheme="minorHAnsi" w:hAnsiTheme="minorHAnsi"/>
          <w:sz w:val="28"/>
          <w:szCs w:val="28"/>
        </w:rPr>
      </w:pPr>
    </w:p>
    <w:p w:rsidR="00CB377D" w:rsidRPr="00CB377D" w:rsidRDefault="00CB377D" w:rsidP="00CB377D">
      <w:pPr>
        <w:autoSpaceDE w:val="0"/>
        <w:rPr>
          <w:rFonts w:asciiTheme="minorHAnsi" w:hAnsiTheme="minorHAnsi"/>
          <w:b/>
          <w:bCs/>
          <w:sz w:val="28"/>
          <w:szCs w:val="28"/>
        </w:rPr>
      </w:pPr>
      <w:r w:rsidRPr="00CB377D">
        <w:rPr>
          <w:rFonts w:asciiTheme="minorHAnsi" w:hAnsiTheme="minorHAnsi"/>
          <w:b/>
          <w:bCs/>
          <w:sz w:val="28"/>
          <w:szCs w:val="28"/>
        </w:rPr>
        <w:t>Rok realizacije aktivnosti:</w:t>
      </w:r>
    </w:p>
    <w:p w:rsidR="00A5041A" w:rsidRDefault="00CB377D" w:rsidP="00CB377D">
      <w:pPr>
        <w:autoSpaceDE w:val="0"/>
        <w:rPr>
          <w:rFonts w:asciiTheme="minorHAnsi" w:hAnsiTheme="minorHAnsi"/>
          <w:sz w:val="28"/>
          <w:szCs w:val="28"/>
        </w:rPr>
      </w:pPr>
      <w:r w:rsidRPr="00CB377D">
        <w:rPr>
          <w:rFonts w:asciiTheme="minorHAnsi" w:hAnsiTheme="minorHAnsi"/>
          <w:b/>
          <w:bCs/>
          <w:sz w:val="28"/>
          <w:szCs w:val="28"/>
        </w:rPr>
        <w:t xml:space="preserve"> </w:t>
      </w:r>
      <w:r w:rsidRPr="00CB377D">
        <w:rPr>
          <w:rFonts w:asciiTheme="minorHAnsi" w:hAnsiTheme="minorHAnsi"/>
          <w:sz w:val="28"/>
          <w:szCs w:val="28"/>
        </w:rPr>
        <w:t xml:space="preserve">31.12.2023.g.         </w:t>
      </w:r>
      <w:r w:rsidR="00A5041A" w:rsidRPr="00C04E62">
        <w:rPr>
          <w:rFonts w:asciiTheme="minorHAnsi" w:hAnsiTheme="minorHAnsi"/>
          <w:sz w:val="28"/>
          <w:szCs w:val="28"/>
        </w:rPr>
        <w:t xml:space="preserve">                                    </w:t>
      </w:r>
    </w:p>
    <w:p w:rsidR="00A5041A" w:rsidRPr="00DA3245" w:rsidRDefault="00A5041A" w:rsidP="00A5041A">
      <w:pPr>
        <w:pStyle w:val="ListParagraph"/>
        <w:ind w:left="1100"/>
        <w:rPr>
          <w:rStyle w:val="Zadanifontodlomka"/>
          <w:rFonts w:asciiTheme="minorHAnsi" w:eastAsia="Calibri" w:hAnsiTheme="minorHAnsi" w:cs="Calibri"/>
          <w:color w:val="000000"/>
          <w:sz w:val="28"/>
          <w:szCs w:val="28"/>
        </w:rPr>
      </w:pPr>
      <w:r w:rsidRPr="00C04E62">
        <w:rPr>
          <w:rFonts w:asciiTheme="minorHAnsi" w:hAnsiTheme="minorHAnsi"/>
          <w:sz w:val="28"/>
          <w:szCs w:val="28"/>
        </w:rPr>
        <w:t xml:space="preserve"> </w:t>
      </w:r>
    </w:p>
    <w:p w:rsidR="004620A8" w:rsidRPr="00DA3245" w:rsidRDefault="004620A8" w:rsidP="00EC3C3E">
      <w:pPr>
        <w:autoSpaceDE w:val="0"/>
        <w:rPr>
          <w:rStyle w:val="Zadanifontodlomka"/>
          <w:rFonts w:asciiTheme="minorHAnsi" w:eastAsia="Calibri" w:hAnsiTheme="minorHAnsi" w:cs="Calibri"/>
          <w:color w:val="000000"/>
          <w:sz w:val="28"/>
          <w:szCs w:val="28"/>
        </w:rPr>
      </w:pPr>
    </w:p>
    <w:p w:rsidR="004620A8" w:rsidRPr="00DA3245" w:rsidRDefault="004620A8" w:rsidP="00EC3C3E">
      <w:pPr>
        <w:autoSpaceDE w:val="0"/>
        <w:rPr>
          <w:rStyle w:val="Zadanifontodlomka"/>
          <w:rFonts w:asciiTheme="minorHAnsi" w:eastAsia="Calibri" w:hAnsiTheme="minorHAnsi" w:cs="Calibri"/>
          <w:color w:val="000000"/>
          <w:sz w:val="28"/>
          <w:szCs w:val="28"/>
        </w:rPr>
      </w:pPr>
      <w:r w:rsidRPr="00DA3245">
        <w:rPr>
          <w:rStyle w:val="Zadanifontodlomka"/>
          <w:rFonts w:asciiTheme="minorHAnsi" w:eastAsia="Calibri" w:hAnsiTheme="minorHAnsi" w:cs="Calibri"/>
          <w:color w:val="000000"/>
          <w:sz w:val="28"/>
          <w:szCs w:val="28"/>
        </w:rPr>
        <w:t xml:space="preserve">             3.3   Kreiranje promotivnog materijala</w:t>
      </w:r>
    </w:p>
    <w:p w:rsidR="004620A8" w:rsidRPr="00DA3245" w:rsidRDefault="004620A8" w:rsidP="00EC3C3E">
      <w:pPr>
        <w:autoSpaceDE w:val="0"/>
        <w:rPr>
          <w:rStyle w:val="Zadanifontodlomka"/>
          <w:rFonts w:asciiTheme="minorHAnsi" w:eastAsia="Calibri" w:hAnsiTheme="minorHAnsi" w:cs="Calibri"/>
          <w:color w:val="000000"/>
          <w:sz w:val="28"/>
          <w:szCs w:val="28"/>
        </w:rPr>
      </w:pPr>
    </w:p>
    <w:p w:rsidR="004620A8" w:rsidRPr="00DA3245" w:rsidRDefault="004620A8" w:rsidP="00EC3C3E">
      <w:pPr>
        <w:autoSpaceDE w:val="0"/>
        <w:rPr>
          <w:rStyle w:val="Zadanifontodlomka"/>
          <w:rFonts w:asciiTheme="minorHAnsi" w:eastAsia="Calibri" w:hAnsiTheme="minorHAnsi" w:cs="Calibri"/>
          <w:b/>
          <w:color w:val="000000"/>
          <w:sz w:val="28"/>
          <w:szCs w:val="28"/>
        </w:rPr>
      </w:pPr>
      <w:r w:rsidRPr="00DA3245">
        <w:rPr>
          <w:rStyle w:val="Zadanifontodlomka"/>
          <w:rFonts w:asciiTheme="minorHAnsi" w:eastAsia="Calibri" w:hAnsiTheme="minorHAnsi" w:cs="Calibri"/>
          <w:color w:val="000000"/>
          <w:sz w:val="28"/>
          <w:szCs w:val="28"/>
        </w:rPr>
        <w:t xml:space="preserve">                      </w:t>
      </w:r>
      <w:r w:rsidRPr="00DA3245">
        <w:rPr>
          <w:rStyle w:val="Zadanifontodlomka"/>
          <w:rFonts w:asciiTheme="minorHAnsi" w:eastAsia="Calibri" w:hAnsiTheme="minorHAnsi" w:cs="Calibri"/>
          <w:b/>
          <w:color w:val="000000"/>
          <w:sz w:val="28"/>
          <w:szCs w:val="28"/>
        </w:rPr>
        <w:t>VIRTUALNO 360 (google street view)</w:t>
      </w:r>
    </w:p>
    <w:p w:rsidR="004620A8" w:rsidRPr="00DA3245" w:rsidRDefault="004620A8" w:rsidP="00EC3C3E">
      <w:pPr>
        <w:autoSpaceDE w:val="0"/>
        <w:rPr>
          <w:rStyle w:val="Zadanifontodlomka"/>
          <w:rFonts w:asciiTheme="minorHAnsi" w:eastAsia="Calibri" w:hAnsiTheme="minorHAnsi" w:cs="Calibri"/>
          <w:b/>
          <w:color w:val="000000"/>
          <w:sz w:val="28"/>
          <w:szCs w:val="28"/>
        </w:rPr>
      </w:pPr>
    </w:p>
    <w:p w:rsidR="004620A8" w:rsidRPr="00DA3245" w:rsidRDefault="004620A8" w:rsidP="00EC3C3E">
      <w:pPr>
        <w:autoSpaceDE w:val="0"/>
        <w:rPr>
          <w:rStyle w:val="Zadanifontodlomka"/>
          <w:rFonts w:asciiTheme="minorHAnsi" w:eastAsia="Calibri" w:hAnsiTheme="minorHAnsi" w:cs="Calibri"/>
          <w:b/>
          <w:color w:val="000000"/>
          <w:sz w:val="28"/>
          <w:szCs w:val="28"/>
        </w:rPr>
      </w:pPr>
      <w:r w:rsidRPr="00DA3245">
        <w:rPr>
          <w:rStyle w:val="Zadanifontodlomka"/>
          <w:rFonts w:asciiTheme="minorHAnsi" w:eastAsia="Calibri" w:hAnsiTheme="minorHAnsi" w:cs="Calibri"/>
          <w:b/>
          <w:color w:val="000000"/>
          <w:sz w:val="28"/>
          <w:szCs w:val="28"/>
        </w:rPr>
        <w:t>Opis aktivnosti:</w:t>
      </w:r>
    </w:p>
    <w:p w:rsidR="004620A8" w:rsidRPr="00DA3245" w:rsidRDefault="004620A8" w:rsidP="004620A8">
      <w:pPr>
        <w:pStyle w:val="ListParagraph"/>
        <w:numPr>
          <w:ilvl w:val="1"/>
          <w:numId w:val="13"/>
        </w:numPr>
        <w:autoSpaceDE w:val="0"/>
        <w:rPr>
          <w:rStyle w:val="Zadanifontodlomka"/>
          <w:rFonts w:asciiTheme="minorHAnsi" w:eastAsia="Calibri" w:hAnsiTheme="minorHAnsi" w:cs="Calibri"/>
          <w:b/>
          <w:color w:val="000000"/>
          <w:sz w:val="28"/>
          <w:szCs w:val="28"/>
        </w:rPr>
      </w:pPr>
      <w:r w:rsidRPr="00DA3245">
        <w:rPr>
          <w:rStyle w:val="Zadanifontodlomka"/>
          <w:rFonts w:asciiTheme="minorHAnsi" w:eastAsia="Calibri" w:hAnsiTheme="minorHAnsi" w:cs="Calibri"/>
          <w:color w:val="000000"/>
          <w:sz w:val="28"/>
          <w:szCs w:val="28"/>
        </w:rPr>
        <w:t>Izrada i objava Google i Web Virtualne 360 Panoramske šetnje</w:t>
      </w:r>
      <w:r w:rsidR="005822A5" w:rsidRPr="00DA3245">
        <w:rPr>
          <w:rStyle w:val="Zadanifontodlomka"/>
          <w:rFonts w:asciiTheme="minorHAnsi" w:eastAsia="Calibri" w:hAnsiTheme="minorHAnsi" w:cs="Calibri"/>
          <w:color w:val="000000"/>
          <w:sz w:val="28"/>
          <w:szCs w:val="28"/>
        </w:rPr>
        <w:t xml:space="preserve"> (prizemne panoramske fotografije)</w:t>
      </w:r>
    </w:p>
    <w:p w:rsidR="005822A5" w:rsidRPr="00DA3245" w:rsidRDefault="005822A5" w:rsidP="004620A8">
      <w:pPr>
        <w:pStyle w:val="ListParagraph"/>
        <w:numPr>
          <w:ilvl w:val="1"/>
          <w:numId w:val="13"/>
        </w:numPr>
        <w:autoSpaceDE w:val="0"/>
        <w:rPr>
          <w:rStyle w:val="Zadanifontodlomka"/>
          <w:rFonts w:asciiTheme="minorHAnsi" w:eastAsia="Calibri" w:hAnsiTheme="minorHAnsi" w:cs="Calibri"/>
          <w:b/>
          <w:color w:val="000000"/>
          <w:sz w:val="28"/>
          <w:szCs w:val="28"/>
        </w:rPr>
      </w:pPr>
      <w:r w:rsidRPr="00DA3245">
        <w:rPr>
          <w:rStyle w:val="Zadanifontodlomka"/>
          <w:rFonts w:asciiTheme="minorHAnsi" w:eastAsia="Calibri" w:hAnsiTheme="minorHAnsi" w:cs="Calibri"/>
          <w:color w:val="000000"/>
          <w:sz w:val="28"/>
          <w:szCs w:val="28"/>
        </w:rPr>
        <w:lastRenderedPageBreak/>
        <w:t>Izrada i objava Google i Web Virtualne 360 Panoramske šetnje (dronske panoramske fotografije)</w:t>
      </w:r>
    </w:p>
    <w:p w:rsidR="005822A5" w:rsidRPr="00DA3245" w:rsidRDefault="005822A5" w:rsidP="004620A8">
      <w:pPr>
        <w:pStyle w:val="ListParagraph"/>
        <w:numPr>
          <w:ilvl w:val="1"/>
          <w:numId w:val="13"/>
        </w:numPr>
        <w:autoSpaceDE w:val="0"/>
        <w:rPr>
          <w:rStyle w:val="Zadanifontodlomka"/>
          <w:rFonts w:asciiTheme="minorHAnsi" w:eastAsia="Calibri" w:hAnsiTheme="minorHAnsi" w:cs="Calibri"/>
          <w:b/>
          <w:color w:val="000000"/>
          <w:sz w:val="28"/>
          <w:szCs w:val="28"/>
        </w:rPr>
      </w:pPr>
      <w:r w:rsidRPr="00DA3245">
        <w:rPr>
          <w:rStyle w:val="Zadanifontodlomka"/>
          <w:rFonts w:asciiTheme="minorHAnsi" w:eastAsia="Calibri" w:hAnsiTheme="minorHAnsi" w:cs="Calibri"/>
          <w:color w:val="000000"/>
          <w:sz w:val="28"/>
          <w:szCs w:val="28"/>
        </w:rPr>
        <w:t>Hosting / upravljanje GSVB uslugom</w:t>
      </w:r>
    </w:p>
    <w:p w:rsidR="005822A5" w:rsidRPr="00DA3245" w:rsidRDefault="005822A5" w:rsidP="00800ADD">
      <w:pPr>
        <w:pStyle w:val="ListParagraph"/>
        <w:numPr>
          <w:ilvl w:val="1"/>
          <w:numId w:val="13"/>
        </w:numPr>
        <w:autoSpaceDE w:val="0"/>
        <w:rPr>
          <w:rStyle w:val="Zadanifontodlomka"/>
          <w:rFonts w:asciiTheme="minorHAnsi" w:eastAsia="Calibri" w:hAnsiTheme="minorHAnsi" w:cs="Calibri"/>
          <w:b/>
          <w:color w:val="000000"/>
          <w:sz w:val="28"/>
          <w:szCs w:val="28"/>
        </w:rPr>
      </w:pPr>
      <w:r w:rsidRPr="00DA3245">
        <w:rPr>
          <w:rStyle w:val="Zadanifontodlomka"/>
          <w:rFonts w:asciiTheme="minorHAnsi" w:eastAsia="Calibri" w:hAnsiTheme="minorHAnsi" w:cs="Calibri"/>
          <w:color w:val="000000"/>
          <w:sz w:val="28"/>
          <w:szCs w:val="28"/>
        </w:rPr>
        <w:t>Ostali troškovi (putni trošak)</w:t>
      </w:r>
    </w:p>
    <w:p w:rsidR="004620A8" w:rsidRPr="00DA3245" w:rsidRDefault="004620A8" w:rsidP="00EC3C3E">
      <w:pPr>
        <w:autoSpaceDE w:val="0"/>
        <w:rPr>
          <w:rFonts w:asciiTheme="minorHAnsi" w:hAnsiTheme="minorHAnsi"/>
        </w:rPr>
      </w:pPr>
    </w:p>
    <w:p w:rsidR="005822A5" w:rsidRPr="00DA3245" w:rsidRDefault="005822A5" w:rsidP="00EC3C3E">
      <w:pPr>
        <w:autoSpaceDE w:val="0"/>
        <w:rPr>
          <w:rFonts w:asciiTheme="minorHAnsi" w:hAnsiTheme="minorHAnsi"/>
          <w:b/>
          <w:sz w:val="28"/>
          <w:szCs w:val="28"/>
        </w:rPr>
      </w:pPr>
      <w:r w:rsidRPr="00DA3245">
        <w:rPr>
          <w:rFonts w:asciiTheme="minorHAnsi" w:hAnsiTheme="minorHAnsi"/>
          <w:b/>
          <w:sz w:val="28"/>
          <w:szCs w:val="28"/>
        </w:rPr>
        <w:t>Cilj aktivnosti:</w:t>
      </w:r>
    </w:p>
    <w:p w:rsidR="005822A5" w:rsidRPr="00DA3245" w:rsidRDefault="005822A5" w:rsidP="00EC3C3E">
      <w:pPr>
        <w:autoSpaceDE w:val="0"/>
        <w:rPr>
          <w:rFonts w:asciiTheme="minorHAnsi" w:hAnsiTheme="minorHAnsi"/>
          <w:sz w:val="28"/>
          <w:szCs w:val="28"/>
        </w:rPr>
      </w:pPr>
      <w:r w:rsidRPr="00DA3245">
        <w:rPr>
          <w:rFonts w:asciiTheme="minorHAnsi" w:hAnsiTheme="minorHAnsi"/>
          <w:sz w:val="28"/>
          <w:szCs w:val="28"/>
        </w:rPr>
        <w:t>Promocija destinacije kroz google usluge koristeći nove tehnologije.</w:t>
      </w:r>
    </w:p>
    <w:p w:rsidR="005822A5" w:rsidRPr="00DA3245" w:rsidRDefault="005822A5" w:rsidP="00EC3C3E">
      <w:pPr>
        <w:autoSpaceDE w:val="0"/>
        <w:rPr>
          <w:rFonts w:asciiTheme="minorHAnsi" w:hAnsiTheme="minorHAnsi"/>
          <w:sz w:val="28"/>
          <w:szCs w:val="28"/>
        </w:rPr>
      </w:pPr>
    </w:p>
    <w:p w:rsidR="005822A5" w:rsidRPr="00DA3245" w:rsidRDefault="005822A5" w:rsidP="00EC3C3E">
      <w:pPr>
        <w:autoSpaceDE w:val="0"/>
        <w:rPr>
          <w:rFonts w:asciiTheme="minorHAnsi" w:hAnsiTheme="minorHAnsi"/>
          <w:b/>
          <w:sz w:val="28"/>
          <w:szCs w:val="28"/>
        </w:rPr>
      </w:pPr>
      <w:r w:rsidRPr="00DA3245">
        <w:rPr>
          <w:rFonts w:asciiTheme="minorHAnsi" w:hAnsiTheme="minorHAnsi"/>
          <w:b/>
          <w:sz w:val="28"/>
          <w:szCs w:val="28"/>
        </w:rPr>
        <w:t>Nositelji:</w:t>
      </w:r>
    </w:p>
    <w:p w:rsidR="005822A5" w:rsidRPr="00DA3245" w:rsidRDefault="005822A5" w:rsidP="00EC3C3E">
      <w:pPr>
        <w:autoSpaceDE w:val="0"/>
        <w:rPr>
          <w:rFonts w:asciiTheme="minorHAnsi" w:hAnsiTheme="minorHAnsi"/>
          <w:sz w:val="28"/>
          <w:szCs w:val="28"/>
        </w:rPr>
      </w:pPr>
      <w:r w:rsidRPr="00DA3245">
        <w:rPr>
          <w:rFonts w:asciiTheme="minorHAnsi" w:hAnsiTheme="minorHAnsi"/>
          <w:sz w:val="28"/>
          <w:szCs w:val="28"/>
        </w:rPr>
        <w:t>TZ Povljana</w:t>
      </w:r>
    </w:p>
    <w:p w:rsidR="005822A5" w:rsidRPr="00DA3245" w:rsidRDefault="005822A5" w:rsidP="00EC3C3E">
      <w:pPr>
        <w:autoSpaceDE w:val="0"/>
        <w:rPr>
          <w:rFonts w:asciiTheme="minorHAnsi" w:hAnsiTheme="minorHAnsi"/>
          <w:sz w:val="28"/>
          <w:szCs w:val="28"/>
        </w:rPr>
      </w:pPr>
    </w:p>
    <w:p w:rsidR="005822A5" w:rsidRPr="00DA3245" w:rsidRDefault="005822A5" w:rsidP="00EC3C3E">
      <w:pPr>
        <w:autoSpaceDE w:val="0"/>
        <w:rPr>
          <w:rFonts w:asciiTheme="minorHAnsi" w:hAnsiTheme="minorHAnsi"/>
          <w:b/>
          <w:sz w:val="28"/>
          <w:szCs w:val="28"/>
        </w:rPr>
      </w:pPr>
      <w:r w:rsidRPr="00DA3245">
        <w:rPr>
          <w:rFonts w:asciiTheme="minorHAnsi" w:hAnsiTheme="minorHAnsi"/>
          <w:b/>
          <w:sz w:val="28"/>
          <w:szCs w:val="28"/>
        </w:rPr>
        <w:t>Iznos potreban za realizaciju:</w:t>
      </w:r>
    </w:p>
    <w:p w:rsidR="00EC3C3E" w:rsidRPr="00DA3245" w:rsidRDefault="00D618E9" w:rsidP="00C46A5D">
      <w:pPr>
        <w:autoSpaceDE w:val="0"/>
        <w:rPr>
          <w:rFonts w:asciiTheme="minorHAnsi" w:hAnsiTheme="minorHAnsi" w:cs="Calibri"/>
          <w:sz w:val="28"/>
          <w:szCs w:val="28"/>
        </w:rPr>
      </w:pPr>
      <w:r>
        <w:rPr>
          <w:rFonts w:asciiTheme="minorHAnsi" w:hAnsiTheme="minorHAnsi"/>
          <w:sz w:val="28"/>
          <w:szCs w:val="28"/>
        </w:rPr>
        <w:t xml:space="preserve">12.000 kuna / </w:t>
      </w:r>
      <w:r w:rsidR="00A5041A">
        <w:rPr>
          <w:rFonts w:asciiTheme="minorHAnsi" w:hAnsiTheme="minorHAnsi"/>
          <w:sz w:val="28"/>
          <w:szCs w:val="28"/>
        </w:rPr>
        <w:t>1.593</w:t>
      </w:r>
      <w:r w:rsidR="00EE7B7A">
        <w:rPr>
          <w:rFonts w:asciiTheme="minorHAnsi" w:hAnsiTheme="minorHAnsi"/>
          <w:sz w:val="28"/>
          <w:szCs w:val="28"/>
        </w:rPr>
        <w:t xml:space="preserve"> eura</w:t>
      </w:r>
    </w:p>
    <w:p w:rsidR="005822A5" w:rsidRPr="00DA3245" w:rsidRDefault="005822A5" w:rsidP="00C46A5D">
      <w:pPr>
        <w:autoSpaceDE w:val="0"/>
        <w:rPr>
          <w:rFonts w:asciiTheme="minorHAnsi" w:hAnsiTheme="minorHAnsi" w:cs="Calibri"/>
          <w:sz w:val="28"/>
          <w:szCs w:val="28"/>
        </w:rPr>
      </w:pPr>
    </w:p>
    <w:p w:rsidR="005822A5" w:rsidRPr="00DA3245" w:rsidRDefault="005822A5" w:rsidP="00C46A5D">
      <w:pPr>
        <w:autoSpaceDE w:val="0"/>
        <w:rPr>
          <w:rFonts w:asciiTheme="minorHAnsi" w:hAnsiTheme="minorHAnsi" w:cs="Calibri"/>
          <w:b/>
          <w:sz w:val="28"/>
          <w:szCs w:val="28"/>
        </w:rPr>
      </w:pPr>
      <w:r w:rsidRPr="00DA3245">
        <w:rPr>
          <w:rFonts w:asciiTheme="minorHAnsi" w:hAnsiTheme="minorHAnsi" w:cs="Calibri"/>
          <w:b/>
          <w:sz w:val="28"/>
          <w:szCs w:val="28"/>
        </w:rPr>
        <w:t>Rok realizacije aktivnosti:</w:t>
      </w:r>
    </w:p>
    <w:p w:rsidR="00CB6AE5" w:rsidRPr="00DA3245" w:rsidRDefault="005822A5" w:rsidP="00CB6AE5">
      <w:pPr>
        <w:autoSpaceDE w:val="0"/>
        <w:rPr>
          <w:rFonts w:asciiTheme="minorHAnsi" w:eastAsia="Calibri" w:hAnsiTheme="minorHAnsi" w:cs="Calibri"/>
          <w:color w:val="000000"/>
          <w:sz w:val="28"/>
          <w:szCs w:val="28"/>
        </w:rPr>
      </w:pPr>
      <w:r w:rsidRPr="00DA3245">
        <w:rPr>
          <w:rFonts w:asciiTheme="minorHAnsi" w:hAnsiTheme="minorHAnsi" w:cs="Calibri"/>
          <w:sz w:val="28"/>
          <w:szCs w:val="28"/>
        </w:rPr>
        <w:t>30.09.2023.</w:t>
      </w:r>
    </w:p>
    <w:p w:rsidR="00CB6AE5" w:rsidRPr="00DA3245" w:rsidRDefault="00CB6AE5" w:rsidP="00CB6AE5">
      <w:pPr>
        <w:rPr>
          <w:rFonts w:asciiTheme="minorHAnsi" w:hAnsiTheme="minorHAnsi"/>
          <w:sz w:val="28"/>
          <w:szCs w:val="28"/>
        </w:rPr>
      </w:pPr>
    </w:p>
    <w:p w:rsidR="00950A72" w:rsidRPr="00DA3245" w:rsidRDefault="00950A72" w:rsidP="00950A72">
      <w:pPr>
        <w:autoSpaceDE w:val="0"/>
        <w:jc w:val="center"/>
        <w:rPr>
          <w:rFonts w:asciiTheme="minorHAnsi" w:hAnsiTheme="minorHAnsi"/>
        </w:rPr>
      </w:pPr>
      <w:r w:rsidRPr="00DA3245">
        <w:rPr>
          <w:rFonts w:asciiTheme="minorHAnsi" w:eastAsia="Calibri" w:hAnsiTheme="minorHAnsi" w:cs="Calibri"/>
          <w:b/>
          <w:bCs/>
          <w:color w:val="000000"/>
          <w:sz w:val="28"/>
          <w:szCs w:val="28"/>
        </w:rPr>
        <w:t>REPRINT KARATA I BROŠURA</w:t>
      </w:r>
    </w:p>
    <w:p w:rsidR="00950A72" w:rsidRPr="00DA3245" w:rsidRDefault="00950A72" w:rsidP="00950A72">
      <w:pPr>
        <w:autoSpaceDE w:val="0"/>
        <w:rPr>
          <w:rFonts w:asciiTheme="minorHAnsi" w:hAnsiTheme="minorHAnsi"/>
        </w:rPr>
      </w:pPr>
      <w:r w:rsidRPr="00DA3245">
        <w:rPr>
          <w:rFonts w:asciiTheme="minorHAnsi" w:eastAsia="Calibri" w:hAnsiTheme="minorHAnsi" w:cs="Calibri"/>
          <w:b/>
          <w:bCs/>
          <w:color w:val="000000"/>
          <w:sz w:val="28"/>
          <w:szCs w:val="28"/>
        </w:rPr>
        <w:t>Opis aktivnosti:</w:t>
      </w:r>
    </w:p>
    <w:p w:rsidR="00950A72" w:rsidRPr="00DA3245" w:rsidRDefault="00950A72" w:rsidP="00950A72">
      <w:pPr>
        <w:autoSpaceDE w:val="0"/>
        <w:rPr>
          <w:rFonts w:asciiTheme="minorHAnsi" w:hAnsiTheme="minorHAnsi"/>
        </w:rPr>
      </w:pPr>
      <w:r w:rsidRPr="00DA3245">
        <w:rPr>
          <w:rFonts w:asciiTheme="minorHAnsi" w:eastAsia="Calibri" w:hAnsiTheme="minorHAnsi" w:cs="Calibri"/>
          <w:color w:val="000000"/>
          <w:sz w:val="28"/>
          <w:szCs w:val="28"/>
        </w:rPr>
        <w:t>Nabavka neophodnog reklamnog materijala za turistički ured.</w:t>
      </w:r>
    </w:p>
    <w:p w:rsidR="00950A72" w:rsidRPr="00DA3245" w:rsidRDefault="00950A72" w:rsidP="00950A72">
      <w:pPr>
        <w:autoSpaceDE w:val="0"/>
        <w:rPr>
          <w:rFonts w:asciiTheme="minorHAnsi" w:hAnsiTheme="minorHAnsi"/>
        </w:rPr>
      </w:pPr>
      <w:r w:rsidRPr="00DA3245">
        <w:rPr>
          <w:rFonts w:asciiTheme="minorHAnsi" w:eastAsia="Calibri" w:hAnsiTheme="minorHAnsi" w:cs="Calibri"/>
          <w:color w:val="000000"/>
          <w:sz w:val="28"/>
          <w:szCs w:val="28"/>
        </w:rPr>
        <w:t xml:space="preserve">  </w:t>
      </w:r>
    </w:p>
    <w:p w:rsidR="00950A72" w:rsidRPr="00DA3245" w:rsidRDefault="00950A72" w:rsidP="00950A72">
      <w:pPr>
        <w:autoSpaceDE w:val="0"/>
        <w:rPr>
          <w:rFonts w:asciiTheme="minorHAnsi" w:hAnsiTheme="minorHAnsi"/>
        </w:rPr>
      </w:pPr>
      <w:r w:rsidRPr="00DA3245">
        <w:rPr>
          <w:rFonts w:asciiTheme="minorHAnsi" w:eastAsia="Calibri" w:hAnsiTheme="minorHAnsi" w:cs="Calibri"/>
          <w:b/>
          <w:bCs/>
          <w:color w:val="000000"/>
          <w:sz w:val="28"/>
          <w:szCs w:val="28"/>
        </w:rPr>
        <w:t>Cilj aktivnosti:</w:t>
      </w:r>
    </w:p>
    <w:p w:rsidR="00950A72" w:rsidRPr="00DA3245" w:rsidRDefault="00950A72" w:rsidP="00950A72">
      <w:pPr>
        <w:autoSpaceDE w:val="0"/>
        <w:rPr>
          <w:rFonts w:asciiTheme="minorHAnsi" w:hAnsiTheme="minorHAnsi"/>
        </w:rPr>
      </w:pPr>
      <w:r w:rsidRPr="00DA3245">
        <w:rPr>
          <w:rFonts w:asciiTheme="minorHAnsi" w:eastAsia="Calibri" w:hAnsiTheme="minorHAnsi" w:cs="Calibri"/>
          <w:color w:val="000000"/>
          <w:sz w:val="28"/>
          <w:szCs w:val="28"/>
        </w:rPr>
        <w:t>Ponuditi posjetiteljima informativne materijale koji će biti korišteni od strane svih sudionika u turizmu.</w:t>
      </w:r>
    </w:p>
    <w:p w:rsidR="00950A72" w:rsidRPr="00DA3245" w:rsidRDefault="00950A72" w:rsidP="00950A72">
      <w:pPr>
        <w:autoSpaceDE w:val="0"/>
        <w:rPr>
          <w:rFonts w:asciiTheme="minorHAnsi" w:hAnsiTheme="minorHAnsi"/>
        </w:rPr>
      </w:pPr>
      <w:r w:rsidRPr="00DA3245">
        <w:rPr>
          <w:rFonts w:asciiTheme="minorHAnsi" w:eastAsia="Calibri" w:hAnsiTheme="minorHAnsi" w:cs="Calibri"/>
          <w:color w:val="000000"/>
          <w:sz w:val="28"/>
          <w:szCs w:val="28"/>
        </w:rPr>
        <w:t xml:space="preserve"> </w:t>
      </w:r>
      <w:r w:rsidRPr="00DA3245">
        <w:rPr>
          <w:rFonts w:asciiTheme="minorHAnsi" w:eastAsia="Calibri" w:hAnsiTheme="minorHAnsi" w:cs="Calibri"/>
          <w:b/>
          <w:bCs/>
          <w:color w:val="000000"/>
          <w:sz w:val="28"/>
          <w:szCs w:val="28"/>
        </w:rPr>
        <w:t>Nositelj:</w:t>
      </w:r>
    </w:p>
    <w:p w:rsidR="00950A72" w:rsidRPr="00DA3245" w:rsidRDefault="00950A72" w:rsidP="00950A72">
      <w:pPr>
        <w:rPr>
          <w:rFonts w:asciiTheme="minorHAnsi" w:hAnsiTheme="minorHAnsi"/>
        </w:rPr>
      </w:pPr>
      <w:r w:rsidRPr="00DA3245">
        <w:rPr>
          <w:rFonts w:asciiTheme="minorHAnsi" w:hAnsiTheme="minorHAnsi"/>
          <w:sz w:val="28"/>
          <w:szCs w:val="28"/>
        </w:rPr>
        <w:t>TZ Povljana</w:t>
      </w:r>
    </w:p>
    <w:p w:rsidR="00950A72" w:rsidRPr="00DA3245" w:rsidRDefault="00950A72" w:rsidP="00950A72">
      <w:pPr>
        <w:rPr>
          <w:rFonts w:asciiTheme="minorHAnsi" w:hAnsiTheme="minorHAnsi"/>
        </w:rPr>
      </w:pPr>
    </w:p>
    <w:p w:rsidR="00950A72" w:rsidRPr="00DA3245" w:rsidRDefault="00950A72" w:rsidP="00950A72">
      <w:pPr>
        <w:rPr>
          <w:rFonts w:asciiTheme="minorHAnsi" w:hAnsiTheme="minorHAnsi"/>
        </w:rPr>
      </w:pPr>
      <w:r w:rsidRPr="00DA3245">
        <w:rPr>
          <w:rFonts w:asciiTheme="minorHAnsi" w:hAnsiTheme="minorHAnsi"/>
          <w:b/>
          <w:bCs/>
          <w:sz w:val="28"/>
          <w:szCs w:val="28"/>
        </w:rPr>
        <w:t>Iznos potreban za realizaciju:</w:t>
      </w:r>
    </w:p>
    <w:p w:rsidR="00950A72" w:rsidRPr="00DA3245" w:rsidRDefault="00D618E9" w:rsidP="00950A72">
      <w:pPr>
        <w:rPr>
          <w:rFonts w:asciiTheme="minorHAnsi" w:hAnsiTheme="minorHAnsi"/>
          <w:sz w:val="28"/>
          <w:szCs w:val="28"/>
        </w:rPr>
      </w:pPr>
      <w:r>
        <w:rPr>
          <w:rFonts w:asciiTheme="minorHAnsi" w:hAnsiTheme="minorHAnsi"/>
          <w:sz w:val="28"/>
          <w:szCs w:val="28"/>
        </w:rPr>
        <w:t xml:space="preserve">2.000 kuna / </w:t>
      </w:r>
      <w:r w:rsidR="00A5041A">
        <w:rPr>
          <w:rFonts w:asciiTheme="minorHAnsi" w:hAnsiTheme="minorHAnsi"/>
          <w:sz w:val="28"/>
          <w:szCs w:val="28"/>
        </w:rPr>
        <w:t>265</w:t>
      </w:r>
      <w:r w:rsidR="00EE7B7A">
        <w:rPr>
          <w:rFonts w:asciiTheme="minorHAnsi" w:hAnsiTheme="minorHAnsi"/>
          <w:sz w:val="28"/>
          <w:szCs w:val="28"/>
        </w:rPr>
        <w:t xml:space="preserve"> eura</w:t>
      </w:r>
    </w:p>
    <w:p w:rsidR="00950A72" w:rsidRPr="00DA3245" w:rsidRDefault="00950A72" w:rsidP="00950A72">
      <w:pPr>
        <w:rPr>
          <w:rFonts w:asciiTheme="minorHAnsi" w:hAnsiTheme="minorHAnsi"/>
          <w:sz w:val="28"/>
          <w:szCs w:val="28"/>
        </w:rPr>
      </w:pPr>
    </w:p>
    <w:p w:rsidR="00950A72" w:rsidRPr="00DA3245" w:rsidRDefault="00950A72" w:rsidP="00950A72">
      <w:pPr>
        <w:rPr>
          <w:rFonts w:asciiTheme="minorHAnsi" w:hAnsiTheme="minorHAnsi"/>
        </w:rPr>
      </w:pPr>
      <w:r w:rsidRPr="00DA3245">
        <w:rPr>
          <w:rFonts w:asciiTheme="minorHAnsi" w:hAnsiTheme="minorHAnsi"/>
          <w:b/>
          <w:bCs/>
          <w:sz w:val="28"/>
          <w:szCs w:val="28"/>
        </w:rPr>
        <w:t>Rok realizacije aktivnosti:</w:t>
      </w:r>
    </w:p>
    <w:p w:rsidR="009B009B" w:rsidRDefault="00950A72" w:rsidP="00A5041A">
      <w:pPr>
        <w:autoSpaceDE w:val="0"/>
        <w:rPr>
          <w:rFonts w:asciiTheme="minorHAnsi" w:eastAsia="Calibri" w:hAnsiTheme="minorHAnsi" w:cs="Calibri"/>
          <w:b/>
          <w:color w:val="000000"/>
          <w:sz w:val="28"/>
          <w:szCs w:val="28"/>
        </w:rPr>
      </w:pPr>
      <w:r w:rsidRPr="00DA3245">
        <w:rPr>
          <w:rFonts w:asciiTheme="minorHAnsi" w:eastAsia="Calibri" w:hAnsiTheme="minorHAnsi" w:cs="Calibri"/>
          <w:color w:val="000000"/>
          <w:sz w:val="28"/>
          <w:szCs w:val="28"/>
        </w:rPr>
        <w:t>31.12.2023.</w:t>
      </w:r>
    </w:p>
    <w:p w:rsidR="008807CB" w:rsidRPr="00DA3245" w:rsidRDefault="008807CB" w:rsidP="008807CB">
      <w:pPr>
        <w:autoSpaceDE w:val="0"/>
        <w:jc w:val="center"/>
        <w:rPr>
          <w:rFonts w:asciiTheme="minorHAnsi" w:eastAsia="Calibri" w:hAnsiTheme="minorHAnsi" w:cs="Calibri"/>
          <w:b/>
          <w:color w:val="000000"/>
          <w:sz w:val="28"/>
          <w:szCs w:val="28"/>
        </w:rPr>
      </w:pPr>
      <w:r w:rsidRPr="00DA3245">
        <w:rPr>
          <w:rFonts w:asciiTheme="minorHAnsi" w:eastAsia="Calibri" w:hAnsiTheme="minorHAnsi" w:cs="Calibri"/>
          <w:b/>
          <w:color w:val="000000"/>
          <w:sz w:val="28"/>
          <w:szCs w:val="28"/>
        </w:rPr>
        <w:t>DIGITALNA RUTA POVLJANA</w:t>
      </w:r>
    </w:p>
    <w:p w:rsidR="008807CB" w:rsidRPr="00DA3245" w:rsidRDefault="008807CB" w:rsidP="008807CB">
      <w:pPr>
        <w:autoSpaceDE w:val="0"/>
        <w:jc w:val="center"/>
        <w:rPr>
          <w:rFonts w:asciiTheme="minorHAnsi" w:eastAsia="Calibri" w:hAnsiTheme="minorHAnsi" w:cs="Calibri"/>
          <w:b/>
          <w:color w:val="000000"/>
          <w:sz w:val="28"/>
          <w:szCs w:val="28"/>
        </w:rPr>
      </w:pPr>
    </w:p>
    <w:p w:rsidR="008807CB" w:rsidRPr="00DA3245" w:rsidRDefault="008807CB" w:rsidP="008807CB">
      <w:pPr>
        <w:autoSpaceDE w:val="0"/>
        <w:rPr>
          <w:rFonts w:asciiTheme="minorHAnsi" w:hAnsiTheme="minorHAnsi"/>
        </w:rPr>
      </w:pPr>
      <w:r w:rsidRPr="00DA3245">
        <w:rPr>
          <w:rFonts w:asciiTheme="minorHAnsi" w:eastAsia="Calibri" w:hAnsiTheme="minorHAnsi" w:cs="Calibri"/>
          <w:b/>
          <w:bCs/>
          <w:color w:val="000000"/>
          <w:sz w:val="28"/>
          <w:szCs w:val="28"/>
        </w:rPr>
        <w:t>Opis aktivnosti:</w:t>
      </w:r>
    </w:p>
    <w:p w:rsidR="008807CB" w:rsidRPr="00DA3245" w:rsidRDefault="008807CB" w:rsidP="008807CB">
      <w:pPr>
        <w:autoSpaceDE w:val="0"/>
        <w:rPr>
          <w:rFonts w:asciiTheme="minorHAnsi" w:hAnsiTheme="minorHAnsi"/>
        </w:rPr>
      </w:pPr>
      <w:r w:rsidRPr="00DA3245">
        <w:rPr>
          <w:rFonts w:asciiTheme="minorHAnsi" w:eastAsia="Calibri" w:hAnsiTheme="minorHAnsi" w:cs="Calibri"/>
          <w:color w:val="000000"/>
          <w:sz w:val="28"/>
          <w:szCs w:val="28"/>
        </w:rPr>
        <w:t>Izrada interaktivne rute i video sadržaja</w:t>
      </w:r>
      <w:r w:rsidR="000F4C74" w:rsidRPr="00DA3245">
        <w:rPr>
          <w:rFonts w:asciiTheme="minorHAnsi" w:eastAsia="Calibri" w:hAnsiTheme="minorHAnsi" w:cs="Calibri"/>
          <w:color w:val="000000"/>
          <w:sz w:val="28"/>
          <w:szCs w:val="28"/>
        </w:rPr>
        <w:t>.</w:t>
      </w:r>
      <w:r w:rsidRPr="00DA3245">
        <w:rPr>
          <w:rFonts w:asciiTheme="minorHAnsi" w:eastAsia="Calibri" w:hAnsiTheme="minorHAnsi" w:cs="Calibri"/>
          <w:color w:val="000000"/>
          <w:sz w:val="28"/>
          <w:szCs w:val="28"/>
        </w:rPr>
        <w:t xml:space="preserve"> </w:t>
      </w:r>
    </w:p>
    <w:p w:rsidR="008807CB" w:rsidRPr="00DA3245" w:rsidRDefault="008807CB" w:rsidP="008807CB">
      <w:pPr>
        <w:autoSpaceDE w:val="0"/>
        <w:rPr>
          <w:rFonts w:asciiTheme="minorHAnsi" w:hAnsiTheme="minorHAnsi"/>
        </w:rPr>
      </w:pPr>
      <w:r w:rsidRPr="00DA3245">
        <w:rPr>
          <w:rFonts w:asciiTheme="minorHAnsi" w:eastAsia="Calibri" w:hAnsiTheme="minorHAnsi" w:cs="Calibri"/>
          <w:color w:val="000000"/>
          <w:sz w:val="28"/>
          <w:szCs w:val="28"/>
        </w:rPr>
        <w:t xml:space="preserve">  </w:t>
      </w:r>
    </w:p>
    <w:p w:rsidR="008807CB" w:rsidRPr="00DA3245" w:rsidRDefault="008807CB" w:rsidP="008807CB">
      <w:pPr>
        <w:autoSpaceDE w:val="0"/>
        <w:rPr>
          <w:rFonts w:asciiTheme="minorHAnsi" w:hAnsiTheme="minorHAnsi"/>
        </w:rPr>
      </w:pPr>
      <w:r w:rsidRPr="00DA3245">
        <w:rPr>
          <w:rFonts w:asciiTheme="minorHAnsi" w:eastAsia="Calibri" w:hAnsiTheme="minorHAnsi" w:cs="Calibri"/>
          <w:b/>
          <w:bCs/>
          <w:color w:val="000000"/>
          <w:sz w:val="28"/>
          <w:szCs w:val="28"/>
        </w:rPr>
        <w:t>Cilj aktivnosti:</w:t>
      </w:r>
    </w:p>
    <w:p w:rsidR="008807CB" w:rsidRPr="00DA3245" w:rsidRDefault="000F4C74" w:rsidP="008807CB">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 xml:space="preserve">Prezentacija ponude na zanimljiv način bez čitanja suhoparnog teksta. Ovakva prezentacija vizualno i informativno unaprijeđuje našu ponudu a video daje dinamiku ponude. Video materijal pomaže u promociji npr. Objave na </w:t>
      </w:r>
      <w:r w:rsidRPr="00DA3245">
        <w:rPr>
          <w:rFonts w:asciiTheme="minorHAnsi" w:eastAsia="Calibri" w:hAnsiTheme="minorHAnsi" w:cs="Calibri"/>
          <w:color w:val="000000"/>
          <w:sz w:val="28"/>
          <w:szCs w:val="28"/>
        </w:rPr>
        <w:lastRenderedPageBreak/>
        <w:t>društvenim mrežama, video panelima, brošurama, plakatima.</w:t>
      </w:r>
    </w:p>
    <w:p w:rsidR="000F4C74" w:rsidRPr="00DA3245" w:rsidRDefault="000F4C74" w:rsidP="008807CB">
      <w:pPr>
        <w:autoSpaceDE w:val="0"/>
        <w:rPr>
          <w:rFonts w:asciiTheme="minorHAnsi" w:hAnsiTheme="minorHAnsi"/>
        </w:rPr>
      </w:pPr>
    </w:p>
    <w:p w:rsidR="008807CB" w:rsidRPr="00DA3245" w:rsidRDefault="008807CB" w:rsidP="008807CB">
      <w:pPr>
        <w:autoSpaceDE w:val="0"/>
        <w:rPr>
          <w:rFonts w:asciiTheme="minorHAnsi" w:hAnsiTheme="minorHAnsi"/>
        </w:rPr>
      </w:pPr>
      <w:r w:rsidRPr="00DA3245">
        <w:rPr>
          <w:rFonts w:asciiTheme="minorHAnsi" w:eastAsia="Calibri" w:hAnsiTheme="minorHAnsi" w:cs="Calibri"/>
          <w:color w:val="000000"/>
          <w:sz w:val="28"/>
          <w:szCs w:val="28"/>
        </w:rPr>
        <w:t xml:space="preserve"> </w:t>
      </w:r>
      <w:r w:rsidRPr="00DA3245">
        <w:rPr>
          <w:rFonts w:asciiTheme="minorHAnsi" w:eastAsia="Calibri" w:hAnsiTheme="minorHAnsi" w:cs="Calibri"/>
          <w:b/>
          <w:bCs/>
          <w:color w:val="000000"/>
          <w:sz w:val="28"/>
          <w:szCs w:val="28"/>
        </w:rPr>
        <w:t>Nositelj:</w:t>
      </w:r>
    </w:p>
    <w:p w:rsidR="008807CB" w:rsidRPr="00DA3245" w:rsidRDefault="008807CB" w:rsidP="008807CB">
      <w:pPr>
        <w:rPr>
          <w:rFonts w:asciiTheme="minorHAnsi" w:hAnsiTheme="minorHAnsi"/>
        </w:rPr>
      </w:pPr>
      <w:r w:rsidRPr="00DA3245">
        <w:rPr>
          <w:rFonts w:asciiTheme="minorHAnsi" w:hAnsiTheme="minorHAnsi"/>
          <w:sz w:val="28"/>
          <w:szCs w:val="28"/>
        </w:rPr>
        <w:t>TZ Povljana</w:t>
      </w:r>
    </w:p>
    <w:p w:rsidR="008807CB" w:rsidRPr="00DA3245" w:rsidRDefault="008807CB" w:rsidP="008807CB">
      <w:pPr>
        <w:rPr>
          <w:rFonts w:asciiTheme="minorHAnsi" w:hAnsiTheme="minorHAnsi"/>
        </w:rPr>
      </w:pPr>
    </w:p>
    <w:p w:rsidR="008807CB" w:rsidRPr="00DA3245" w:rsidRDefault="008807CB" w:rsidP="008807CB">
      <w:pPr>
        <w:rPr>
          <w:rFonts w:asciiTheme="minorHAnsi" w:hAnsiTheme="minorHAnsi"/>
        </w:rPr>
      </w:pPr>
      <w:r w:rsidRPr="00DA3245">
        <w:rPr>
          <w:rFonts w:asciiTheme="minorHAnsi" w:hAnsiTheme="minorHAnsi"/>
          <w:b/>
          <w:bCs/>
          <w:sz w:val="28"/>
          <w:szCs w:val="28"/>
        </w:rPr>
        <w:t>Iznos potreban za realizaciju:</w:t>
      </w:r>
    </w:p>
    <w:p w:rsidR="008807CB" w:rsidRPr="00DA3245" w:rsidRDefault="00D618E9" w:rsidP="008807CB">
      <w:pPr>
        <w:rPr>
          <w:rFonts w:asciiTheme="minorHAnsi" w:hAnsiTheme="minorHAnsi"/>
          <w:sz w:val="28"/>
          <w:szCs w:val="28"/>
        </w:rPr>
      </w:pPr>
      <w:r>
        <w:rPr>
          <w:rFonts w:asciiTheme="minorHAnsi" w:hAnsiTheme="minorHAnsi"/>
          <w:sz w:val="28"/>
          <w:szCs w:val="28"/>
        </w:rPr>
        <w:t>4.000 kuna / 531</w:t>
      </w:r>
      <w:r w:rsidR="009B009B">
        <w:rPr>
          <w:rFonts w:asciiTheme="minorHAnsi" w:hAnsiTheme="minorHAnsi"/>
          <w:sz w:val="28"/>
          <w:szCs w:val="28"/>
        </w:rPr>
        <w:t xml:space="preserve"> euro</w:t>
      </w:r>
    </w:p>
    <w:p w:rsidR="008807CB" w:rsidRPr="00DA3245" w:rsidRDefault="008807CB" w:rsidP="008807CB">
      <w:pPr>
        <w:rPr>
          <w:rFonts w:asciiTheme="minorHAnsi" w:hAnsiTheme="minorHAnsi"/>
          <w:sz w:val="28"/>
          <w:szCs w:val="28"/>
        </w:rPr>
      </w:pPr>
    </w:p>
    <w:p w:rsidR="008807CB" w:rsidRPr="00DA3245" w:rsidRDefault="008807CB" w:rsidP="008807CB">
      <w:pPr>
        <w:rPr>
          <w:rFonts w:asciiTheme="minorHAnsi" w:hAnsiTheme="minorHAnsi"/>
        </w:rPr>
      </w:pPr>
      <w:r w:rsidRPr="00DA3245">
        <w:rPr>
          <w:rFonts w:asciiTheme="minorHAnsi" w:hAnsiTheme="minorHAnsi"/>
          <w:b/>
          <w:bCs/>
          <w:sz w:val="28"/>
          <w:szCs w:val="28"/>
        </w:rPr>
        <w:t>Rok realizacije aktivnosti:</w:t>
      </w:r>
    </w:p>
    <w:p w:rsidR="003A083A" w:rsidRPr="00DA3245" w:rsidRDefault="008807CB" w:rsidP="008807CB">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31.12.2023.</w:t>
      </w:r>
    </w:p>
    <w:p w:rsidR="003A083A" w:rsidRPr="00DA3245" w:rsidRDefault="003A083A" w:rsidP="003A083A">
      <w:pPr>
        <w:autoSpaceDE w:val="0"/>
        <w:jc w:val="center"/>
        <w:rPr>
          <w:rFonts w:asciiTheme="minorHAnsi" w:eastAsia="Calibri" w:hAnsiTheme="minorHAnsi" w:cs="Calibri"/>
          <w:b/>
          <w:color w:val="000000"/>
          <w:sz w:val="28"/>
          <w:szCs w:val="28"/>
        </w:rPr>
      </w:pPr>
      <w:r w:rsidRPr="00DA3245">
        <w:rPr>
          <w:rFonts w:asciiTheme="minorHAnsi" w:eastAsia="Calibri" w:hAnsiTheme="minorHAnsi" w:cs="Calibri"/>
          <w:b/>
          <w:color w:val="000000"/>
          <w:sz w:val="28"/>
          <w:szCs w:val="28"/>
        </w:rPr>
        <w:t>GUIDE for YOU</w:t>
      </w:r>
    </w:p>
    <w:p w:rsidR="003A083A" w:rsidRPr="00DA3245" w:rsidRDefault="003A083A" w:rsidP="003A083A">
      <w:pPr>
        <w:autoSpaceDE w:val="0"/>
        <w:jc w:val="center"/>
        <w:rPr>
          <w:rFonts w:asciiTheme="minorHAnsi" w:eastAsia="Calibri" w:hAnsiTheme="minorHAnsi" w:cs="Calibri"/>
          <w:b/>
          <w:color w:val="000000"/>
          <w:sz w:val="28"/>
          <w:szCs w:val="28"/>
        </w:rPr>
      </w:pPr>
    </w:p>
    <w:p w:rsidR="003A083A" w:rsidRPr="00DA3245" w:rsidRDefault="003A083A" w:rsidP="003A083A">
      <w:pPr>
        <w:autoSpaceDE w:val="0"/>
        <w:rPr>
          <w:rFonts w:asciiTheme="minorHAnsi" w:hAnsiTheme="minorHAnsi"/>
        </w:rPr>
      </w:pPr>
      <w:r w:rsidRPr="00DA3245">
        <w:rPr>
          <w:rFonts w:asciiTheme="minorHAnsi" w:eastAsia="Calibri" w:hAnsiTheme="minorHAnsi" w:cs="Calibri"/>
          <w:b/>
          <w:bCs/>
          <w:color w:val="000000"/>
          <w:sz w:val="28"/>
          <w:szCs w:val="28"/>
        </w:rPr>
        <w:t>Opis aktivnosti:</w:t>
      </w:r>
    </w:p>
    <w:p w:rsidR="00444FA6" w:rsidRPr="00DA3245" w:rsidRDefault="003A083A" w:rsidP="00444FA6">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 xml:space="preserve">To je višejezična mobilna aplikacija namijenjena turistima/gostima kako bi na jednostavan način pronašli sve atrakcije, proizvode i usluge koje ih zanimaju na  području Povljane i Paga.  </w:t>
      </w:r>
      <w:r w:rsidR="00444FA6" w:rsidRPr="00DA3245">
        <w:rPr>
          <w:rFonts w:asciiTheme="minorHAnsi" w:eastAsia="Calibri" w:hAnsiTheme="minorHAnsi" w:cs="Calibri"/>
          <w:color w:val="000000"/>
          <w:sz w:val="28"/>
          <w:szCs w:val="28"/>
        </w:rPr>
        <w:t>Preko aplikacije na jednom mjestu i u vrijeme kada njima odgovara, dobivaju informacije o lokalnoj ponudi, događanjima, mjesta koja je poželjno posjetiti, upute i smjernice… sve ono što obično gost često pita i traži kada dođe u turistički ured ili kod vlasnika smještajnog objekta.  </w:t>
      </w:r>
    </w:p>
    <w:p w:rsidR="003A083A" w:rsidRPr="00DA3245" w:rsidRDefault="003A083A" w:rsidP="003A083A">
      <w:pPr>
        <w:autoSpaceDE w:val="0"/>
        <w:rPr>
          <w:rFonts w:asciiTheme="minorHAnsi" w:hAnsiTheme="minorHAnsi"/>
        </w:rPr>
      </w:pPr>
      <w:r w:rsidRPr="00DA3245">
        <w:rPr>
          <w:rFonts w:asciiTheme="minorHAnsi" w:eastAsia="Calibri" w:hAnsiTheme="minorHAnsi" w:cs="Calibri"/>
          <w:color w:val="000000"/>
          <w:sz w:val="28"/>
          <w:szCs w:val="28"/>
        </w:rPr>
        <w:t xml:space="preserve">   </w:t>
      </w:r>
    </w:p>
    <w:p w:rsidR="003A083A" w:rsidRPr="00DA3245" w:rsidRDefault="003A083A" w:rsidP="003A083A">
      <w:pPr>
        <w:autoSpaceDE w:val="0"/>
        <w:rPr>
          <w:rFonts w:asciiTheme="minorHAnsi" w:hAnsiTheme="minorHAnsi"/>
        </w:rPr>
      </w:pPr>
      <w:r w:rsidRPr="00DA3245">
        <w:rPr>
          <w:rFonts w:asciiTheme="minorHAnsi" w:eastAsia="Calibri" w:hAnsiTheme="minorHAnsi" w:cs="Calibri"/>
          <w:b/>
          <w:bCs/>
          <w:color w:val="000000"/>
          <w:sz w:val="28"/>
          <w:szCs w:val="28"/>
        </w:rPr>
        <w:t>Cilj aktivnosti:</w:t>
      </w:r>
    </w:p>
    <w:p w:rsidR="002210F5" w:rsidRPr="00DA3245" w:rsidRDefault="002210F5" w:rsidP="002210F5">
      <w:pPr>
        <w:autoSpaceDE w:val="0"/>
        <w:rPr>
          <w:rFonts w:asciiTheme="minorHAnsi" w:eastAsia="Calibri" w:hAnsiTheme="minorHAnsi" w:cs="Calibri"/>
          <w:color w:val="000000"/>
          <w:sz w:val="28"/>
          <w:szCs w:val="28"/>
        </w:rPr>
      </w:pPr>
      <w:r w:rsidRPr="00DA3245">
        <w:rPr>
          <w:rFonts w:asciiTheme="minorHAnsi" w:eastAsia="Calibri" w:hAnsiTheme="minorHAnsi" w:cs="Calibri"/>
          <w:color w:val="000000"/>
          <w:sz w:val="28"/>
          <w:szCs w:val="28"/>
        </w:rPr>
        <w:t xml:space="preserve">Omogućiti bolju vidljivost i lakši pronalazak proizvoda i usluga, koristiti ekološko i financijsko prihvatljivo rješenje za povećanje atraktivnosti, biti korak ispred konkurencije i svojim gostima omogućiti najbolje iskustvo. </w:t>
      </w:r>
    </w:p>
    <w:p w:rsidR="002210F5" w:rsidRPr="00DA3245" w:rsidRDefault="002210F5" w:rsidP="003A083A">
      <w:pPr>
        <w:autoSpaceDE w:val="0"/>
        <w:rPr>
          <w:rFonts w:asciiTheme="minorHAnsi" w:hAnsiTheme="minorHAnsi"/>
        </w:rPr>
      </w:pPr>
    </w:p>
    <w:p w:rsidR="003A083A" w:rsidRPr="00DA3245" w:rsidRDefault="003A083A" w:rsidP="003A083A">
      <w:pPr>
        <w:autoSpaceDE w:val="0"/>
        <w:rPr>
          <w:rFonts w:asciiTheme="minorHAnsi" w:hAnsiTheme="minorHAnsi"/>
        </w:rPr>
      </w:pPr>
      <w:r w:rsidRPr="00DA3245">
        <w:rPr>
          <w:rFonts w:asciiTheme="minorHAnsi" w:eastAsia="Calibri" w:hAnsiTheme="minorHAnsi" w:cs="Calibri"/>
          <w:color w:val="000000"/>
          <w:sz w:val="28"/>
          <w:szCs w:val="28"/>
        </w:rPr>
        <w:t xml:space="preserve"> </w:t>
      </w:r>
      <w:r w:rsidRPr="00DA3245">
        <w:rPr>
          <w:rFonts w:asciiTheme="minorHAnsi" w:eastAsia="Calibri" w:hAnsiTheme="minorHAnsi" w:cs="Calibri"/>
          <w:b/>
          <w:bCs/>
          <w:color w:val="000000"/>
          <w:sz w:val="28"/>
          <w:szCs w:val="28"/>
        </w:rPr>
        <w:t>Nositelj:</w:t>
      </w:r>
    </w:p>
    <w:p w:rsidR="003A083A" w:rsidRPr="00DA3245" w:rsidRDefault="003A083A" w:rsidP="003A083A">
      <w:pPr>
        <w:rPr>
          <w:rFonts w:asciiTheme="minorHAnsi" w:hAnsiTheme="minorHAnsi"/>
        </w:rPr>
      </w:pPr>
      <w:r w:rsidRPr="00DA3245">
        <w:rPr>
          <w:rFonts w:asciiTheme="minorHAnsi" w:hAnsiTheme="minorHAnsi"/>
          <w:sz w:val="28"/>
          <w:szCs w:val="28"/>
        </w:rPr>
        <w:t>TZ Povljana</w:t>
      </w:r>
    </w:p>
    <w:p w:rsidR="003A083A" w:rsidRPr="00DA3245" w:rsidRDefault="003A083A" w:rsidP="003A083A">
      <w:pPr>
        <w:rPr>
          <w:rFonts w:asciiTheme="minorHAnsi" w:hAnsiTheme="minorHAnsi"/>
        </w:rPr>
      </w:pPr>
    </w:p>
    <w:p w:rsidR="003A083A" w:rsidRPr="00DA3245" w:rsidRDefault="003A083A" w:rsidP="003A083A">
      <w:pPr>
        <w:rPr>
          <w:rFonts w:asciiTheme="minorHAnsi" w:hAnsiTheme="minorHAnsi"/>
        </w:rPr>
      </w:pPr>
      <w:r w:rsidRPr="00DA3245">
        <w:rPr>
          <w:rFonts w:asciiTheme="minorHAnsi" w:hAnsiTheme="minorHAnsi"/>
          <w:b/>
          <w:bCs/>
          <w:sz w:val="28"/>
          <w:szCs w:val="28"/>
        </w:rPr>
        <w:t>Iznos potreban za realizaciju:</w:t>
      </w:r>
    </w:p>
    <w:p w:rsidR="003A083A" w:rsidRPr="00DA3245" w:rsidRDefault="003721FC" w:rsidP="003A083A">
      <w:pPr>
        <w:rPr>
          <w:rFonts w:asciiTheme="minorHAnsi" w:hAnsiTheme="minorHAnsi"/>
          <w:sz w:val="28"/>
          <w:szCs w:val="28"/>
        </w:rPr>
      </w:pPr>
      <w:r>
        <w:rPr>
          <w:rFonts w:asciiTheme="minorHAnsi" w:hAnsiTheme="minorHAnsi"/>
          <w:sz w:val="28"/>
          <w:szCs w:val="28"/>
        </w:rPr>
        <w:t>12</w:t>
      </w:r>
      <w:r w:rsidR="00D618E9">
        <w:rPr>
          <w:rFonts w:asciiTheme="minorHAnsi" w:hAnsiTheme="minorHAnsi"/>
          <w:sz w:val="28"/>
          <w:szCs w:val="28"/>
        </w:rPr>
        <w:t xml:space="preserve">.000 kuna / </w:t>
      </w:r>
      <w:r w:rsidR="009B009B">
        <w:rPr>
          <w:rFonts w:asciiTheme="minorHAnsi" w:hAnsiTheme="minorHAnsi"/>
          <w:sz w:val="28"/>
          <w:szCs w:val="28"/>
        </w:rPr>
        <w:t>1.</w:t>
      </w:r>
      <w:r>
        <w:rPr>
          <w:rFonts w:asciiTheme="minorHAnsi" w:hAnsiTheme="minorHAnsi"/>
          <w:sz w:val="28"/>
          <w:szCs w:val="28"/>
        </w:rPr>
        <w:t>593 eura</w:t>
      </w:r>
    </w:p>
    <w:p w:rsidR="003A083A" w:rsidRPr="00DA3245" w:rsidRDefault="003A083A" w:rsidP="003A083A">
      <w:pPr>
        <w:rPr>
          <w:rFonts w:asciiTheme="minorHAnsi" w:hAnsiTheme="minorHAnsi"/>
          <w:sz w:val="28"/>
          <w:szCs w:val="28"/>
        </w:rPr>
      </w:pPr>
    </w:p>
    <w:p w:rsidR="009B009B" w:rsidRDefault="009B009B" w:rsidP="003A083A">
      <w:pPr>
        <w:rPr>
          <w:rFonts w:asciiTheme="minorHAnsi" w:hAnsiTheme="minorHAnsi"/>
          <w:b/>
          <w:bCs/>
          <w:sz w:val="28"/>
          <w:szCs w:val="28"/>
        </w:rPr>
      </w:pPr>
    </w:p>
    <w:p w:rsidR="003A083A" w:rsidRPr="00DA3245" w:rsidRDefault="003A083A" w:rsidP="003A083A">
      <w:pPr>
        <w:rPr>
          <w:rFonts w:asciiTheme="minorHAnsi" w:hAnsiTheme="minorHAnsi"/>
        </w:rPr>
      </w:pPr>
      <w:r w:rsidRPr="00DA3245">
        <w:rPr>
          <w:rFonts w:asciiTheme="minorHAnsi" w:hAnsiTheme="minorHAnsi"/>
          <w:b/>
          <w:bCs/>
          <w:sz w:val="28"/>
          <w:szCs w:val="28"/>
        </w:rPr>
        <w:t>Rok realizacije aktivnosti:</w:t>
      </w:r>
    </w:p>
    <w:p w:rsidR="008807CB" w:rsidRPr="00DA3245" w:rsidRDefault="003A083A" w:rsidP="008807CB">
      <w:pPr>
        <w:autoSpaceDE w:val="0"/>
        <w:rPr>
          <w:rFonts w:asciiTheme="minorHAnsi" w:eastAsia="Calibri" w:hAnsiTheme="minorHAnsi" w:cs="Calibri"/>
          <w:b/>
          <w:color w:val="000000"/>
          <w:sz w:val="28"/>
          <w:szCs w:val="28"/>
        </w:rPr>
      </w:pPr>
      <w:r w:rsidRPr="00DA3245">
        <w:rPr>
          <w:rFonts w:asciiTheme="minorHAnsi" w:eastAsia="Calibri" w:hAnsiTheme="minorHAnsi" w:cs="Calibri"/>
          <w:color w:val="000000"/>
          <w:sz w:val="28"/>
          <w:szCs w:val="28"/>
        </w:rPr>
        <w:t>31.12.2023.</w:t>
      </w:r>
    </w:p>
    <w:p w:rsidR="008C6BDA" w:rsidRPr="00DA3245" w:rsidRDefault="008C6BDA" w:rsidP="00950A72">
      <w:pPr>
        <w:autoSpaceDE w:val="0"/>
        <w:rPr>
          <w:rFonts w:asciiTheme="minorHAnsi" w:eastAsia="Calibri" w:hAnsiTheme="minorHAnsi" w:cs="Calibri"/>
          <w:color w:val="000000"/>
          <w:sz w:val="28"/>
          <w:szCs w:val="28"/>
        </w:rPr>
      </w:pPr>
    </w:p>
    <w:p w:rsidR="008C6BDA" w:rsidRPr="00DA3245" w:rsidRDefault="008C6BDA" w:rsidP="008C6BDA">
      <w:pPr>
        <w:rPr>
          <w:rFonts w:asciiTheme="minorHAnsi" w:hAnsiTheme="minorHAnsi"/>
          <w:sz w:val="28"/>
          <w:szCs w:val="28"/>
        </w:rPr>
      </w:pPr>
      <w:bookmarkStart w:id="6" w:name="_Hlk58787294"/>
      <w:r w:rsidRPr="00DA3245">
        <w:rPr>
          <w:rFonts w:asciiTheme="minorHAnsi" w:hAnsiTheme="minorHAnsi"/>
          <w:sz w:val="28"/>
          <w:szCs w:val="28"/>
        </w:rPr>
        <w:t xml:space="preserve">               3.4  Internetske stranice</w:t>
      </w:r>
    </w:p>
    <w:p w:rsidR="008C6BDA" w:rsidRPr="00DA3245" w:rsidRDefault="008C6BDA" w:rsidP="008C6BDA">
      <w:pPr>
        <w:rPr>
          <w:rFonts w:asciiTheme="minorHAnsi" w:hAnsiTheme="minorHAnsi"/>
          <w:sz w:val="28"/>
          <w:szCs w:val="28"/>
        </w:rPr>
      </w:pPr>
    </w:p>
    <w:p w:rsidR="008C6BDA" w:rsidRPr="00DA3245" w:rsidRDefault="008C6BDA" w:rsidP="008C6BDA">
      <w:pPr>
        <w:rPr>
          <w:rFonts w:asciiTheme="minorHAnsi" w:hAnsiTheme="minorHAnsi"/>
          <w:sz w:val="28"/>
          <w:szCs w:val="28"/>
        </w:rPr>
      </w:pPr>
      <w:r w:rsidRPr="00DA3245">
        <w:rPr>
          <w:rFonts w:asciiTheme="minorHAnsi" w:hAnsiTheme="minorHAnsi"/>
          <w:sz w:val="28"/>
          <w:szCs w:val="28"/>
        </w:rPr>
        <w:t xml:space="preserve">                       3.4.1   Razvoj i održavanje internetskih stranica</w:t>
      </w:r>
    </w:p>
    <w:bookmarkEnd w:id="6"/>
    <w:p w:rsidR="008C6BDA" w:rsidRPr="00DA3245" w:rsidRDefault="008C6BDA" w:rsidP="008C6BDA">
      <w:pPr>
        <w:rPr>
          <w:rFonts w:asciiTheme="minorHAnsi" w:hAnsiTheme="minorHAnsi"/>
          <w:b/>
          <w:sz w:val="28"/>
          <w:szCs w:val="28"/>
        </w:rPr>
      </w:pPr>
    </w:p>
    <w:p w:rsidR="000F4C74" w:rsidRPr="00DA3245" w:rsidRDefault="000F4C74" w:rsidP="000F4C74">
      <w:pPr>
        <w:jc w:val="center"/>
        <w:rPr>
          <w:rFonts w:asciiTheme="minorHAnsi" w:hAnsiTheme="minorHAnsi"/>
          <w:b/>
          <w:sz w:val="28"/>
          <w:szCs w:val="28"/>
        </w:rPr>
      </w:pPr>
      <w:r w:rsidRPr="00DA3245">
        <w:rPr>
          <w:rFonts w:asciiTheme="minorHAnsi" w:hAnsiTheme="minorHAnsi"/>
          <w:b/>
          <w:sz w:val="28"/>
          <w:szCs w:val="28"/>
        </w:rPr>
        <w:t>HOSTING I DIZAJN STRANICE</w:t>
      </w:r>
    </w:p>
    <w:p w:rsidR="00B76C1F" w:rsidRDefault="00B76C1F" w:rsidP="008C6BDA">
      <w:pPr>
        <w:rPr>
          <w:rFonts w:asciiTheme="minorHAnsi" w:hAnsiTheme="minorHAnsi"/>
          <w:b/>
          <w:bCs/>
          <w:sz w:val="28"/>
          <w:szCs w:val="28"/>
        </w:rPr>
      </w:pPr>
      <w:bookmarkStart w:id="7" w:name="_Hlk58519801"/>
    </w:p>
    <w:p w:rsidR="008C6BDA" w:rsidRPr="00DA3245" w:rsidRDefault="008C6BDA" w:rsidP="008C6BDA">
      <w:pPr>
        <w:rPr>
          <w:rFonts w:asciiTheme="minorHAnsi" w:hAnsiTheme="minorHAnsi"/>
          <w:b/>
          <w:bCs/>
          <w:sz w:val="28"/>
          <w:szCs w:val="28"/>
        </w:rPr>
      </w:pPr>
      <w:r w:rsidRPr="00DA3245">
        <w:rPr>
          <w:rFonts w:asciiTheme="minorHAnsi" w:hAnsiTheme="minorHAnsi"/>
          <w:b/>
          <w:bCs/>
          <w:sz w:val="28"/>
          <w:szCs w:val="28"/>
        </w:rPr>
        <w:lastRenderedPageBreak/>
        <w:t>Opis aktivnosti:</w:t>
      </w:r>
    </w:p>
    <w:p w:rsidR="008C6BDA" w:rsidRDefault="000D4D47" w:rsidP="008C6BDA">
      <w:pPr>
        <w:rPr>
          <w:rFonts w:asciiTheme="minorHAnsi" w:hAnsiTheme="minorHAnsi"/>
          <w:sz w:val="28"/>
          <w:szCs w:val="28"/>
        </w:rPr>
      </w:pPr>
      <w:r w:rsidRPr="000D4D47">
        <w:rPr>
          <w:rFonts w:asciiTheme="minorHAnsi" w:hAnsiTheme="minorHAnsi"/>
          <w:sz w:val="28"/>
          <w:szCs w:val="28"/>
        </w:rPr>
        <w:t>Upravljanje određenim sadržajem na internetsk</w:t>
      </w:r>
      <w:r>
        <w:rPr>
          <w:rFonts w:asciiTheme="minorHAnsi" w:hAnsiTheme="minorHAnsi"/>
          <w:sz w:val="28"/>
          <w:szCs w:val="28"/>
        </w:rPr>
        <w:t>im stranicama;</w:t>
      </w:r>
      <w:r w:rsidRPr="000D4D47">
        <w:rPr>
          <w:rFonts w:asciiTheme="minorHAnsi" w:hAnsiTheme="minorHAnsi"/>
          <w:sz w:val="28"/>
          <w:szCs w:val="28"/>
        </w:rPr>
        <w:t xml:space="preserve"> </w:t>
      </w:r>
      <w:r>
        <w:rPr>
          <w:rFonts w:asciiTheme="minorHAnsi" w:hAnsiTheme="minorHAnsi"/>
          <w:sz w:val="28"/>
          <w:szCs w:val="28"/>
        </w:rPr>
        <w:t>r</w:t>
      </w:r>
      <w:r w:rsidRPr="000D4D47">
        <w:rPr>
          <w:rFonts w:asciiTheme="minorHAnsi" w:hAnsiTheme="minorHAnsi"/>
          <w:sz w:val="28"/>
          <w:szCs w:val="28"/>
        </w:rPr>
        <w:t>azvoj i održavanje internetskih stranica</w:t>
      </w:r>
    </w:p>
    <w:p w:rsidR="000D4D47" w:rsidRPr="00DA3245" w:rsidRDefault="000D4D47" w:rsidP="008C6BDA">
      <w:pPr>
        <w:rPr>
          <w:rFonts w:asciiTheme="minorHAnsi" w:hAnsiTheme="minorHAnsi"/>
          <w:sz w:val="28"/>
          <w:szCs w:val="28"/>
        </w:rPr>
      </w:pPr>
    </w:p>
    <w:p w:rsidR="008C6BDA" w:rsidRPr="00DA3245" w:rsidRDefault="008C6BDA" w:rsidP="008C6BDA">
      <w:pPr>
        <w:rPr>
          <w:rFonts w:asciiTheme="minorHAnsi" w:hAnsiTheme="minorHAnsi"/>
          <w:b/>
          <w:bCs/>
          <w:sz w:val="28"/>
          <w:szCs w:val="28"/>
        </w:rPr>
      </w:pPr>
      <w:r w:rsidRPr="00DA3245">
        <w:rPr>
          <w:rFonts w:asciiTheme="minorHAnsi" w:hAnsiTheme="minorHAnsi"/>
          <w:b/>
          <w:bCs/>
          <w:sz w:val="28"/>
          <w:szCs w:val="28"/>
        </w:rPr>
        <w:t>Cilj aktivnosti:</w:t>
      </w:r>
    </w:p>
    <w:p w:rsidR="008C6BDA" w:rsidRPr="00DA3245" w:rsidRDefault="008C6BDA" w:rsidP="008C6BDA">
      <w:pPr>
        <w:rPr>
          <w:rFonts w:asciiTheme="minorHAnsi" w:hAnsiTheme="minorHAnsi"/>
          <w:sz w:val="28"/>
          <w:szCs w:val="28"/>
        </w:rPr>
      </w:pPr>
      <w:r w:rsidRPr="00DA3245">
        <w:rPr>
          <w:rFonts w:asciiTheme="minorHAnsi" w:hAnsiTheme="minorHAnsi"/>
          <w:sz w:val="28"/>
          <w:szCs w:val="28"/>
        </w:rPr>
        <w:t>Mrežne stranice su jako bitan faktor u aktivnostima promocije destinacije.</w:t>
      </w:r>
    </w:p>
    <w:p w:rsidR="00A5041A" w:rsidRDefault="00A5041A" w:rsidP="008C6BDA">
      <w:pPr>
        <w:rPr>
          <w:rFonts w:asciiTheme="minorHAnsi" w:hAnsiTheme="minorHAnsi"/>
          <w:b/>
          <w:bCs/>
          <w:sz w:val="28"/>
          <w:szCs w:val="28"/>
        </w:rPr>
      </w:pPr>
    </w:p>
    <w:p w:rsidR="008C6BDA" w:rsidRPr="00DA3245" w:rsidRDefault="008C6BDA" w:rsidP="008C6BDA">
      <w:pPr>
        <w:rPr>
          <w:rFonts w:asciiTheme="minorHAnsi" w:hAnsiTheme="minorHAnsi"/>
          <w:b/>
          <w:bCs/>
          <w:sz w:val="28"/>
          <w:szCs w:val="28"/>
        </w:rPr>
      </w:pPr>
      <w:r w:rsidRPr="00DA3245">
        <w:rPr>
          <w:rFonts w:asciiTheme="minorHAnsi" w:hAnsiTheme="minorHAnsi"/>
          <w:b/>
          <w:bCs/>
          <w:sz w:val="28"/>
          <w:szCs w:val="28"/>
        </w:rPr>
        <w:t xml:space="preserve">Nositelji i partneri: </w:t>
      </w:r>
    </w:p>
    <w:p w:rsidR="008C6BDA" w:rsidRPr="00DA3245" w:rsidRDefault="008C6BDA" w:rsidP="008C6BDA">
      <w:pPr>
        <w:rPr>
          <w:rFonts w:asciiTheme="minorHAnsi" w:hAnsiTheme="minorHAnsi"/>
          <w:sz w:val="28"/>
          <w:szCs w:val="28"/>
        </w:rPr>
      </w:pPr>
      <w:r w:rsidRPr="00DA3245">
        <w:rPr>
          <w:rFonts w:asciiTheme="minorHAnsi" w:hAnsiTheme="minorHAnsi"/>
          <w:sz w:val="28"/>
          <w:szCs w:val="28"/>
        </w:rPr>
        <w:t>TZ Povljana</w:t>
      </w:r>
    </w:p>
    <w:p w:rsidR="008C6BDA" w:rsidRPr="00DA3245" w:rsidRDefault="008C6BDA" w:rsidP="008C6BDA">
      <w:pPr>
        <w:rPr>
          <w:rFonts w:asciiTheme="minorHAnsi" w:hAnsiTheme="minorHAnsi"/>
          <w:sz w:val="28"/>
          <w:szCs w:val="28"/>
        </w:rPr>
      </w:pPr>
    </w:p>
    <w:p w:rsidR="008C6BDA" w:rsidRPr="00DA3245" w:rsidRDefault="008C6BDA" w:rsidP="008C6BDA">
      <w:pPr>
        <w:rPr>
          <w:rFonts w:asciiTheme="minorHAnsi" w:hAnsiTheme="minorHAnsi"/>
          <w:b/>
          <w:bCs/>
          <w:sz w:val="28"/>
          <w:szCs w:val="28"/>
        </w:rPr>
      </w:pPr>
      <w:r w:rsidRPr="00DA3245">
        <w:rPr>
          <w:rFonts w:asciiTheme="minorHAnsi" w:hAnsiTheme="minorHAnsi"/>
          <w:b/>
          <w:bCs/>
          <w:sz w:val="28"/>
          <w:szCs w:val="28"/>
        </w:rPr>
        <w:t>Iznos potreban za realizaciju:</w:t>
      </w:r>
    </w:p>
    <w:p w:rsidR="008C6BDA" w:rsidRPr="00DA3245" w:rsidRDefault="00122485" w:rsidP="008C6BDA">
      <w:pPr>
        <w:rPr>
          <w:rFonts w:asciiTheme="minorHAnsi" w:hAnsiTheme="minorHAnsi"/>
          <w:sz w:val="28"/>
          <w:szCs w:val="28"/>
        </w:rPr>
      </w:pPr>
      <w:r>
        <w:rPr>
          <w:rFonts w:asciiTheme="minorHAnsi" w:hAnsiTheme="minorHAnsi"/>
          <w:sz w:val="28"/>
          <w:szCs w:val="28"/>
        </w:rPr>
        <w:t>1</w:t>
      </w:r>
      <w:r w:rsidR="00D618E9">
        <w:rPr>
          <w:rFonts w:asciiTheme="minorHAnsi" w:hAnsiTheme="minorHAnsi"/>
          <w:sz w:val="28"/>
          <w:szCs w:val="28"/>
        </w:rPr>
        <w:t xml:space="preserve">.000 kuna / </w:t>
      </w:r>
      <w:r>
        <w:rPr>
          <w:rFonts w:asciiTheme="minorHAnsi" w:hAnsiTheme="minorHAnsi"/>
          <w:sz w:val="28"/>
          <w:szCs w:val="28"/>
        </w:rPr>
        <w:t>133</w:t>
      </w:r>
      <w:r w:rsidR="009B009B">
        <w:rPr>
          <w:rFonts w:asciiTheme="minorHAnsi" w:hAnsiTheme="minorHAnsi"/>
          <w:sz w:val="28"/>
          <w:szCs w:val="28"/>
        </w:rPr>
        <w:t xml:space="preserve"> euro</w:t>
      </w:r>
    </w:p>
    <w:p w:rsidR="008C6BDA" w:rsidRPr="00DA3245" w:rsidRDefault="008C6BDA" w:rsidP="008C6BDA">
      <w:pPr>
        <w:rPr>
          <w:rFonts w:asciiTheme="minorHAnsi" w:hAnsiTheme="minorHAnsi"/>
          <w:sz w:val="28"/>
          <w:szCs w:val="28"/>
        </w:rPr>
      </w:pPr>
    </w:p>
    <w:p w:rsidR="008C6BDA" w:rsidRPr="00DA3245" w:rsidRDefault="008C6BDA" w:rsidP="008C6BDA">
      <w:pPr>
        <w:rPr>
          <w:rFonts w:asciiTheme="minorHAnsi" w:hAnsiTheme="minorHAnsi"/>
          <w:b/>
          <w:bCs/>
          <w:sz w:val="28"/>
          <w:szCs w:val="28"/>
        </w:rPr>
      </w:pPr>
      <w:r w:rsidRPr="00DA3245">
        <w:rPr>
          <w:rFonts w:asciiTheme="minorHAnsi" w:hAnsiTheme="minorHAnsi"/>
          <w:b/>
          <w:bCs/>
          <w:sz w:val="28"/>
          <w:szCs w:val="28"/>
        </w:rPr>
        <w:t>Rok realizacije aktivnosti:</w:t>
      </w:r>
    </w:p>
    <w:p w:rsidR="008C6BDA" w:rsidRPr="00DA3245" w:rsidRDefault="008C6BDA" w:rsidP="008C6BDA">
      <w:pPr>
        <w:rPr>
          <w:rFonts w:asciiTheme="minorHAnsi" w:hAnsiTheme="minorHAnsi"/>
          <w:sz w:val="28"/>
          <w:szCs w:val="28"/>
        </w:rPr>
      </w:pPr>
      <w:r w:rsidRPr="00DA3245">
        <w:rPr>
          <w:rFonts w:asciiTheme="minorHAnsi" w:hAnsiTheme="minorHAnsi"/>
          <w:sz w:val="28"/>
          <w:szCs w:val="28"/>
        </w:rPr>
        <w:t>31.12.2023.</w:t>
      </w:r>
    </w:p>
    <w:bookmarkEnd w:id="7"/>
    <w:p w:rsidR="008C6BDA" w:rsidRPr="00DA3245" w:rsidRDefault="008C6BDA" w:rsidP="00950A72">
      <w:pPr>
        <w:autoSpaceDE w:val="0"/>
        <w:rPr>
          <w:rFonts w:asciiTheme="minorHAnsi" w:hAnsiTheme="minorHAnsi"/>
        </w:rPr>
      </w:pPr>
    </w:p>
    <w:p w:rsidR="00CB6AE5" w:rsidRDefault="008C6BDA" w:rsidP="00CB6AE5">
      <w:pPr>
        <w:rPr>
          <w:rFonts w:asciiTheme="minorHAnsi" w:hAnsiTheme="minorHAnsi"/>
          <w:bCs/>
          <w:sz w:val="28"/>
          <w:szCs w:val="28"/>
        </w:rPr>
      </w:pPr>
      <w:r w:rsidRPr="00DA3245">
        <w:rPr>
          <w:rFonts w:asciiTheme="minorHAnsi" w:hAnsiTheme="minorHAnsi"/>
          <w:bCs/>
          <w:sz w:val="28"/>
          <w:szCs w:val="28"/>
        </w:rPr>
        <w:t xml:space="preserve">                         3.5   Kreiranje i upravljanje bazama turističkih podataka</w:t>
      </w:r>
    </w:p>
    <w:p w:rsidR="000D4D47" w:rsidRDefault="000D4D47" w:rsidP="00CB6AE5">
      <w:pPr>
        <w:rPr>
          <w:rFonts w:asciiTheme="minorHAnsi" w:hAnsiTheme="minorHAnsi"/>
          <w:bCs/>
          <w:sz w:val="28"/>
          <w:szCs w:val="28"/>
        </w:rPr>
      </w:pPr>
    </w:p>
    <w:p w:rsidR="000D4D47" w:rsidRPr="000D4D47" w:rsidRDefault="000D4D47" w:rsidP="00CB6AE5">
      <w:pPr>
        <w:rPr>
          <w:rFonts w:asciiTheme="minorHAnsi" w:hAnsiTheme="minorHAnsi"/>
          <w:b/>
          <w:bCs/>
          <w:sz w:val="28"/>
          <w:szCs w:val="28"/>
        </w:rPr>
      </w:pPr>
      <w:r w:rsidRPr="000D4D47">
        <w:rPr>
          <w:rFonts w:asciiTheme="minorHAnsi" w:hAnsiTheme="minorHAnsi"/>
          <w:b/>
          <w:bCs/>
          <w:sz w:val="28"/>
          <w:szCs w:val="28"/>
        </w:rPr>
        <w:t>Opis aktivnosti:</w:t>
      </w:r>
    </w:p>
    <w:p w:rsidR="000D4D47" w:rsidRPr="00DA3245" w:rsidRDefault="000D4D47" w:rsidP="00CB6AE5">
      <w:pPr>
        <w:rPr>
          <w:rFonts w:asciiTheme="minorHAnsi" w:hAnsiTheme="minorHAnsi"/>
          <w:bCs/>
          <w:sz w:val="28"/>
          <w:szCs w:val="28"/>
        </w:rPr>
      </w:pPr>
      <w:r w:rsidRPr="000D4D47">
        <w:rPr>
          <w:rFonts w:asciiTheme="minorHAnsi" w:hAnsiTheme="minorHAnsi"/>
          <w:bCs/>
          <w:sz w:val="28"/>
          <w:szCs w:val="28"/>
        </w:rPr>
        <w:t>Uspostavljanje detaljne turističke baz</w:t>
      </w:r>
      <w:r>
        <w:rPr>
          <w:rFonts w:asciiTheme="minorHAnsi" w:hAnsiTheme="minorHAnsi"/>
          <w:bCs/>
          <w:sz w:val="28"/>
          <w:szCs w:val="28"/>
        </w:rPr>
        <w:t>e podataka o ponudi i potražnji;</w:t>
      </w:r>
      <w:r w:rsidRPr="000D4D47">
        <w:rPr>
          <w:rFonts w:asciiTheme="minorHAnsi" w:hAnsiTheme="minorHAnsi"/>
          <w:bCs/>
          <w:sz w:val="28"/>
          <w:szCs w:val="28"/>
        </w:rPr>
        <w:t xml:space="preserve"> </w:t>
      </w:r>
      <w:r>
        <w:rPr>
          <w:rFonts w:asciiTheme="minorHAnsi" w:hAnsiTheme="minorHAnsi"/>
          <w:bCs/>
          <w:sz w:val="28"/>
          <w:szCs w:val="28"/>
        </w:rPr>
        <w:t>o</w:t>
      </w:r>
      <w:r w:rsidRPr="000D4D47">
        <w:rPr>
          <w:rFonts w:asciiTheme="minorHAnsi" w:hAnsiTheme="minorHAnsi"/>
          <w:bCs/>
          <w:sz w:val="28"/>
          <w:szCs w:val="28"/>
        </w:rPr>
        <w:t>tkup sadržaja, fotografija i ostalih podataka</w:t>
      </w:r>
      <w:r>
        <w:rPr>
          <w:rFonts w:asciiTheme="minorHAnsi" w:hAnsiTheme="minorHAnsi"/>
          <w:bCs/>
          <w:sz w:val="28"/>
          <w:szCs w:val="28"/>
        </w:rPr>
        <w:t>;</w:t>
      </w:r>
      <w:r w:rsidRPr="000D4D47">
        <w:rPr>
          <w:rFonts w:asciiTheme="minorHAnsi" w:hAnsiTheme="minorHAnsi"/>
          <w:bCs/>
          <w:sz w:val="28"/>
          <w:szCs w:val="28"/>
        </w:rPr>
        <w:t xml:space="preserve"> </w:t>
      </w:r>
      <w:r>
        <w:rPr>
          <w:rFonts w:asciiTheme="minorHAnsi" w:hAnsiTheme="minorHAnsi"/>
          <w:bCs/>
          <w:sz w:val="28"/>
          <w:szCs w:val="28"/>
        </w:rPr>
        <w:t>p</w:t>
      </w:r>
      <w:r w:rsidRPr="000D4D47">
        <w:rPr>
          <w:rFonts w:asciiTheme="minorHAnsi" w:hAnsiTheme="minorHAnsi"/>
          <w:bCs/>
          <w:sz w:val="28"/>
          <w:szCs w:val="28"/>
        </w:rPr>
        <w:t>riprema, sortiranje i slanje podataka o turističkoj ponudi na području destinacije u regionalnu turističku zajednicu i Hrvatsku</w:t>
      </w:r>
      <w:r>
        <w:rPr>
          <w:rFonts w:asciiTheme="minorHAnsi" w:hAnsiTheme="minorHAnsi"/>
          <w:bCs/>
          <w:sz w:val="28"/>
          <w:szCs w:val="28"/>
        </w:rPr>
        <w:t xml:space="preserve"> turističku zajednicu.</w:t>
      </w:r>
    </w:p>
    <w:p w:rsidR="008C6BDA" w:rsidRPr="00DA3245" w:rsidRDefault="008C6BDA" w:rsidP="00CB6AE5">
      <w:pPr>
        <w:rPr>
          <w:rFonts w:asciiTheme="minorHAnsi" w:hAnsiTheme="minorHAnsi"/>
          <w:bCs/>
          <w:sz w:val="28"/>
          <w:szCs w:val="28"/>
        </w:rPr>
      </w:pPr>
    </w:p>
    <w:p w:rsidR="008C6BDA" w:rsidRPr="00DA3245" w:rsidRDefault="008C6BDA" w:rsidP="008C6BDA">
      <w:pPr>
        <w:autoSpaceDE w:val="0"/>
        <w:rPr>
          <w:rFonts w:asciiTheme="minorHAnsi" w:hAnsiTheme="minorHAnsi" w:cs="Calibri"/>
          <w:b/>
          <w:sz w:val="28"/>
          <w:szCs w:val="28"/>
        </w:rPr>
      </w:pPr>
      <w:r w:rsidRPr="00DA3245">
        <w:rPr>
          <w:rFonts w:asciiTheme="minorHAnsi" w:hAnsiTheme="minorHAnsi" w:cs="Calibri"/>
          <w:sz w:val="28"/>
          <w:szCs w:val="28"/>
        </w:rPr>
        <w:t xml:space="preserve">                               </w:t>
      </w:r>
      <w:r w:rsidRPr="00DA3245">
        <w:rPr>
          <w:rFonts w:asciiTheme="minorHAnsi" w:hAnsiTheme="minorHAnsi" w:cs="Calibri"/>
          <w:b/>
          <w:sz w:val="28"/>
          <w:szCs w:val="28"/>
        </w:rPr>
        <w:t>VIDEO DESTINACIJE  ''PAG – POVLJANA''</w:t>
      </w:r>
    </w:p>
    <w:p w:rsidR="008C6BDA" w:rsidRPr="00DA3245" w:rsidRDefault="008C6BDA" w:rsidP="008C6BDA">
      <w:pPr>
        <w:autoSpaceDE w:val="0"/>
        <w:rPr>
          <w:rFonts w:asciiTheme="minorHAnsi" w:hAnsiTheme="minorHAnsi" w:cs="Calibri"/>
          <w:b/>
          <w:sz w:val="28"/>
          <w:szCs w:val="28"/>
        </w:rPr>
      </w:pPr>
      <w:r w:rsidRPr="00DA3245">
        <w:rPr>
          <w:rFonts w:asciiTheme="minorHAnsi" w:hAnsiTheme="minorHAnsi" w:cs="Calibri"/>
          <w:sz w:val="28"/>
          <w:szCs w:val="28"/>
        </w:rPr>
        <w:t xml:space="preserve">                                                              </w:t>
      </w:r>
      <w:r w:rsidRPr="00DA3245">
        <w:rPr>
          <w:rFonts w:asciiTheme="minorHAnsi" w:hAnsiTheme="minorHAnsi" w:cs="Calibri"/>
          <w:b/>
          <w:sz w:val="28"/>
          <w:szCs w:val="28"/>
        </w:rPr>
        <w:t>POINTERS</w:t>
      </w:r>
    </w:p>
    <w:p w:rsidR="008C6BDA" w:rsidRPr="00DA3245" w:rsidRDefault="008C6BDA" w:rsidP="008C6BDA">
      <w:pPr>
        <w:autoSpaceDE w:val="0"/>
        <w:rPr>
          <w:rFonts w:asciiTheme="minorHAnsi" w:hAnsiTheme="minorHAnsi" w:cs="Calibri"/>
          <w:b/>
          <w:sz w:val="28"/>
          <w:szCs w:val="28"/>
        </w:rPr>
      </w:pPr>
      <w:r w:rsidRPr="00DA3245">
        <w:rPr>
          <w:rFonts w:asciiTheme="minorHAnsi" w:hAnsiTheme="minorHAnsi" w:cs="Calibri"/>
          <w:b/>
          <w:sz w:val="28"/>
          <w:szCs w:val="28"/>
        </w:rPr>
        <w:t>Opis aktivnosti:</w:t>
      </w:r>
    </w:p>
    <w:p w:rsidR="008C6BDA" w:rsidRPr="00DA3245" w:rsidRDefault="008C6BDA" w:rsidP="008C6BDA">
      <w:pPr>
        <w:autoSpaceDE w:val="0"/>
        <w:rPr>
          <w:rFonts w:asciiTheme="minorHAnsi" w:hAnsiTheme="minorHAnsi" w:cs="Calibri"/>
          <w:sz w:val="28"/>
          <w:szCs w:val="28"/>
        </w:rPr>
      </w:pPr>
      <w:r w:rsidRPr="00DA3245">
        <w:rPr>
          <w:rFonts w:asciiTheme="minorHAnsi" w:hAnsiTheme="minorHAnsi" w:cs="Calibri"/>
          <w:sz w:val="28"/>
          <w:szCs w:val="28"/>
        </w:rPr>
        <w:t>Snimanje video vodiča PAG-POVLJANA koji će u konačnici trajati 4-6 minuta.</w:t>
      </w:r>
    </w:p>
    <w:p w:rsidR="008C6BDA" w:rsidRPr="00DA3245" w:rsidRDefault="008C6BDA" w:rsidP="008C6BDA">
      <w:pPr>
        <w:autoSpaceDE w:val="0"/>
        <w:rPr>
          <w:rFonts w:asciiTheme="minorHAnsi" w:hAnsiTheme="minorHAnsi" w:cs="Calibri"/>
          <w:sz w:val="28"/>
          <w:szCs w:val="28"/>
        </w:rPr>
      </w:pPr>
      <w:r w:rsidRPr="00DA3245">
        <w:rPr>
          <w:rFonts w:asciiTheme="minorHAnsi" w:hAnsiTheme="minorHAnsi" w:cs="Calibri"/>
          <w:sz w:val="28"/>
          <w:szCs w:val="28"/>
        </w:rPr>
        <w:t>Obuhvaćeni su troškovi pripreme, produkcije i post produkcije.</w:t>
      </w:r>
    </w:p>
    <w:p w:rsidR="008C6BDA" w:rsidRPr="00DA3245" w:rsidRDefault="008C6BDA" w:rsidP="008C6BDA">
      <w:pPr>
        <w:autoSpaceDE w:val="0"/>
        <w:rPr>
          <w:rFonts w:asciiTheme="minorHAnsi" w:hAnsiTheme="minorHAnsi" w:cs="Calibri"/>
          <w:sz w:val="28"/>
          <w:szCs w:val="28"/>
        </w:rPr>
      </w:pPr>
    </w:p>
    <w:p w:rsidR="008C6BDA" w:rsidRPr="00DA3245" w:rsidRDefault="008C6BDA" w:rsidP="008C6BDA">
      <w:pPr>
        <w:autoSpaceDE w:val="0"/>
        <w:rPr>
          <w:rFonts w:asciiTheme="minorHAnsi" w:hAnsiTheme="minorHAnsi" w:cs="Calibri"/>
          <w:sz w:val="28"/>
          <w:szCs w:val="28"/>
        </w:rPr>
      </w:pPr>
      <w:r w:rsidRPr="00DA3245">
        <w:rPr>
          <w:rFonts w:asciiTheme="minorHAnsi" w:hAnsiTheme="minorHAnsi" w:cs="Calibri"/>
          <w:b/>
          <w:sz w:val="28"/>
          <w:szCs w:val="28"/>
        </w:rPr>
        <w:t>Cilj aktivnosti</w:t>
      </w:r>
      <w:r w:rsidRPr="00DA3245">
        <w:rPr>
          <w:rFonts w:asciiTheme="minorHAnsi" w:hAnsiTheme="minorHAnsi" w:cs="Calibri"/>
          <w:sz w:val="28"/>
          <w:szCs w:val="28"/>
        </w:rPr>
        <w:t>:</w:t>
      </w:r>
    </w:p>
    <w:p w:rsidR="008C6BDA" w:rsidRPr="00DA3245" w:rsidRDefault="008C6BDA" w:rsidP="008C6BDA">
      <w:pPr>
        <w:autoSpaceDE w:val="0"/>
        <w:rPr>
          <w:rFonts w:asciiTheme="minorHAnsi" w:hAnsiTheme="minorHAnsi" w:cs="Calibri"/>
          <w:sz w:val="28"/>
          <w:szCs w:val="28"/>
        </w:rPr>
      </w:pPr>
      <w:r w:rsidRPr="00DA3245">
        <w:rPr>
          <w:rFonts w:asciiTheme="minorHAnsi" w:hAnsiTheme="minorHAnsi" w:cs="Calibri"/>
          <w:sz w:val="28"/>
          <w:szCs w:val="28"/>
        </w:rPr>
        <w:t>Stvaranje promotivnog materijala. Koristiti će se za potrebe web stranice.</w:t>
      </w:r>
    </w:p>
    <w:p w:rsidR="008C6BDA" w:rsidRPr="00DA3245" w:rsidRDefault="008C6BDA" w:rsidP="008C6BDA">
      <w:pPr>
        <w:autoSpaceDE w:val="0"/>
        <w:rPr>
          <w:rFonts w:asciiTheme="minorHAnsi" w:hAnsiTheme="minorHAnsi" w:cs="Calibri"/>
          <w:sz w:val="28"/>
          <w:szCs w:val="28"/>
        </w:rPr>
      </w:pPr>
    </w:p>
    <w:p w:rsidR="008C6BDA" w:rsidRPr="00DA3245" w:rsidRDefault="008C6BDA" w:rsidP="008C6BDA">
      <w:pPr>
        <w:autoSpaceDE w:val="0"/>
        <w:rPr>
          <w:rFonts w:asciiTheme="minorHAnsi" w:hAnsiTheme="minorHAnsi"/>
          <w:b/>
          <w:color w:val="000000"/>
          <w:sz w:val="28"/>
          <w:szCs w:val="28"/>
        </w:rPr>
      </w:pPr>
      <w:r w:rsidRPr="00DA3245">
        <w:rPr>
          <w:rFonts w:asciiTheme="minorHAnsi" w:hAnsiTheme="minorHAnsi"/>
          <w:b/>
          <w:color w:val="000000"/>
          <w:sz w:val="28"/>
          <w:szCs w:val="28"/>
        </w:rPr>
        <w:t>Nositelji:</w:t>
      </w:r>
    </w:p>
    <w:p w:rsidR="008C6BDA" w:rsidRPr="00DA3245" w:rsidRDefault="008C6BDA" w:rsidP="008C6BDA">
      <w:pPr>
        <w:autoSpaceDE w:val="0"/>
        <w:rPr>
          <w:rFonts w:asciiTheme="minorHAnsi" w:hAnsiTheme="minorHAnsi"/>
          <w:color w:val="000000"/>
          <w:sz w:val="28"/>
          <w:szCs w:val="28"/>
        </w:rPr>
      </w:pPr>
      <w:r w:rsidRPr="00DA3245">
        <w:rPr>
          <w:rFonts w:asciiTheme="minorHAnsi" w:hAnsiTheme="minorHAnsi"/>
          <w:color w:val="000000"/>
          <w:sz w:val="28"/>
          <w:szCs w:val="28"/>
        </w:rPr>
        <w:t>TZ Povljana i TZ Pag</w:t>
      </w:r>
    </w:p>
    <w:p w:rsidR="008C6BDA" w:rsidRPr="00DA3245" w:rsidRDefault="008C6BDA" w:rsidP="008C6BDA">
      <w:pPr>
        <w:autoSpaceDE w:val="0"/>
        <w:rPr>
          <w:rFonts w:asciiTheme="minorHAnsi" w:hAnsiTheme="minorHAnsi"/>
          <w:color w:val="000000"/>
          <w:sz w:val="28"/>
          <w:szCs w:val="28"/>
        </w:rPr>
      </w:pPr>
    </w:p>
    <w:p w:rsidR="008C6BDA" w:rsidRPr="00DA3245" w:rsidRDefault="008C6BDA" w:rsidP="008C6BDA">
      <w:pPr>
        <w:autoSpaceDE w:val="0"/>
        <w:rPr>
          <w:rFonts w:asciiTheme="minorHAnsi" w:hAnsiTheme="minorHAnsi"/>
          <w:b/>
          <w:color w:val="000000"/>
          <w:sz w:val="28"/>
          <w:szCs w:val="28"/>
        </w:rPr>
      </w:pPr>
      <w:r w:rsidRPr="00DA3245">
        <w:rPr>
          <w:rFonts w:asciiTheme="minorHAnsi" w:hAnsiTheme="minorHAnsi"/>
          <w:b/>
          <w:color w:val="000000"/>
          <w:sz w:val="28"/>
          <w:szCs w:val="28"/>
        </w:rPr>
        <w:t>Iznos potreban za realizaciju:</w:t>
      </w:r>
    </w:p>
    <w:p w:rsidR="008C6BDA" w:rsidRPr="00DA3245" w:rsidRDefault="000D4D47" w:rsidP="008C6BDA">
      <w:pPr>
        <w:autoSpaceDE w:val="0"/>
        <w:rPr>
          <w:rFonts w:asciiTheme="minorHAnsi" w:hAnsiTheme="minorHAnsi"/>
          <w:color w:val="000000"/>
          <w:sz w:val="28"/>
          <w:szCs w:val="28"/>
        </w:rPr>
      </w:pPr>
      <w:r>
        <w:rPr>
          <w:rFonts w:asciiTheme="minorHAnsi" w:hAnsiTheme="minorHAnsi"/>
          <w:color w:val="000000"/>
          <w:sz w:val="28"/>
          <w:szCs w:val="28"/>
        </w:rPr>
        <w:t>4</w:t>
      </w:r>
      <w:r w:rsidR="00D618E9">
        <w:rPr>
          <w:rFonts w:asciiTheme="minorHAnsi" w:hAnsiTheme="minorHAnsi"/>
          <w:color w:val="000000"/>
          <w:sz w:val="28"/>
          <w:szCs w:val="28"/>
        </w:rPr>
        <w:t xml:space="preserve">.000 kuna / </w:t>
      </w:r>
      <w:r>
        <w:rPr>
          <w:rFonts w:asciiTheme="minorHAnsi" w:hAnsiTheme="minorHAnsi"/>
          <w:color w:val="000000"/>
          <w:sz w:val="28"/>
          <w:szCs w:val="28"/>
        </w:rPr>
        <w:t>531 euro</w:t>
      </w:r>
    </w:p>
    <w:p w:rsidR="008C6BDA" w:rsidRPr="00DA3245" w:rsidRDefault="008C6BDA" w:rsidP="008C6BDA">
      <w:pPr>
        <w:autoSpaceDE w:val="0"/>
        <w:rPr>
          <w:rFonts w:asciiTheme="minorHAnsi" w:hAnsiTheme="minorHAnsi"/>
          <w:color w:val="000000"/>
          <w:sz w:val="28"/>
          <w:szCs w:val="28"/>
        </w:rPr>
      </w:pPr>
    </w:p>
    <w:p w:rsidR="008C6BDA" w:rsidRPr="00DA3245" w:rsidRDefault="008C6BDA" w:rsidP="008C6BDA">
      <w:pPr>
        <w:autoSpaceDE w:val="0"/>
        <w:rPr>
          <w:rFonts w:asciiTheme="minorHAnsi" w:hAnsiTheme="minorHAnsi"/>
          <w:b/>
          <w:color w:val="000000"/>
          <w:sz w:val="28"/>
          <w:szCs w:val="28"/>
        </w:rPr>
      </w:pPr>
      <w:r w:rsidRPr="00DA3245">
        <w:rPr>
          <w:rFonts w:asciiTheme="minorHAnsi" w:hAnsiTheme="minorHAnsi"/>
          <w:b/>
          <w:color w:val="000000"/>
          <w:sz w:val="28"/>
          <w:szCs w:val="28"/>
        </w:rPr>
        <w:t>Rok realizacije aktivnosti:</w:t>
      </w:r>
    </w:p>
    <w:p w:rsidR="000D4D47" w:rsidRDefault="008C6BDA" w:rsidP="00800ADD">
      <w:pPr>
        <w:autoSpaceDE w:val="0"/>
        <w:rPr>
          <w:rFonts w:asciiTheme="minorHAnsi" w:hAnsiTheme="minorHAnsi"/>
          <w:color w:val="000000"/>
          <w:sz w:val="28"/>
          <w:szCs w:val="28"/>
        </w:rPr>
      </w:pPr>
      <w:r w:rsidRPr="00DA3245">
        <w:rPr>
          <w:rFonts w:asciiTheme="minorHAnsi" w:hAnsiTheme="minorHAnsi"/>
          <w:color w:val="000000"/>
          <w:sz w:val="28"/>
          <w:szCs w:val="28"/>
        </w:rPr>
        <w:t>31.10.2023.</w:t>
      </w:r>
    </w:p>
    <w:p w:rsidR="000D4D47" w:rsidRDefault="000D4D47" w:rsidP="000D4D47">
      <w:pPr>
        <w:autoSpaceDE w:val="0"/>
        <w:jc w:val="center"/>
        <w:rPr>
          <w:rFonts w:asciiTheme="minorHAnsi" w:hAnsiTheme="minorHAnsi"/>
          <w:b/>
          <w:color w:val="000000"/>
          <w:sz w:val="28"/>
          <w:szCs w:val="28"/>
        </w:rPr>
      </w:pPr>
      <w:r>
        <w:rPr>
          <w:rFonts w:asciiTheme="minorHAnsi" w:hAnsiTheme="minorHAnsi"/>
          <w:b/>
          <w:color w:val="000000"/>
          <w:sz w:val="28"/>
          <w:szCs w:val="28"/>
        </w:rPr>
        <w:lastRenderedPageBreak/>
        <w:t>OTKUP FOTOGRAFIJA</w:t>
      </w:r>
    </w:p>
    <w:p w:rsidR="000D4D47" w:rsidRPr="000D4D47" w:rsidRDefault="000D4D47" w:rsidP="000D4D47">
      <w:pPr>
        <w:autoSpaceDE w:val="0"/>
        <w:rPr>
          <w:rFonts w:asciiTheme="minorHAnsi" w:hAnsiTheme="minorHAnsi"/>
          <w:b/>
          <w:bCs/>
          <w:sz w:val="28"/>
          <w:szCs w:val="28"/>
        </w:rPr>
      </w:pPr>
      <w:r w:rsidRPr="000D4D47">
        <w:rPr>
          <w:rFonts w:asciiTheme="minorHAnsi" w:hAnsiTheme="minorHAnsi"/>
          <w:b/>
          <w:bCs/>
          <w:sz w:val="28"/>
          <w:szCs w:val="28"/>
        </w:rPr>
        <w:t>Opis aktivnosti:</w:t>
      </w:r>
    </w:p>
    <w:p w:rsidR="000D4D47" w:rsidRDefault="000D4D47" w:rsidP="000D4D47">
      <w:pPr>
        <w:autoSpaceDE w:val="0"/>
        <w:rPr>
          <w:rFonts w:asciiTheme="minorHAnsi" w:hAnsiTheme="minorHAnsi"/>
          <w:bCs/>
          <w:sz w:val="28"/>
          <w:szCs w:val="28"/>
        </w:rPr>
      </w:pPr>
      <w:r>
        <w:rPr>
          <w:rFonts w:asciiTheme="minorHAnsi" w:hAnsiTheme="minorHAnsi"/>
          <w:bCs/>
          <w:sz w:val="28"/>
          <w:szCs w:val="28"/>
        </w:rPr>
        <w:t>Nabavka fotografija visoke rezolucije i kvalitete za potrebe izrade promotivnih materijala i ažuriranje mrežne stranice.</w:t>
      </w:r>
    </w:p>
    <w:p w:rsidR="000D4D47" w:rsidRPr="000D4D47" w:rsidRDefault="000D4D47" w:rsidP="000D4D47">
      <w:pPr>
        <w:autoSpaceDE w:val="0"/>
        <w:rPr>
          <w:rFonts w:asciiTheme="minorHAnsi" w:hAnsiTheme="minorHAnsi"/>
          <w:bCs/>
          <w:sz w:val="28"/>
          <w:szCs w:val="28"/>
        </w:rPr>
      </w:pPr>
    </w:p>
    <w:p w:rsidR="000D4D47" w:rsidRPr="000D4D47" w:rsidRDefault="000D4D47" w:rsidP="000D4D47">
      <w:pPr>
        <w:autoSpaceDE w:val="0"/>
        <w:rPr>
          <w:rFonts w:asciiTheme="minorHAnsi" w:hAnsiTheme="minorHAnsi"/>
          <w:b/>
          <w:bCs/>
          <w:sz w:val="28"/>
          <w:szCs w:val="28"/>
        </w:rPr>
      </w:pPr>
      <w:r w:rsidRPr="000D4D47">
        <w:rPr>
          <w:rFonts w:asciiTheme="minorHAnsi" w:hAnsiTheme="minorHAnsi"/>
          <w:b/>
          <w:bCs/>
          <w:sz w:val="28"/>
          <w:szCs w:val="28"/>
        </w:rPr>
        <w:t>Cilj aktivnosti:</w:t>
      </w:r>
    </w:p>
    <w:p w:rsidR="000D4D47" w:rsidRPr="000D4D47" w:rsidRDefault="000D4D47" w:rsidP="000D4D47">
      <w:pPr>
        <w:autoSpaceDE w:val="0"/>
        <w:rPr>
          <w:rFonts w:asciiTheme="minorHAnsi" w:hAnsiTheme="minorHAnsi"/>
          <w:bCs/>
          <w:sz w:val="28"/>
          <w:szCs w:val="28"/>
        </w:rPr>
      </w:pPr>
      <w:r>
        <w:rPr>
          <w:rFonts w:asciiTheme="minorHAnsi" w:hAnsiTheme="minorHAnsi"/>
          <w:bCs/>
          <w:sz w:val="28"/>
          <w:szCs w:val="28"/>
        </w:rPr>
        <w:t xml:space="preserve">Prikupljanje </w:t>
      </w:r>
      <w:r w:rsidR="00122485">
        <w:rPr>
          <w:rFonts w:asciiTheme="minorHAnsi" w:hAnsiTheme="minorHAnsi"/>
          <w:bCs/>
          <w:sz w:val="28"/>
          <w:szCs w:val="28"/>
        </w:rPr>
        <w:t xml:space="preserve">foto </w:t>
      </w:r>
      <w:r>
        <w:rPr>
          <w:rFonts w:asciiTheme="minorHAnsi" w:hAnsiTheme="minorHAnsi"/>
          <w:bCs/>
          <w:sz w:val="28"/>
          <w:szCs w:val="28"/>
        </w:rPr>
        <w:t xml:space="preserve">materijala </w:t>
      </w:r>
      <w:r w:rsidR="00B76C1F">
        <w:rPr>
          <w:rFonts w:asciiTheme="minorHAnsi" w:hAnsiTheme="minorHAnsi"/>
          <w:bCs/>
          <w:sz w:val="28"/>
          <w:szCs w:val="28"/>
        </w:rPr>
        <w:t xml:space="preserve">potrebnih </w:t>
      </w:r>
      <w:r>
        <w:rPr>
          <w:rFonts w:asciiTheme="minorHAnsi" w:hAnsiTheme="minorHAnsi"/>
          <w:bCs/>
          <w:sz w:val="28"/>
          <w:szCs w:val="28"/>
        </w:rPr>
        <w:t>za izvršavanje promotivnih aktivnosti.</w:t>
      </w:r>
    </w:p>
    <w:p w:rsidR="000D4D47" w:rsidRPr="000D4D47" w:rsidRDefault="000D4D47" w:rsidP="000D4D47">
      <w:pPr>
        <w:autoSpaceDE w:val="0"/>
        <w:rPr>
          <w:rFonts w:asciiTheme="minorHAnsi" w:hAnsiTheme="minorHAnsi"/>
          <w:b/>
          <w:bCs/>
          <w:sz w:val="28"/>
          <w:szCs w:val="28"/>
        </w:rPr>
      </w:pPr>
    </w:p>
    <w:p w:rsidR="000D4D47" w:rsidRPr="000D4D47" w:rsidRDefault="000D4D47" w:rsidP="000D4D47">
      <w:pPr>
        <w:autoSpaceDE w:val="0"/>
        <w:rPr>
          <w:rFonts w:asciiTheme="minorHAnsi" w:hAnsiTheme="minorHAnsi"/>
          <w:b/>
          <w:bCs/>
          <w:sz w:val="28"/>
          <w:szCs w:val="28"/>
        </w:rPr>
      </w:pPr>
      <w:r w:rsidRPr="000D4D47">
        <w:rPr>
          <w:rFonts w:asciiTheme="minorHAnsi" w:hAnsiTheme="minorHAnsi"/>
          <w:b/>
          <w:bCs/>
          <w:sz w:val="28"/>
          <w:szCs w:val="28"/>
        </w:rPr>
        <w:t>Nositelji:</w:t>
      </w:r>
    </w:p>
    <w:p w:rsidR="000D4D47" w:rsidRPr="000D4D47" w:rsidRDefault="000D4D47" w:rsidP="000D4D47">
      <w:pPr>
        <w:autoSpaceDE w:val="0"/>
        <w:rPr>
          <w:rFonts w:asciiTheme="minorHAnsi" w:hAnsiTheme="minorHAnsi"/>
          <w:bCs/>
          <w:sz w:val="28"/>
          <w:szCs w:val="28"/>
        </w:rPr>
      </w:pPr>
      <w:r>
        <w:rPr>
          <w:rFonts w:asciiTheme="minorHAnsi" w:hAnsiTheme="minorHAnsi"/>
          <w:bCs/>
          <w:sz w:val="28"/>
          <w:szCs w:val="28"/>
        </w:rPr>
        <w:t xml:space="preserve">TZ Povljana </w:t>
      </w:r>
    </w:p>
    <w:p w:rsidR="000D4D47" w:rsidRPr="000D4D47" w:rsidRDefault="000D4D47" w:rsidP="000D4D47">
      <w:pPr>
        <w:autoSpaceDE w:val="0"/>
        <w:rPr>
          <w:rFonts w:asciiTheme="minorHAnsi" w:hAnsiTheme="minorHAnsi"/>
          <w:b/>
          <w:bCs/>
          <w:sz w:val="28"/>
          <w:szCs w:val="28"/>
        </w:rPr>
      </w:pPr>
    </w:p>
    <w:p w:rsidR="000D4D47" w:rsidRPr="000D4D47" w:rsidRDefault="000D4D47" w:rsidP="000D4D47">
      <w:pPr>
        <w:autoSpaceDE w:val="0"/>
        <w:rPr>
          <w:rFonts w:asciiTheme="minorHAnsi" w:hAnsiTheme="minorHAnsi"/>
          <w:b/>
          <w:bCs/>
          <w:sz w:val="28"/>
          <w:szCs w:val="28"/>
        </w:rPr>
      </w:pPr>
      <w:r w:rsidRPr="000D4D47">
        <w:rPr>
          <w:rFonts w:asciiTheme="minorHAnsi" w:hAnsiTheme="minorHAnsi"/>
          <w:b/>
          <w:bCs/>
          <w:sz w:val="28"/>
          <w:szCs w:val="28"/>
        </w:rPr>
        <w:t>Iznos potreban za realizaciju:</w:t>
      </w:r>
    </w:p>
    <w:p w:rsidR="000D4D47" w:rsidRPr="000D4D47" w:rsidRDefault="00122485" w:rsidP="000D4D47">
      <w:pPr>
        <w:autoSpaceDE w:val="0"/>
        <w:rPr>
          <w:rFonts w:asciiTheme="minorHAnsi" w:hAnsiTheme="minorHAnsi"/>
          <w:bCs/>
          <w:sz w:val="28"/>
          <w:szCs w:val="28"/>
        </w:rPr>
      </w:pPr>
      <w:r>
        <w:rPr>
          <w:rFonts w:asciiTheme="minorHAnsi" w:hAnsiTheme="minorHAnsi"/>
          <w:bCs/>
          <w:sz w:val="28"/>
          <w:szCs w:val="28"/>
        </w:rPr>
        <w:t>10</w:t>
      </w:r>
      <w:r w:rsidR="000D4D47" w:rsidRPr="000D4D47">
        <w:rPr>
          <w:rFonts w:asciiTheme="minorHAnsi" w:hAnsiTheme="minorHAnsi"/>
          <w:bCs/>
          <w:sz w:val="28"/>
          <w:szCs w:val="28"/>
        </w:rPr>
        <w:t xml:space="preserve">.000 kuna / </w:t>
      </w:r>
      <w:r>
        <w:rPr>
          <w:rFonts w:asciiTheme="minorHAnsi" w:hAnsiTheme="minorHAnsi"/>
          <w:bCs/>
          <w:sz w:val="28"/>
          <w:szCs w:val="28"/>
        </w:rPr>
        <w:t>1.327</w:t>
      </w:r>
      <w:r w:rsidR="000D4D47" w:rsidRPr="000D4D47">
        <w:rPr>
          <w:rFonts w:asciiTheme="minorHAnsi" w:hAnsiTheme="minorHAnsi"/>
          <w:bCs/>
          <w:sz w:val="28"/>
          <w:szCs w:val="28"/>
        </w:rPr>
        <w:t xml:space="preserve"> euro</w:t>
      </w:r>
    </w:p>
    <w:p w:rsidR="000D4D47" w:rsidRPr="000D4D47" w:rsidRDefault="000D4D47" w:rsidP="000D4D47">
      <w:pPr>
        <w:autoSpaceDE w:val="0"/>
        <w:rPr>
          <w:rFonts w:asciiTheme="minorHAnsi" w:hAnsiTheme="minorHAnsi"/>
          <w:b/>
          <w:bCs/>
          <w:sz w:val="28"/>
          <w:szCs w:val="28"/>
        </w:rPr>
      </w:pPr>
    </w:p>
    <w:p w:rsidR="000D4D47" w:rsidRPr="000D4D47" w:rsidRDefault="000D4D47" w:rsidP="000D4D47">
      <w:pPr>
        <w:autoSpaceDE w:val="0"/>
        <w:rPr>
          <w:rFonts w:asciiTheme="minorHAnsi" w:hAnsiTheme="minorHAnsi"/>
          <w:b/>
          <w:bCs/>
          <w:sz w:val="28"/>
          <w:szCs w:val="28"/>
        </w:rPr>
      </w:pPr>
      <w:r w:rsidRPr="000D4D47">
        <w:rPr>
          <w:rFonts w:asciiTheme="minorHAnsi" w:hAnsiTheme="minorHAnsi"/>
          <w:b/>
          <w:bCs/>
          <w:sz w:val="28"/>
          <w:szCs w:val="28"/>
        </w:rPr>
        <w:t>Rok realizacije aktivnosti:</w:t>
      </w:r>
    </w:p>
    <w:p w:rsidR="000D4D47" w:rsidRPr="00122485" w:rsidRDefault="00122485" w:rsidP="000D4D47">
      <w:pPr>
        <w:autoSpaceDE w:val="0"/>
        <w:rPr>
          <w:rFonts w:asciiTheme="minorHAnsi" w:hAnsiTheme="minorHAnsi"/>
          <w:bCs/>
          <w:sz w:val="28"/>
          <w:szCs w:val="28"/>
        </w:rPr>
      </w:pPr>
      <w:r>
        <w:rPr>
          <w:rFonts w:asciiTheme="minorHAnsi" w:hAnsiTheme="minorHAnsi"/>
          <w:bCs/>
          <w:sz w:val="28"/>
          <w:szCs w:val="28"/>
        </w:rPr>
        <w:t>31.12</w:t>
      </w:r>
      <w:r w:rsidR="000D4D47" w:rsidRPr="00122485">
        <w:rPr>
          <w:rFonts w:asciiTheme="minorHAnsi" w:hAnsiTheme="minorHAnsi"/>
          <w:bCs/>
          <w:sz w:val="28"/>
          <w:szCs w:val="28"/>
        </w:rPr>
        <w:t>.2023.</w:t>
      </w:r>
    </w:p>
    <w:p w:rsidR="000D4D47" w:rsidRPr="000D4D47" w:rsidRDefault="000D4D47" w:rsidP="000D4D47">
      <w:pPr>
        <w:autoSpaceDE w:val="0"/>
        <w:rPr>
          <w:rFonts w:asciiTheme="minorHAnsi" w:hAnsiTheme="minorHAnsi"/>
          <w:b/>
          <w:bCs/>
          <w:sz w:val="28"/>
          <w:szCs w:val="28"/>
        </w:rPr>
      </w:pPr>
    </w:p>
    <w:p w:rsidR="00800ADD" w:rsidRPr="00DA3245" w:rsidRDefault="00800ADD" w:rsidP="00800ADD">
      <w:pPr>
        <w:rPr>
          <w:rFonts w:asciiTheme="minorHAnsi" w:hAnsiTheme="minorHAnsi"/>
          <w:sz w:val="28"/>
          <w:szCs w:val="28"/>
        </w:rPr>
      </w:pPr>
      <w:r w:rsidRPr="00DA3245">
        <w:rPr>
          <w:rFonts w:asciiTheme="minorHAnsi" w:hAnsiTheme="minorHAnsi"/>
          <w:sz w:val="28"/>
          <w:szCs w:val="28"/>
        </w:rPr>
        <w:t xml:space="preserve">                                3.6   Turističko-informativne aktivnosti</w:t>
      </w:r>
    </w:p>
    <w:p w:rsidR="00800ADD" w:rsidRPr="00DA3245" w:rsidRDefault="00800ADD" w:rsidP="00800ADD">
      <w:pPr>
        <w:rPr>
          <w:rFonts w:asciiTheme="minorHAnsi" w:hAnsiTheme="minorHAnsi"/>
          <w:sz w:val="28"/>
          <w:szCs w:val="28"/>
        </w:rPr>
      </w:pPr>
      <w:r w:rsidRPr="00DA3245">
        <w:rPr>
          <w:rFonts w:asciiTheme="minorHAnsi" w:hAnsiTheme="minorHAnsi"/>
          <w:sz w:val="28"/>
          <w:szCs w:val="28"/>
        </w:rPr>
        <w:t xml:space="preserve">                                      3.6.1    Upravljanje TIC-evima (funkcioniranje Turističko-  </w:t>
      </w:r>
    </w:p>
    <w:p w:rsidR="00800ADD" w:rsidRPr="00DA3245" w:rsidRDefault="00800ADD" w:rsidP="00800ADD">
      <w:pPr>
        <w:rPr>
          <w:rFonts w:asciiTheme="minorHAnsi" w:hAnsiTheme="minorHAnsi"/>
          <w:sz w:val="28"/>
          <w:szCs w:val="28"/>
        </w:rPr>
      </w:pPr>
      <w:r w:rsidRPr="00DA3245">
        <w:rPr>
          <w:rFonts w:asciiTheme="minorHAnsi" w:hAnsiTheme="minorHAnsi"/>
          <w:sz w:val="28"/>
          <w:szCs w:val="28"/>
        </w:rPr>
        <w:t xml:space="preserve">                                                   informativnog centra uključujući plaće turističkih </w:t>
      </w:r>
    </w:p>
    <w:p w:rsidR="00800ADD" w:rsidRPr="00DA3245" w:rsidRDefault="00800ADD" w:rsidP="00800ADD">
      <w:pPr>
        <w:rPr>
          <w:rFonts w:asciiTheme="minorHAnsi" w:hAnsiTheme="minorHAnsi"/>
          <w:sz w:val="28"/>
          <w:szCs w:val="28"/>
        </w:rPr>
      </w:pPr>
      <w:r w:rsidRPr="00DA3245">
        <w:rPr>
          <w:rFonts w:asciiTheme="minorHAnsi" w:hAnsiTheme="minorHAnsi"/>
          <w:sz w:val="28"/>
          <w:szCs w:val="28"/>
        </w:rPr>
        <w:t xml:space="preserve">                                                   informatora)</w:t>
      </w:r>
    </w:p>
    <w:p w:rsidR="00800ADD" w:rsidRPr="00DA3245" w:rsidRDefault="000F4C74" w:rsidP="000F4C74">
      <w:pPr>
        <w:jc w:val="center"/>
        <w:rPr>
          <w:rFonts w:asciiTheme="minorHAnsi" w:hAnsiTheme="minorHAnsi"/>
          <w:b/>
          <w:sz w:val="28"/>
          <w:szCs w:val="28"/>
        </w:rPr>
      </w:pPr>
      <w:r w:rsidRPr="00DA3245">
        <w:rPr>
          <w:rFonts w:asciiTheme="minorHAnsi" w:hAnsiTheme="minorHAnsi"/>
          <w:b/>
          <w:sz w:val="28"/>
          <w:szCs w:val="28"/>
        </w:rPr>
        <w:t>TURISTIČKO INFORMATIVNI CENTAR</w:t>
      </w:r>
    </w:p>
    <w:p w:rsidR="00800ADD" w:rsidRPr="00DA3245" w:rsidRDefault="00800ADD" w:rsidP="00800ADD">
      <w:pPr>
        <w:rPr>
          <w:rFonts w:asciiTheme="minorHAnsi" w:hAnsiTheme="minorHAnsi"/>
          <w:b/>
          <w:bCs/>
          <w:sz w:val="28"/>
          <w:szCs w:val="28"/>
        </w:rPr>
      </w:pPr>
      <w:r w:rsidRPr="00DA3245">
        <w:rPr>
          <w:rFonts w:asciiTheme="minorHAnsi" w:hAnsiTheme="minorHAnsi"/>
          <w:b/>
          <w:bCs/>
          <w:sz w:val="28"/>
          <w:szCs w:val="28"/>
        </w:rPr>
        <w:t>Opis aktivnosti:</w:t>
      </w:r>
    </w:p>
    <w:p w:rsidR="00800ADD" w:rsidRPr="00DA3245" w:rsidRDefault="00800ADD" w:rsidP="00800ADD">
      <w:pPr>
        <w:rPr>
          <w:rFonts w:asciiTheme="minorHAnsi" w:hAnsiTheme="minorHAnsi"/>
          <w:sz w:val="28"/>
          <w:szCs w:val="28"/>
        </w:rPr>
      </w:pPr>
      <w:r w:rsidRPr="00DA3245">
        <w:rPr>
          <w:rFonts w:asciiTheme="minorHAnsi" w:hAnsiTheme="minorHAnsi"/>
          <w:sz w:val="28"/>
          <w:szCs w:val="28"/>
        </w:rPr>
        <w:t xml:space="preserve">Turističko informativni centar (TIC) obavlja bitne zadaće u turizmu Općine Povljana. Usluge Turističko-informativnog centra koriste sve osobe koje su stalno ili povremeno uključene u turistička kretanja: uz turiste i iznajmljivače, tu su ugostitelji, vlasnici vikend kuća ali i svi oni koji traže informaciju o uslugama sa ovog područja ili pomoć pri putovanju u Povljanu i iz Povljane. </w:t>
      </w:r>
      <w:r w:rsidR="00444FA6" w:rsidRPr="00DA3245">
        <w:rPr>
          <w:rFonts w:asciiTheme="minorHAnsi" w:hAnsiTheme="minorHAnsi"/>
          <w:sz w:val="28"/>
          <w:szCs w:val="28"/>
        </w:rPr>
        <w:t>Široko je područje informacija koje gosti žele saznati prilkom dolaska u Povljanu a turistički ured postoji da zadovolji njihovu znatiželju.</w:t>
      </w:r>
    </w:p>
    <w:p w:rsidR="00800ADD" w:rsidRPr="00DA3245" w:rsidRDefault="00800ADD" w:rsidP="00800ADD">
      <w:pPr>
        <w:rPr>
          <w:rFonts w:asciiTheme="minorHAnsi" w:hAnsiTheme="minorHAnsi"/>
          <w:sz w:val="28"/>
          <w:szCs w:val="28"/>
        </w:rPr>
      </w:pPr>
    </w:p>
    <w:p w:rsidR="00800ADD" w:rsidRPr="00DA3245" w:rsidRDefault="00800ADD" w:rsidP="00800ADD">
      <w:pPr>
        <w:rPr>
          <w:rFonts w:asciiTheme="minorHAnsi" w:hAnsiTheme="minorHAnsi"/>
          <w:b/>
          <w:bCs/>
          <w:sz w:val="28"/>
          <w:szCs w:val="28"/>
        </w:rPr>
      </w:pPr>
      <w:r w:rsidRPr="00DA3245">
        <w:rPr>
          <w:rFonts w:asciiTheme="minorHAnsi" w:hAnsiTheme="minorHAnsi"/>
          <w:b/>
          <w:bCs/>
          <w:sz w:val="28"/>
          <w:szCs w:val="28"/>
        </w:rPr>
        <w:t>Cilj aktivnosti:</w:t>
      </w:r>
    </w:p>
    <w:p w:rsidR="00800ADD" w:rsidRPr="00DA3245" w:rsidRDefault="00800ADD" w:rsidP="00800ADD">
      <w:pPr>
        <w:rPr>
          <w:rFonts w:asciiTheme="minorHAnsi" w:hAnsiTheme="minorHAnsi"/>
          <w:sz w:val="28"/>
          <w:szCs w:val="28"/>
        </w:rPr>
      </w:pPr>
      <w:r w:rsidRPr="00DA3245">
        <w:rPr>
          <w:rFonts w:asciiTheme="minorHAnsi" w:hAnsiTheme="minorHAnsi"/>
          <w:sz w:val="28"/>
          <w:szCs w:val="28"/>
        </w:rPr>
        <w:t>Pravovremeno informiranje svih zainteresiranih koji borave u Povljani ili to planiraju skoro napraviti, a traže našu pomoć. Ovo zahtijeva konstant</w:t>
      </w:r>
      <w:r w:rsidR="009E3759">
        <w:rPr>
          <w:rFonts w:asciiTheme="minorHAnsi" w:hAnsiTheme="minorHAnsi"/>
          <w:sz w:val="28"/>
          <w:szCs w:val="28"/>
        </w:rPr>
        <w:t>n</w:t>
      </w:r>
      <w:r w:rsidRPr="00DA3245">
        <w:rPr>
          <w:rFonts w:asciiTheme="minorHAnsi" w:hAnsiTheme="minorHAnsi"/>
          <w:sz w:val="28"/>
          <w:szCs w:val="28"/>
        </w:rPr>
        <w:t>u edukaciju ali i vještinu ophođenja.</w:t>
      </w:r>
    </w:p>
    <w:p w:rsidR="00800ADD" w:rsidRPr="00DA3245" w:rsidRDefault="00800ADD" w:rsidP="00800ADD">
      <w:pPr>
        <w:rPr>
          <w:rFonts w:asciiTheme="minorHAnsi" w:hAnsiTheme="minorHAnsi"/>
          <w:sz w:val="28"/>
          <w:szCs w:val="28"/>
        </w:rPr>
      </w:pPr>
    </w:p>
    <w:p w:rsidR="00800ADD" w:rsidRPr="00DA3245" w:rsidRDefault="00800ADD" w:rsidP="00800ADD">
      <w:pPr>
        <w:rPr>
          <w:rFonts w:asciiTheme="minorHAnsi" w:hAnsiTheme="minorHAnsi"/>
          <w:b/>
          <w:bCs/>
          <w:sz w:val="28"/>
          <w:szCs w:val="28"/>
        </w:rPr>
      </w:pPr>
      <w:r w:rsidRPr="00DA3245">
        <w:rPr>
          <w:rFonts w:asciiTheme="minorHAnsi" w:hAnsiTheme="minorHAnsi"/>
          <w:b/>
          <w:bCs/>
          <w:sz w:val="28"/>
          <w:szCs w:val="28"/>
        </w:rPr>
        <w:t xml:space="preserve">Nositelji i partneri: </w:t>
      </w:r>
    </w:p>
    <w:p w:rsidR="00800ADD" w:rsidRPr="00DA3245" w:rsidRDefault="00800ADD" w:rsidP="00800ADD">
      <w:pPr>
        <w:rPr>
          <w:rFonts w:asciiTheme="minorHAnsi" w:hAnsiTheme="minorHAnsi"/>
          <w:sz w:val="28"/>
          <w:szCs w:val="28"/>
        </w:rPr>
      </w:pPr>
      <w:r w:rsidRPr="00DA3245">
        <w:rPr>
          <w:rFonts w:asciiTheme="minorHAnsi" w:hAnsiTheme="minorHAnsi"/>
          <w:sz w:val="28"/>
          <w:szCs w:val="28"/>
        </w:rPr>
        <w:t>TZ Povljana</w:t>
      </w:r>
    </w:p>
    <w:p w:rsidR="00800ADD" w:rsidRPr="00DA3245" w:rsidRDefault="00800ADD" w:rsidP="00800ADD">
      <w:pPr>
        <w:rPr>
          <w:rFonts w:asciiTheme="minorHAnsi" w:hAnsiTheme="minorHAnsi"/>
          <w:sz w:val="28"/>
          <w:szCs w:val="28"/>
        </w:rPr>
      </w:pPr>
    </w:p>
    <w:p w:rsidR="00B76C1F" w:rsidRDefault="00B76C1F" w:rsidP="00800ADD">
      <w:pPr>
        <w:rPr>
          <w:rFonts w:asciiTheme="minorHAnsi" w:hAnsiTheme="minorHAnsi"/>
          <w:b/>
          <w:bCs/>
          <w:sz w:val="28"/>
          <w:szCs w:val="28"/>
        </w:rPr>
      </w:pPr>
    </w:p>
    <w:p w:rsidR="00800ADD" w:rsidRDefault="009B009B" w:rsidP="00800ADD">
      <w:pPr>
        <w:rPr>
          <w:rFonts w:asciiTheme="minorHAnsi" w:hAnsiTheme="minorHAnsi"/>
          <w:b/>
          <w:bCs/>
          <w:sz w:val="28"/>
          <w:szCs w:val="28"/>
        </w:rPr>
      </w:pPr>
      <w:r>
        <w:rPr>
          <w:rFonts w:asciiTheme="minorHAnsi" w:hAnsiTheme="minorHAnsi"/>
          <w:b/>
          <w:bCs/>
          <w:sz w:val="28"/>
          <w:szCs w:val="28"/>
        </w:rPr>
        <w:lastRenderedPageBreak/>
        <w:t>Iznos potreban za realizaciju:</w:t>
      </w:r>
    </w:p>
    <w:p w:rsidR="009B009B" w:rsidRPr="009B009B" w:rsidRDefault="00D618E9" w:rsidP="00800ADD">
      <w:pPr>
        <w:rPr>
          <w:rFonts w:asciiTheme="minorHAnsi" w:hAnsiTheme="minorHAnsi"/>
          <w:bCs/>
          <w:sz w:val="28"/>
          <w:szCs w:val="28"/>
        </w:rPr>
      </w:pPr>
      <w:r>
        <w:rPr>
          <w:rFonts w:asciiTheme="minorHAnsi" w:hAnsiTheme="minorHAnsi"/>
          <w:bCs/>
          <w:sz w:val="28"/>
          <w:szCs w:val="28"/>
        </w:rPr>
        <w:t xml:space="preserve">125.000 kuna / </w:t>
      </w:r>
      <w:r w:rsidR="00A5041A">
        <w:rPr>
          <w:rFonts w:asciiTheme="minorHAnsi" w:hAnsiTheme="minorHAnsi"/>
          <w:bCs/>
          <w:sz w:val="28"/>
          <w:szCs w:val="28"/>
        </w:rPr>
        <w:t>16.590</w:t>
      </w:r>
      <w:r w:rsidR="009B009B" w:rsidRPr="009B009B">
        <w:rPr>
          <w:rFonts w:asciiTheme="minorHAnsi" w:hAnsiTheme="minorHAnsi"/>
          <w:bCs/>
          <w:sz w:val="28"/>
          <w:szCs w:val="28"/>
        </w:rPr>
        <w:t xml:space="preserve"> eura</w:t>
      </w:r>
    </w:p>
    <w:p w:rsidR="00800ADD" w:rsidRPr="00DA3245" w:rsidRDefault="00800ADD" w:rsidP="00800ADD">
      <w:pPr>
        <w:rPr>
          <w:rFonts w:asciiTheme="minorHAnsi" w:hAnsiTheme="minorHAnsi"/>
          <w:b/>
          <w:bCs/>
          <w:sz w:val="28"/>
          <w:szCs w:val="28"/>
        </w:rPr>
      </w:pPr>
    </w:p>
    <w:p w:rsidR="00800ADD" w:rsidRPr="00DA3245" w:rsidRDefault="00800ADD" w:rsidP="00800ADD">
      <w:pPr>
        <w:rPr>
          <w:rFonts w:asciiTheme="minorHAnsi" w:hAnsiTheme="minorHAnsi"/>
          <w:b/>
          <w:bCs/>
          <w:sz w:val="28"/>
          <w:szCs w:val="28"/>
        </w:rPr>
      </w:pPr>
      <w:r w:rsidRPr="00DA3245">
        <w:rPr>
          <w:rFonts w:asciiTheme="minorHAnsi" w:hAnsiTheme="minorHAnsi"/>
          <w:b/>
          <w:bCs/>
          <w:sz w:val="28"/>
          <w:szCs w:val="28"/>
        </w:rPr>
        <w:t>Rok realizacije aktivnosti:</w:t>
      </w:r>
    </w:p>
    <w:p w:rsidR="00800ADD" w:rsidRPr="00DA3245" w:rsidRDefault="00800ADD" w:rsidP="00800ADD">
      <w:pPr>
        <w:rPr>
          <w:rFonts w:asciiTheme="minorHAnsi" w:hAnsiTheme="minorHAnsi"/>
          <w:sz w:val="28"/>
          <w:szCs w:val="28"/>
        </w:rPr>
      </w:pPr>
      <w:r w:rsidRPr="00DA3245">
        <w:rPr>
          <w:rFonts w:asciiTheme="minorHAnsi" w:hAnsiTheme="minorHAnsi"/>
          <w:sz w:val="28"/>
          <w:szCs w:val="28"/>
        </w:rPr>
        <w:t>31.10.2023.</w:t>
      </w:r>
    </w:p>
    <w:p w:rsidR="00800ADD" w:rsidRPr="00DA3245" w:rsidRDefault="00800ADD" w:rsidP="00800ADD">
      <w:pPr>
        <w:rPr>
          <w:rFonts w:asciiTheme="minorHAnsi" w:hAnsiTheme="minorHAnsi"/>
          <w:sz w:val="28"/>
          <w:szCs w:val="28"/>
        </w:rPr>
      </w:pPr>
      <w:r w:rsidRPr="00DA3245">
        <w:rPr>
          <w:rFonts w:asciiTheme="minorHAnsi" w:hAnsiTheme="minorHAnsi"/>
          <w:sz w:val="28"/>
          <w:szCs w:val="28"/>
        </w:rPr>
        <w:t xml:space="preserve">                                  </w:t>
      </w:r>
    </w:p>
    <w:p w:rsidR="00800ADD" w:rsidRPr="00DA3245" w:rsidRDefault="005761E2" w:rsidP="00800ADD">
      <w:pPr>
        <w:rPr>
          <w:rFonts w:asciiTheme="minorHAnsi" w:hAnsiTheme="minorHAnsi"/>
          <w:sz w:val="28"/>
          <w:szCs w:val="28"/>
        </w:rPr>
      </w:pPr>
      <w:r w:rsidRPr="00DA3245">
        <w:rPr>
          <w:rFonts w:asciiTheme="minorHAnsi" w:hAnsiTheme="minorHAnsi"/>
          <w:sz w:val="28"/>
          <w:szCs w:val="28"/>
        </w:rPr>
        <w:t xml:space="preserve">              </w:t>
      </w:r>
      <w:r w:rsidR="00800ADD" w:rsidRPr="00DA3245">
        <w:rPr>
          <w:rFonts w:asciiTheme="minorHAnsi" w:hAnsiTheme="minorHAnsi"/>
          <w:sz w:val="28"/>
          <w:szCs w:val="28"/>
        </w:rPr>
        <w:t xml:space="preserve">    3.7    Marketinške i poslovne suradnje – udruženo oglašavanje </w:t>
      </w:r>
    </w:p>
    <w:p w:rsidR="00800ADD" w:rsidRPr="00DA3245" w:rsidRDefault="00800ADD" w:rsidP="00800ADD">
      <w:pPr>
        <w:rPr>
          <w:rFonts w:asciiTheme="minorHAnsi" w:hAnsiTheme="minorHAnsi"/>
          <w:sz w:val="28"/>
          <w:szCs w:val="28"/>
        </w:rPr>
      </w:pPr>
      <w:r w:rsidRPr="00DA3245">
        <w:rPr>
          <w:rFonts w:asciiTheme="minorHAnsi" w:hAnsiTheme="minorHAnsi"/>
          <w:sz w:val="28"/>
          <w:szCs w:val="28"/>
        </w:rPr>
        <w:t xml:space="preserve">                                                sa sustavom TZ i predstavnicima turističke ponude</w:t>
      </w:r>
    </w:p>
    <w:p w:rsidR="00CB6AE5" w:rsidRPr="00DA3245" w:rsidRDefault="00CB6AE5" w:rsidP="00CB6AE5">
      <w:pPr>
        <w:rPr>
          <w:rFonts w:asciiTheme="minorHAnsi" w:hAnsiTheme="minorHAnsi"/>
          <w:b/>
          <w:bCs/>
          <w:sz w:val="28"/>
          <w:szCs w:val="28"/>
        </w:rPr>
      </w:pPr>
    </w:p>
    <w:p w:rsidR="005761E2" w:rsidRPr="00DA3245" w:rsidRDefault="005761E2" w:rsidP="005761E2">
      <w:pPr>
        <w:rPr>
          <w:rFonts w:asciiTheme="minorHAnsi" w:hAnsiTheme="minorHAnsi"/>
        </w:rPr>
      </w:pPr>
      <w:r w:rsidRPr="00DA3245">
        <w:rPr>
          <w:rFonts w:asciiTheme="minorHAnsi" w:hAnsiTheme="minorHAnsi"/>
          <w:sz w:val="28"/>
          <w:szCs w:val="28"/>
        </w:rPr>
        <w:t xml:space="preserve">                  </w:t>
      </w:r>
      <w:r w:rsidRPr="00DA3245">
        <w:rPr>
          <w:rFonts w:asciiTheme="minorHAnsi" w:hAnsiTheme="minorHAnsi"/>
          <w:b/>
          <w:bCs/>
          <w:sz w:val="28"/>
          <w:szCs w:val="28"/>
        </w:rPr>
        <w:t>UDRUŽENO OGLAŠAVANJE NA STRANICAMA ŽUPANIJSKE TZ</w:t>
      </w:r>
    </w:p>
    <w:p w:rsidR="005761E2" w:rsidRPr="00DA3245" w:rsidRDefault="005761E2" w:rsidP="005761E2">
      <w:pPr>
        <w:rPr>
          <w:rFonts w:asciiTheme="minorHAnsi" w:hAnsiTheme="minorHAnsi"/>
          <w:sz w:val="28"/>
          <w:szCs w:val="28"/>
        </w:rPr>
      </w:pPr>
    </w:p>
    <w:p w:rsidR="005761E2" w:rsidRPr="00DA3245" w:rsidRDefault="005761E2" w:rsidP="005761E2">
      <w:pPr>
        <w:rPr>
          <w:rFonts w:asciiTheme="minorHAnsi" w:hAnsiTheme="minorHAnsi"/>
        </w:rPr>
      </w:pPr>
      <w:r w:rsidRPr="00DA3245">
        <w:rPr>
          <w:rFonts w:asciiTheme="minorHAnsi" w:hAnsiTheme="minorHAnsi"/>
          <w:b/>
          <w:bCs/>
          <w:sz w:val="28"/>
          <w:szCs w:val="28"/>
        </w:rPr>
        <w:t>Opis aktivnosti:</w:t>
      </w:r>
    </w:p>
    <w:p w:rsidR="005761E2" w:rsidRPr="00DA3245" w:rsidRDefault="009E3759" w:rsidP="005761E2">
      <w:pPr>
        <w:rPr>
          <w:rFonts w:asciiTheme="minorHAnsi" w:hAnsiTheme="minorHAnsi"/>
          <w:sz w:val="28"/>
          <w:szCs w:val="28"/>
        </w:rPr>
      </w:pPr>
      <w:r>
        <w:rPr>
          <w:rFonts w:asciiTheme="minorHAnsi" w:hAnsiTheme="minorHAnsi"/>
          <w:sz w:val="28"/>
          <w:szCs w:val="28"/>
        </w:rPr>
        <w:t>Oglašavanje</w:t>
      </w:r>
      <w:r w:rsidR="001D1338" w:rsidRPr="00DA3245">
        <w:rPr>
          <w:rFonts w:asciiTheme="minorHAnsi" w:hAnsiTheme="minorHAnsi"/>
          <w:sz w:val="28"/>
          <w:szCs w:val="28"/>
        </w:rPr>
        <w:t xml:space="preserve"> destinac</w:t>
      </w:r>
      <w:r>
        <w:rPr>
          <w:rFonts w:asciiTheme="minorHAnsi" w:hAnsiTheme="minorHAnsi"/>
          <w:sz w:val="28"/>
          <w:szCs w:val="28"/>
        </w:rPr>
        <w:t>i</w:t>
      </w:r>
      <w:r w:rsidR="001D1338" w:rsidRPr="00DA3245">
        <w:rPr>
          <w:rFonts w:asciiTheme="minorHAnsi" w:hAnsiTheme="minorHAnsi"/>
          <w:sz w:val="28"/>
          <w:szCs w:val="28"/>
        </w:rPr>
        <w:t xml:space="preserve">je </w:t>
      </w:r>
      <w:r>
        <w:rPr>
          <w:rFonts w:asciiTheme="minorHAnsi" w:hAnsiTheme="minorHAnsi"/>
          <w:sz w:val="28"/>
          <w:szCs w:val="28"/>
        </w:rPr>
        <w:t xml:space="preserve">OTOK PAG </w:t>
      </w:r>
      <w:r w:rsidR="001D1338" w:rsidRPr="00DA3245">
        <w:rPr>
          <w:rFonts w:asciiTheme="minorHAnsi" w:hAnsiTheme="minorHAnsi"/>
          <w:sz w:val="28"/>
          <w:szCs w:val="28"/>
        </w:rPr>
        <w:t>na stranicama županijske TZ: www.zadar.hr</w:t>
      </w:r>
    </w:p>
    <w:p w:rsidR="005761E2" w:rsidRPr="00DA3245" w:rsidRDefault="005761E2" w:rsidP="005761E2">
      <w:pPr>
        <w:rPr>
          <w:rFonts w:asciiTheme="minorHAnsi" w:hAnsiTheme="minorHAnsi"/>
        </w:rPr>
      </w:pPr>
    </w:p>
    <w:p w:rsidR="005761E2" w:rsidRPr="00DA3245" w:rsidRDefault="005761E2" w:rsidP="005761E2">
      <w:pPr>
        <w:rPr>
          <w:rFonts w:asciiTheme="minorHAnsi" w:hAnsiTheme="minorHAnsi"/>
        </w:rPr>
      </w:pPr>
      <w:r w:rsidRPr="00DA3245">
        <w:rPr>
          <w:rFonts w:asciiTheme="minorHAnsi" w:hAnsiTheme="minorHAnsi"/>
          <w:sz w:val="28"/>
          <w:szCs w:val="28"/>
        </w:rPr>
        <w:t xml:space="preserve"> </w:t>
      </w:r>
      <w:r w:rsidRPr="00DA3245">
        <w:rPr>
          <w:rFonts w:asciiTheme="minorHAnsi" w:hAnsiTheme="minorHAnsi"/>
          <w:b/>
          <w:bCs/>
          <w:sz w:val="28"/>
          <w:szCs w:val="28"/>
        </w:rPr>
        <w:t>Cilj aktivnosti</w:t>
      </w:r>
      <w:r w:rsidRPr="00DA3245">
        <w:rPr>
          <w:rFonts w:asciiTheme="minorHAnsi" w:hAnsiTheme="minorHAnsi"/>
          <w:sz w:val="28"/>
          <w:szCs w:val="28"/>
        </w:rPr>
        <w:t xml:space="preserve">    </w:t>
      </w:r>
    </w:p>
    <w:p w:rsidR="005761E2" w:rsidRPr="00DA3245" w:rsidRDefault="005761E2" w:rsidP="005761E2">
      <w:pPr>
        <w:rPr>
          <w:rFonts w:asciiTheme="minorHAnsi" w:hAnsiTheme="minorHAnsi"/>
          <w:sz w:val="28"/>
          <w:szCs w:val="28"/>
        </w:rPr>
      </w:pPr>
      <w:r w:rsidRPr="00DA3245">
        <w:rPr>
          <w:rFonts w:asciiTheme="minorHAnsi" w:hAnsiTheme="minorHAnsi"/>
          <w:sz w:val="28"/>
          <w:szCs w:val="28"/>
        </w:rPr>
        <w:t>Postići bolju marketinšku vidljivost.</w:t>
      </w:r>
    </w:p>
    <w:p w:rsidR="005761E2" w:rsidRPr="00DA3245" w:rsidRDefault="005761E2" w:rsidP="005761E2">
      <w:pPr>
        <w:rPr>
          <w:rFonts w:asciiTheme="minorHAnsi" w:hAnsiTheme="minorHAnsi"/>
          <w:sz w:val="28"/>
          <w:szCs w:val="28"/>
        </w:rPr>
      </w:pPr>
    </w:p>
    <w:p w:rsidR="005761E2" w:rsidRPr="00DA3245" w:rsidRDefault="005761E2" w:rsidP="005761E2">
      <w:pPr>
        <w:rPr>
          <w:rFonts w:asciiTheme="minorHAnsi" w:hAnsiTheme="minorHAnsi"/>
        </w:rPr>
      </w:pPr>
      <w:r w:rsidRPr="00DA3245">
        <w:rPr>
          <w:rFonts w:asciiTheme="minorHAnsi" w:hAnsiTheme="minorHAnsi"/>
          <w:b/>
          <w:bCs/>
          <w:sz w:val="28"/>
          <w:szCs w:val="28"/>
        </w:rPr>
        <w:t>Nositelji i partneri:</w:t>
      </w:r>
    </w:p>
    <w:p w:rsidR="005761E2" w:rsidRPr="00DA3245" w:rsidRDefault="005761E2" w:rsidP="005761E2">
      <w:pPr>
        <w:rPr>
          <w:rFonts w:asciiTheme="minorHAnsi" w:hAnsiTheme="minorHAnsi"/>
          <w:sz w:val="28"/>
          <w:szCs w:val="28"/>
        </w:rPr>
      </w:pPr>
      <w:r w:rsidRPr="00DA3245">
        <w:rPr>
          <w:rFonts w:asciiTheme="minorHAnsi" w:hAnsiTheme="minorHAnsi"/>
          <w:sz w:val="28"/>
          <w:szCs w:val="28"/>
        </w:rPr>
        <w:t xml:space="preserve"> TZ Povljana, TZ Novalja, TZ Pag i TZ Kolan.</w:t>
      </w:r>
    </w:p>
    <w:p w:rsidR="005761E2" w:rsidRPr="00DA3245" w:rsidRDefault="005761E2" w:rsidP="005761E2">
      <w:pPr>
        <w:rPr>
          <w:rFonts w:asciiTheme="minorHAnsi" w:hAnsiTheme="minorHAnsi"/>
          <w:sz w:val="28"/>
          <w:szCs w:val="28"/>
        </w:rPr>
      </w:pPr>
    </w:p>
    <w:p w:rsidR="005761E2" w:rsidRPr="00DA3245" w:rsidRDefault="005761E2" w:rsidP="005761E2">
      <w:pPr>
        <w:rPr>
          <w:rFonts w:asciiTheme="minorHAnsi" w:hAnsiTheme="minorHAnsi"/>
        </w:rPr>
      </w:pPr>
      <w:r w:rsidRPr="00DA3245">
        <w:rPr>
          <w:rFonts w:asciiTheme="minorHAnsi" w:hAnsiTheme="minorHAnsi"/>
          <w:b/>
          <w:bCs/>
          <w:sz w:val="28"/>
          <w:szCs w:val="28"/>
        </w:rPr>
        <w:t>Iznos potreban za realizaciju:</w:t>
      </w:r>
    </w:p>
    <w:p w:rsidR="005761E2" w:rsidRPr="00DA3245" w:rsidRDefault="00072B17" w:rsidP="005761E2">
      <w:pPr>
        <w:rPr>
          <w:rFonts w:asciiTheme="minorHAnsi" w:hAnsiTheme="minorHAnsi"/>
          <w:sz w:val="28"/>
          <w:szCs w:val="28"/>
        </w:rPr>
      </w:pPr>
      <w:r>
        <w:rPr>
          <w:rFonts w:asciiTheme="minorHAnsi" w:hAnsiTheme="minorHAnsi"/>
          <w:sz w:val="28"/>
          <w:szCs w:val="28"/>
        </w:rPr>
        <w:t xml:space="preserve">15.000 kuna / </w:t>
      </w:r>
      <w:r w:rsidR="00A5041A">
        <w:rPr>
          <w:rFonts w:asciiTheme="minorHAnsi" w:hAnsiTheme="minorHAnsi"/>
          <w:sz w:val="28"/>
          <w:szCs w:val="28"/>
        </w:rPr>
        <w:t>1.991</w:t>
      </w:r>
      <w:r w:rsidR="009B009B">
        <w:rPr>
          <w:rFonts w:asciiTheme="minorHAnsi" w:hAnsiTheme="minorHAnsi"/>
          <w:sz w:val="28"/>
          <w:szCs w:val="28"/>
        </w:rPr>
        <w:t xml:space="preserve"> euro</w:t>
      </w:r>
    </w:p>
    <w:p w:rsidR="00156F2E" w:rsidRPr="00DA3245" w:rsidRDefault="00156F2E" w:rsidP="00AC2154">
      <w:pPr>
        <w:pStyle w:val="Standard"/>
        <w:autoSpaceDE w:val="0"/>
        <w:rPr>
          <w:rFonts w:asciiTheme="minorHAnsi" w:hAnsiTheme="minorHAnsi"/>
        </w:rPr>
      </w:pPr>
    </w:p>
    <w:p w:rsidR="005761E2" w:rsidRPr="00DA3245" w:rsidRDefault="005761E2" w:rsidP="005761E2">
      <w:pPr>
        <w:rPr>
          <w:rFonts w:asciiTheme="minorHAnsi" w:hAnsiTheme="minorHAnsi"/>
        </w:rPr>
      </w:pPr>
      <w:r w:rsidRPr="00DA3245">
        <w:rPr>
          <w:rFonts w:asciiTheme="minorHAnsi" w:hAnsiTheme="minorHAnsi"/>
          <w:b/>
          <w:bCs/>
          <w:sz w:val="28"/>
          <w:szCs w:val="28"/>
        </w:rPr>
        <w:t>Rok realizacije aktivnosti:</w:t>
      </w:r>
    </w:p>
    <w:p w:rsidR="005761E2" w:rsidRPr="00DA3245" w:rsidRDefault="005761E2" w:rsidP="005761E2">
      <w:pPr>
        <w:rPr>
          <w:rFonts w:asciiTheme="minorHAnsi" w:hAnsiTheme="minorHAnsi"/>
          <w:sz w:val="28"/>
          <w:szCs w:val="28"/>
        </w:rPr>
      </w:pPr>
      <w:r w:rsidRPr="00DA3245">
        <w:rPr>
          <w:rFonts w:asciiTheme="minorHAnsi" w:hAnsiTheme="minorHAnsi"/>
          <w:sz w:val="28"/>
          <w:szCs w:val="28"/>
        </w:rPr>
        <w:t>31.12.2023.</w:t>
      </w:r>
    </w:p>
    <w:p w:rsidR="005761E2" w:rsidRPr="00DA3245" w:rsidRDefault="005761E2" w:rsidP="005761E2">
      <w:pPr>
        <w:rPr>
          <w:rFonts w:asciiTheme="minorHAnsi" w:hAnsiTheme="minorHAnsi"/>
          <w:sz w:val="28"/>
          <w:szCs w:val="28"/>
        </w:rPr>
      </w:pPr>
    </w:p>
    <w:p w:rsidR="005761E2" w:rsidRPr="00DA3245" w:rsidRDefault="005761E2" w:rsidP="005761E2">
      <w:pPr>
        <w:jc w:val="center"/>
        <w:rPr>
          <w:rFonts w:asciiTheme="minorHAnsi" w:hAnsiTheme="minorHAnsi"/>
          <w:b/>
          <w:bCs/>
          <w:sz w:val="28"/>
          <w:szCs w:val="28"/>
        </w:rPr>
      </w:pPr>
      <w:bookmarkStart w:id="8" w:name="_Hlk58787742"/>
      <w:r w:rsidRPr="00DA3245">
        <w:rPr>
          <w:rFonts w:asciiTheme="minorHAnsi" w:hAnsiTheme="minorHAnsi"/>
          <w:b/>
          <w:bCs/>
          <w:sz w:val="28"/>
          <w:szCs w:val="28"/>
        </w:rPr>
        <w:t>MARKETINŠKA KAMPANJA SUFINANCIRANJA NISKOTARIFNIH LETOVA ZA ZADAR</w:t>
      </w:r>
      <w:bookmarkEnd w:id="8"/>
      <w:r w:rsidRPr="00DA3245">
        <w:rPr>
          <w:rFonts w:asciiTheme="minorHAnsi" w:hAnsiTheme="minorHAnsi"/>
          <w:b/>
          <w:bCs/>
          <w:sz w:val="28"/>
          <w:szCs w:val="28"/>
        </w:rPr>
        <w:t xml:space="preserve">                  </w:t>
      </w:r>
    </w:p>
    <w:p w:rsidR="005761E2" w:rsidRPr="00DA3245" w:rsidRDefault="005761E2" w:rsidP="005761E2">
      <w:pPr>
        <w:rPr>
          <w:rFonts w:asciiTheme="minorHAnsi" w:hAnsiTheme="minorHAnsi"/>
          <w:b/>
          <w:bCs/>
          <w:sz w:val="28"/>
          <w:szCs w:val="28"/>
        </w:rPr>
      </w:pPr>
    </w:p>
    <w:p w:rsidR="005761E2" w:rsidRPr="00DA3245" w:rsidRDefault="005761E2" w:rsidP="005761E2">
      <w:pPr>
        <w:rPr>
          <w:rFonts w:asciiTheme="minorHAnsi" w:hAnsiTheme="minorHAnsi"/>
          <w:b/>
          <w:bCs/>
          <w:sz w:val="28"/>
          <w:szCs w:val="28"/>
        </w:rPr>
      </w:pPr>
      <w:r w:rsidRPr="00DA3245">
        <w:rPr>
          <w:rFonts w:asciiTheme="minorHAnsi" w:hAnsiTheme="minorHAnsi"/>
          <w:b/>
          <w:bCs/>
          <w:sz w:val="28"/>
          <w:szCs w:val="28"/>
        </w:rPr>
        <w:t>Opis aktivnosti:</w:t>
      </w:r>
    </w:p>
    <w:p w:rsidR="005761E2" w:rsidRPr="00DA3245" w:rsidRDefault="000F4C74" w:rsidP="005761E2">
      <w:pPr>
        <w:rPr>
          <w:rFonts w:asciiTheme="minorHAnsi" w:hAnsiTheme="minorHAnsi"/>
          <w:sz w:val="28"/>
          <w:szCs w:val="28"/>
        </w:rPr>
      </w:pPr>
      <w:r w:rsidRPr="00DA3245">
        <w:rPr>
          <w:rFonts w:asciiTheme="minorHAnsi" w:hAnsiTheme="minorHAnsi"/>
          <w:sz w:val="28"/>
          <w:szCs w:val="28"/>
        </w:rPr>
        <w:t>Sufinanciranje troškova niskotarifnih letova za Zadar</w:t>
      </w:r>
      <w:r w:rsidR="005761E2" w:rsidRPr="00DA3245">
        <w:rPr>
          <w:rFonts w:asciiTheme="minorHAnsi" w:hAnsiTheme="minorHAnsi"/>
          <w:sz w:val="28"/>
          <w:szCs w:val="28"/>
        </w:rPr>
        <w:t>.</w:t>
      </w:r>
    </w:p>
    <w:p w:rsidR="005761E2" w:rsidRPr="00DA3245" w:rsidRDefault="005761E2" w:rsidP="005761E2">
      <w:pPr>
        <w:rPr>
          <w:rFonts w:asciiTheme="minorHAnsi" w:hAnsiTheme="minorHAnsi"/>
          <w:sz w:val="28"/>
          <w:szCs w:val="28"/>
        </w:rPr>
      </w:pPr>
    </w:p>
    <w:p w:rsidR="005761E2" w:rsidRPr="00DA3245" w:rsidRDefault="005761E2" w:rsidP="005761E2">
      <w:pPr>
        <w:rPr>
          <w:rFonts w:asciiTheme="minorHAnsi" w:hAnsiTheme="minorHAnsi"/>
        </w:rPr>
      </w:pPr>
      <w:r w:rsidRPr="00DA3245">
        <w:rPr>
          <w:rFonts w:asciiTheme="minorHAnsi" w:hAnsiTheme="minorHAnsi"/>
          <w:b/>
          <w:bCs/>
          <w:sz w:val="28"/>
          <w:szCs w:val="28"/>
        </w:rPr>
        <w:t>Cilj aktivnosti</w:t>
      </w:r>
      <w:r w:rsidRPr="00DA3245">
        <w:rPr>
          <w:rFonts w:asciiTheme="minorHAnsi" w:hAnsiTheme="minorHAnsi"/>
          <w:sz w:val="28"/>
          <w:szCs w:val="28"/>
        </w:rPr>
        <w:t>:</w:t>
      </w:r>
    </w:p>
    <w:p w:rsidR="005761E2" w:rsidRPr="00DA3245" w:rsidRDefault="005761E2" w:rsidP="005761E2">
      <w:pPr>
        <w:rPr>
          <w:rFonts w:asciiTheme="minorHAnsi" w:hAnsiTheme="minorHAnsi"/>
          <w:sz w:val="28"/>
          <w:szCs w:val="28"/>
        </w:rPr>
      </w:pPr>
      <w:r w:rsidRPr="00DA3245">
        <w:rPr>
          <w:rFonts w:asciiTheme="minorHAnsi" w:hAnsiTheme="minorHAnsi"/>
          <w:sz w:val="28"/>
          <w:szCs w:val="28"/>
        </w:rPr>
        <w:t>Privući posjetitelje u pred i post sezonskom razdoblju zbog povoljnih cijena zračnog prijevoza i tako povećati prihode izvan sezone.</w:t>
      </w:r>
    </w:p>
    <w:p w:rsidR="005761E2" w:rsidRPr="00DA3245" w:rsidRDefault="005761E2" w:rsidP="005761E2">
      <w:pPr>
        <w:rPr>
          <w:rFonts w:asciiTheme="minorHAnsi" w:hAnsiTheme="minorHAnsi"/>
          <w:sz w:val="28"/>
          <w:szCs w:val="28"/>
        </w:rPr>
      </w:pPr>
    </w:p>
    <w:p w:rsidR="005761E2" w:rsidRPr="00DA3245" w:rsidRDefault="005761E2" w:rsidP="005761E2">
      <w:pPr>
        <w:rPr>
          <w:rFonts w:asciiTheme="minorHAnsi" w:hAnsiTheme="minorHAnsi"/>
          <w:b/>
          <w:bCs/>
          <w:sz w:val="28"/>
          <w:szCs w:val="28"/>
        </w:rPr>
      </w:pPr>
      <w:r w:rsidRPr="00DA3245">
        <w:rPr>
          <w:rFonts w:asciiTheme="minorHAnsi" w:hAnsiTheme="minorHAnsi"/>
          <w:b/>
          <w:bCs/>
          <w:sz w:val="28"/>
          <w:szCs w:val="28"/>
        </w:rPr>
        <w:t xml:space="preserve"> Nositelji i partneri:</w:t>
      </w:r>
    </w:p>
    <w:p w:rsidR="005761E2" w:rsidRPr="00DA3245" w:rsidRDefault="005761E2" w:rsidP="005761E2">
      <w:pPr>
        <w:rPr>
          <w:rFonts w:asciiTheme="minorHAnsi" w:hAnsiTheme="minorHAnsi"/>
          <w:b/>
          <w:bCs/>
          <w:sz w:val="28"/>
          <w:szCs w:val="28"/>
        </w:rPr>
      </w:pPr>
      <w:r w:rsidRPr="00DA3245">
        <w:rPr>
          <w:rFonts w:asciiTheme="minorHAnsi" w:hAnsiTheme="minorHAnsi"/>
        </w:rPr>
        <w:t>TZ Povljana, TZ županije zadarske, ostale TZ, lokalne samouprave, Zračna luka Zadar</w:t>
      </w:r>
      <w:r w:rsidR="00290CD8" w:rsidRPr="00DA3245">
        <w:rPr>
          <w:rFonts w:asciiTheme="minorHAnsi" w:hAnsiTheme="minorHAnsi"/>
        </w:rPr>
        <w:t>.</w:t>
      </w:r>
      <w:r w:rsidRPr="00DA3245">
        <w:rPr>
          <w:rFonts w:asciiTheme="minorHAnsi" w:hAnsiTheme="minorHAnsi"/>
          <w:sz w:val="28"/>
          <w:szCs w:val="28"/>
        </w:rPr>
        <w:t xml:space="preserve">      </w:t>
      </w:r>
    </w:p>
    <w:p w:rsidR="001D1338" w:rsidRPr="00DA3245" w:rsidRDefault="001D1338" w:rsidP="005761E2">
      <w:pPr>
        <w:rPr>
          <w:rFonts w:asciiTheme="minorHAnsi" w:hAnsiTheme="minorHAnsi"/>
          <w:b/>
          <w:bCs/>
          <w:sz w:val="28"/>
          <w:szCs w:val="28"/>
        </w:rPr>
      </w:pPr>
    </w:p>
    <w:p w:rsidR="005761E2" w:rsidRPr="00DA3245" w:rsidRDefault="005761E2" w:rsidP="005761E2">
      <w:pPr>
        <w:rPr>
          <w:rFonts w:asciiTheme="minorHAnsi" w:hAnsiTheme="minorHAnsi"/>
          <w:b/>
          <w:bCs/>
          <w:sz w:val="28"/>
          <w:szCs w:val="28"/>
        </w:rPr>
      </w:pPr>
      <w:r w:rsidRPr="00DA3245">
        <w:rPr>
          <w:rFonts w:asciiTheme="minorHAnsi" w:hAnsiTheme="minorHAnsi"/>
          <w:b/>
          <w:bCs/>
          <w:sz w:val="28"/>
          <w:szCs w:val="28"/>
        </w:rPr>
        <w:t>Iznos potreban za realizaciju:</w:t>
      </w:r>
    </w:p>
    <w:p w:rsidR="005761E2" w:rsidRPr="00DA3245" w:rsidRDefault="00072B17" w:rsidP="005761E2">
      <w:pPr>
        <w:rPr>
          <w:rFonts w:asciiTheme="minorHAnsi" w:hAnsiTheme="minorHAnsi"/>
          <w:b/>
          <w:bCs/>
          <w:sz w:val="28"/>
          <w:szCs w:val="28"/>
        </w:rPr>
      </w:pPr>
      <w:r>
        <w:rPr>
          <w:rFonts w:asciiTheme="minorHAnsi" w:hAnsiTheme="minorHAnsi"/>
          <w:sz w:val="28"/>
          <w:szCs w:val="28"/>
        </w:rPr>
        <w:t xml:space="preserve">18.000 kuna / </w:t>
      </w:r>
      <w:r w:rsidR="00A5041A">
        <w:rPr>
          <w:rFonts w:asciiTheme="minorHAnsi" w:hAnsiTheme="minorHAnsi"/>
          <w:sz w:val="28"/>
          <w:szCs w:val="28"/>
        </w:rPr>
        <w:t>2.389</w:t>
      </w:r>
      <w:r w:rsidR="009B009B">
        <w:rPr>
          <w:rFonts w:asciiTheme="minorHAnsi" w:hAnsiTheme="minorHAnsi"/>
          <w:sz w:val="28"/>
          <w:szCs w:val="28"/>
        </w:rPr>
        <w:t xml:space="preserve"> eura</w:t>
      </w:r>
    </w:p>
    <w:p w:rsidR="005761E2" w:rsidRPr="00DA3245" w:rsidRDefault="005761E2" w:rsidP="005761E2">
      <w:pPr>
        <w:rPr>
          <w:rFonts w:asciiTheme="minorHAnsi" w:hAnsiTheme="minorHAnsi"/>
          <w:b/>
          <w:bCs/>
          <w:sz w:val="28"/>
          <w:szCs w:val="28"/>
        </w:rPr>
      </w:pPr>
      <w:r w:rsidRPr="00DA3245">
        <w:rPr>
          <w:rFonts w:asciiTheme="minorHAnsi" w:hAnsiTheme="minorHAnsi"/>
          <w:b/>
          <w:bCs/>
          <w:sz w:val="28"/>
          <w:szCs w:val="28"/>
        </w:rPr>
        <w:lastRenderedPageBreak/>
        <w:t xml:space="preserve"> </w:t>
      </w:r>
    </w:p>
    <w:p w:rsidR="005761E2" w:rsidRPr="00DA3245" w:rsidRDefault="005761E2" w:rsidP="005761E2">
      <w:pPr>
        <w:rPr>
          <w:rFonts w:asciiTheme="minorHAnsi" w:hAnsiTheme="minorHAnsi"/>
          <w:b/>
          <w:bCs/>
          <w:sz w:val="28"/>
          <w:szCs w:val="28"/>
        </w:rPr>
      </w:pPr>
      <w:r w:rsidRPr="00DA3245">
        <w:rPr>
          <w:rFonts w:asciiTheme="minorHAnsi" w:hAnsiTheme="minorHAnsi"/>
          <w:b/>
          <w:bCs/>
          <w:sz w:val="28"/>
          <w:szCs w:val="28"/>
        </w:rPr>
        <w:t>Rok realizacije aktivnosti:</w:t>
      </w:r>
    </w:p>
    <w:p w:rsidR="005761E2" w:rsidRPr="00DA3245" w:rsidRDefault="005761E2" w:rsidP="005761E2">
      <w:pPr>
        <w:rPr>
          <w:rFonts w:asciiTheme="minorHAnsi" w:hAnsiTheme="minorHAnsi"/>
        </w:rPr>
      </w:pPr>
      <w:r w:rsidRPr="00DA3245">
        <w:rPr>
          <w:rFonts w:asciiTheme="minorHAnsi" w:hAnsiTheme="minorHAnsi"/>
          <w:b/>
          <w:bCs/>
          <w:sz w:val="28"/>
          <w:szCs w:val="28"/>
        </w:rPr>
        <w:t xml:space="preserve"> </w:t>
      </w:r>
      <w:r w:rsidRPr="00DA3245">
        <w:rPr>
          <w:rFonts w:asciiTheme="minorHAnsi" w:hAnsiTheme="minorHAnsi"/>
          <w:sz w:val="28"/>
          <w:szCs w:val="28"/>
        </w:rPr>
        <w:t>31.12.2023.</w:t>
      </w:r>
    </w:p>
    <w:p w:rsidR="00213C3A" w:rsidRPr="00DA3245" w:rsidRDefault="00213C3A">
      <w:pPr>
        <w:rPr>
          <w:rFonts w:asciiTheme="minorHAnsi" w:hAnsiTheme="minorHAnsi"/>
        </w:rPr>
      </w:pPr>
    </w:p>
    <w:p w:rsidR="001D1338" w:rsidRPr="00DA3245" w:rsidRDefault="001D1338">
      <w:pPr>
        <w:rPr>
          <w:rFonts w:asciiTheme="minorHAnsi" w:hAnsiTheme="minorHAnsi"/>
        </w:rPr>
      </w:pPr>
    </w:p>
    <w:p w:rsidR="001D1338" w:rsidRPr="00DA3245" w:rsidRDefault="001D1338" w:rsidP="001D1338">
      <w:pPr>
        <w:rPr>
          <w:rFonts w:asciiTheme="minorHAnsi" w:hAnsiTheme="minorHAnsi"/>
          <w:sz w:val="28"/>
          <w:szCs w:val="28"/>
        </w:rPr>
      </w:pPr>
      <w:r w:rsidRPr="00DA3245">
        <w:rPr>
          <w:rFonts w:asciiTheme="minorHAnsi" w:hAnsiTheme="minorHAnsi"/>
          <w:sz w:val="28"/>
          <w:szCs w:val="28"/>
        </w:rPr>
        <w:t>4.DESTINACIJSKI MENADŽMENT</w:t>
      </w:r>
    </w:p>
    <w:p w:rsidR="001D1338" w:rsidRPr="00DA3245" w:rsidRDefault="001D1338" w:rsidP="001D1338">
      <w:pPr>
        <w:rPr>
          <w:rFonts w:asciiTheme="minorHAnsi" w:hAnsiTheme="minorHAnsi"/>
          <w:sz w:val="28"/>
          <w:szCs w:val="28"/>
        </w:rPr>
      </w:pPr>
    </w:p>
    <w:p w:rsidR="001D1338" w:rsidRPr="00DA3245" w:rsidRDefault="001D1338" w:rsidP="001D1338">
      <w:pPr>
        <w:rPr>
          <w:rFonts w:asciiTheme="minorHAnsi" w:hAnsiTheme="minorHAnsi"/>
          <w:sz w:val="28"/>
          <w:szCs w:val="28"/>
        </w:rPr>
      </w:pPr>
      <w:r w:rsidRPr="00DA3245">
        <w:rPr>
          <w:rFonts w:asciiTheme="minorHAnsi" w:hAnsiTheme="minorHAnsi"/>
          <w:sz w:val="28"/>
          <w:szCs w:val="28"/>
        </w:rPr>
        <w:t xml:space="preserve">        4.1    Turistički informacijski sustavi i </w:t>
      </w:r>
      <w:r w:rsidR="00624C24">
        <w:rPr>
          <w:rFonts w:asciiTheme="minorHAnsi" w:hAnsiTheme="minorHAnsi"/>
          <w:sz w:val="28"/>
          <w:szCs w:val="28"/>
        </w:rPr>
        <w:t>aplikacije</w:t>
      </w:r>
    </w:p>
    <w:p w:rsidR="001D1338" w:rsidRPr="00DA3245" w:rsidRDefault="001D1338" w:rsidP="001D1338">
      <w:pPr>
        <w:rPr>
          <w:rFonts w:asciiTheme="minorHAnsi" w:hAnsiTheme="minorHAnsi"/>
          <w:sz w:val="28"/>
          <w:szCs w:val="28"/>
        </w:rPr>
      </w:pPr>
    </w:p>
    <w:p w:rsidR="001D1338" w:rsidRPr="00DA3245" w:rsidRDefault="001D1338" w:rsidP="001D1338">
      <w:pPr>
        <w:rPr>
          <w:rFonts w:asciiTheme="minorHAnsi" w:hAnsiTheme="minorHAnsi"/>
          <w:b/>
          <w:sz w:val="28"/>
          <w:szCs w:val="28"/>
        </w:rPr>
      </w:pPr>
      <w:r w:rsidRPr="00DA3245">
        <w:rPr>
          <w:rFonts w:asciiTheme="minorHAnsi" w:hAnsiTheme="minorHAnsi"/>
          <w:sz w:val="28"/>
          <w:szCs w:val="28"/>
        </w:rPr>
        <w:t xml:space="preserve">                                                   </w:t>
      </w:r>
      <w:r w:rsidRPr="00DA3245">
        <w:rPr>
          <w:rFonts w:asciiTheme="minorHAnsi" w:hAnsiTheme="minorHAnsi"/>
          <w:b/>
          <w:sz w:val="28"/>
          <w:szCs w:val="28"/>
        </w:rPr>
        <w:t>WWW.CROATIA.HR</w:t>
      </w:r>
    </w:p>
    <w:p w:rsidR="001D1338" w:rsidRPr="00DA3245" w:rsidRDefault="001D1338" w:rsidP="001D1338">
      <w:pPr>
        <w:rPr>
          <w:rFonts w:asciiTheme="minorHAnsi" w:hAnsiTheme="minorHAnsi"/>
        </w:rPr>
      </w:pPr>
      <w:r w:rsidRPr="00DA3245">
        <w:rPr>
          <w:rFonts w:asciiTheme="minorHAnsi" w:hAnsiTheme="minorHAnsi"/>
          <w:b/>
          <w:bCs/>
          <w:sz w:val="28"/>
          <w:szCs w:val="28"/>
        </w:rPr>
        <w:t>Opis aktivnosti:</w:t>
      </w:r>
    </w:p>
    <w:p w:rsidR="001D1338" w:rsidRPr="00DA3245" w:rsidRDefault="001D1338" w:rsidP="001D1338">
      <w:pPr>
        <w:rPr>
          <w:rFonts w:asciiTheme="minorHAnsi" w:hAnsiTheme="minorHAnsi"/>
          <w:sz w:val="28"/>
          <w:szCs w:val="28"/>
        </w:rPr>
      </w:pPr>
      <w:r w:rsidRPr="00DA3245">
        <w:rPr>
          <w:rFonts w:asciiTheme="minorHAnsi" w:hAnsiTheme="minorHAnsi"/>
          <w:sz w:val="28"/>
          <w:szCs w:val="28"/>
        </w:rPr>
        <w:t>Izmjene teksta i fotografija na poddomeni stranice www.croatia.hr</w:t>
      </w:r>
    </w:p>
    <w:p w:rsidR="001D1338" w:rsidRPr="00DA3245" w:rsidRDefault="001D1338" w:rsidP="001D1338">
      <w:pPr>
        <w:rPr>
          <w:rFonts w:asciiTheme="minorHAnsi" w:hAnsiTheme="minorHAnsi"/>
        </w:rPr>
      </w:pPr>
    </w:p>
    <w:p w:rsidR="001D1338" w:rsidRPr="00DA3245" w:rsidRDefault="001D1338" w:rsidP="001D1338">
      <w:pPr>
        <w:rPr>
          <w:rFonts w:asciiTheme="minorHAnsi" w:hAnsiTheme="minorHAnsi"/>
        </w:rPr>
      </w:pPr>
      <w:r w:rsidRPr="00DA3245">
        <w:rPr>
          <w:rFonts w:asciiTheme="minorHAnsi" w:hAnsiTheme="minorHAnsi"/>
          <w:sz w:val="28"/>
          <w:szCs w:val="28"/>
        </w:rPr>
        <w:t xml:space="preserve"> </w:t>
      </w:r>
      <w:r w:rsidRPr="00DA3245">
        <w:rPr>
          <w:rFonts w:asciiTheme="minorHAnsi" w:hAnsiTheme="minorHAnsi"/>
          <w:b/>
          <w:bCs/>
          <w:sz w:val="28"/>
          <w:szCs w:val="28"/>
        </w:rPr>
        <w:t>Cilj aktivnosti</w:t>
      </w:r>
      <w:r w:rsidRPr="00DA3245">
        <w:rPr>
          <w:rFonts w:asciiTheme="minorHAnsi" w:hAnsiTheme="minorHAnsi"/>
          <w:sz w:val="28"/>
          <w:szCs w:val="28"/>
        </w:rPr>
        <w:t xml:space="preserve">    </w:t>
      </w:r>
    </w:p>
    <w:p w:rsidR="001D1338" w:rsidRPr="00DA3245" w:rsidRDefault="00624C24" w:rsidP="001D1338">
      <w:pPr>
        <w:rPr>
          <w:rFonts w:asciiTheme="minorHAnsi" w:hAnsiTheme="minorHAnsi"/>
          <w:sz w:val="28"/>
          <w:szCs w:val="28"/>
        </w:rPr>
      </w:pPr>
      <w:r>
        <w:rPr>
          <w:rFonts w:asciiTheme="minorHAnsi" w:hAnsiTheme="minorHAnsi"/>
          <w:sz w:val="28"/>
          <w:szCs w:val="28"/>
        </w:rPr>
        <w:t>P</w:t>
      </w:r>
      <w:r w:rsidR="009E3759">
        <w:rPr>
          <w:rFonts w:asciiTheme="minorHAnsi" w:hAnsiTheme="minorHAnsi"/>
          <w:sz w:val="28"/>
          <w:szCs w:val="28"/>
        </w:rPr>
        <w:t>romocija destinacije</w:t>
      </w:r>
      <w:r>
        <w:rPr>
          <w:rFonts w:asciiTheme="minorHAnsi" w:hAnsiTheme="minorHAnsi"/>
          <w:sz w:val="28"/>
          <w:szCs w:val="28"/>
        </w:rPr>
        <w:t xml:space="preserve"> na portalu Hrvatske turističke zajednice</w:t>
      </w:r>
      <w:r w:rsidR="009E3759">
        <w:rPr>
          <w:rFonts w:asciiTheme="minorHAnsi" w:hAnsiTheme="minorHAnsi"/>
          <w:sz w:val="28"/>
          <w:szCs w:val="28"/>
        </w:rPr>
        <w:t>.</w:t>
      </w:r>
      <w:r w:rsidR="00122485">
        <w:rPr>
          <w:rFonts w:asciiTheme="minorHAnsi" w:hAnsiTheme="minorHAnsi"/>
          <w:sz w:val="28"/>
          <w:szCs w:val="28"/>
        </w:rPr>
        <w:t xml:space="preserve"> </w:t>
      </w:r>
    </w:p>
    <w:p w:rsidR="001D1338" w:rsidRPr="00DA3245" w:rsidRDefault="001D1338" w:rsidP="001D1338">
      <w:pPr>
        <w:rPr>
          <w:rFonts w:asciiTheme="minorHAnsi" w:hAnsiTheme="minorHAnsi"/>
          <w:sz w:val="28"/>
          <w:szCs w:val="28"/>
        </w:rPr>
      </w:pPr>
    </w:p>
    <w:p w:rsidR="001D1338" w:rsidRPr="00DA3245" w:rsidRDefault="001D1338" w:rsidP="001D1338">
      <w:pPr>
        <w:rPr>
          <w:rFonts w:asciiTheme="minorHAnsi" w:hAnsiTheme="minorHAnsi"/>
        </w:rPr>
      </w:pPr>
      <w:r w:rsidRPr="00DA3245">
        <w:rPr>
          <w:rFonts w:asciiTheme="minorHAnsi" w:hAnsiTheme="minorHAnsi"/>
          <w:b/>
          <w:bCs/>
          <w:sz w:val="28"/>
          <w:szCs w:val="28"/>
        </w:rPr>
        <w:t>Nositelji i partneri:</w:t>
      </w:r>
    </w:p>
    <w:p w:rsidR="001D1338" w:rsidRPr="00DA3245" w:rsidRDefault="001D1338" w:rsidP="001D1338">
      <w:pPr>
        <w:rPr>
          <w:rFonts w:asciiTheme="minorHAnsi" w:hAnsiTheme="minorHAnsi"/>
          <w:sz w:val="28"/>
          <w:szCs w:val="28"/>
        </w:rPr>
      </w:pPr>
      <w:r w:rsidRPr="00DA3245">
        <w:rPr>
          <w:rFonts w:asciiTheme="minorHAnsi" w:hAnsiTheme="minorHAnsi"/>
          <w:sz w:val="28"/>
          <w:szCs w:val="28"/>
        </w:rPr>
        <w:t xml:space="preserve"> TZ Povljana.</w:t>
      </w:r>
    </w:p>
    <w:p w:rsidR="001D1338" w:rsidRPr="00DA3245" w:rsidRDefault="001D1338" w:rsidP="001D1338">
      <w:pPr>
        <w:rPr>
          <w:rFonts w:asciiTheme="minorHAnsi" w:hAnsiTheme="minorHAnsi"/>
          <w:sz w:val="28"/>
          <w:szCs w:val="28"/>
        </w:rPr>
      </w:pPr>
    </w:p>
    <w:p w:rsidR="001D1338" w:rsidRPr="00DA3245" w:rsidRDefault="001D1338" w:rsidP="001D1338">
      <w:pPr>
        <w:rPr>
          <w:rFonts w:asciiTheme="minorHAnsi" w:hAnsiTheme="minorHAnsi"/>
        </w:rPr>
      </w:pPr>
      <w:r w:rsidRPr="00DA3245">
        <w:rPr>
          <w:rFonts w:asciiTheme="minorHAnsi" w:hAnsiTheme="minorHAnsi"/>
          <w:b/>
          <w:bCs/>
          <w:sz w:val="28"/>
          <w:szCs w:val="28"/>
        </w:rPr>
        <w:t>Iznos potreban za realizaciju:</w:t>
      </w:r>
    </w:p>
    <w:p w:rsidR="001D1338" w:rsidRPr="00DA3245" w:rsidRDefault="00072B17" w:rsidP="001D1338">
      <w:pPr>
        <w:rPr>
          <w:rFonts w:asciiTheme="minorHAnsi" w:hAnsiTheme="minorHAnsi"/>
          <w:sz w:val="28"/>
          <w:szCs w:val="28"/>
        </w:rPr>
      </w:pPr>
      <w:r>
        <w:rPr>
          <w:rFonts w:asciiTheme="minorHAnsi" w:hAnsiTheme="minorHAnsi"/>
          <w:sz w:val="28"/>
          <w:szCs w:val="28"/>
        </w:rPr>
        <w:t xml:space="preserve">3.000 kuna / </w:t>
      </w:r>
      <w:r w:rsidR="005D5AE7" w:rsidRPr="00DA3245">
        <w:rPr>
          <w:rFonts w:asciiTheme="minorHAnsi" w:hAnsiTheme="minorHAnsi"/>
          <w:sz w:val="28"/>
          <w:szCs w:val="28"/>
        </w:rPr>
        <w:t>3</w:t>
      </w:r>
      <w:r w:rsidR="00A5041A">
        <w:rPr>
          <w:rFonts w:asciiTheme="minorHAnsi" w:hAnsiTheme="minorHAnsi"/>
          <w:sz w:val="28"/>
          <w:szCs w:val="28"/>
        </w:rPr>
        <w:t>98</w:t>
      </w:r>
      <w:r w:rsidR="009B009B">
        <w:rPr>
          <w:rFonts w:asciiTheme="minorHAnsi" w:hAnsiTheme="minorHAnsi"/>
          <w:sz w:val="28"/>
          <w:szCs w:val="28"/>
        </w:rPr>
        <w:t xml:space="preserve"> eura</w:t>
      </w:r>
    </w:p>
    <w:p w:rsidR="001D1338" w:rsidRPr="00DA3245" w:rsidRDefault="001D1338" w:rsidP="001D1338">
      <w:pPr>
        <w:pStyle w:val="Standard"/>
        <w:autoSpaceDE w:val="0"/>
        <w:rPr>
          <w:rFonts w:asciiTheme="minorHAnsi" w:hAnsiTheme="minorHAnsi"/>
        </w:rPr>
      </w:pPr>
    </w:p>
    <w:p w:rsidR="001D1338" w:rsidRPr="00DA3245" w:rsidRDefault="001D1338" w:rsidP="001D1338">
      <w:pPr>
        <w:rPr>
          <w:rFonts w:asciiTheme="minorHAnsi" w:hAnsiTheme="minorHAnsi"/>
        </w:rPr>
      </w:pPr>
      <w:r w:rsidRPr="00DA3245">
        <w:rPr>
          <w:rFonts w:asciiTheme="minorHAnsi" w:hAnsiTheme="minorHAnsi"/>
          <w:b/>
          <w:bCs/>
          <w:sz w:val="28"/>
          <w:szCs w:val="28"/>
        </w:rPr>
        <w:t>Rok realizacije aktivnosti:</w:t>
      </w:r>
    </w:p>
    <w:p w:rsidR="001D1338" w:rsidRPr="00DA3245" w:rsidRDefault="001D1338" w:rsidP="001D1338">
      <w:pPr>
        <w:rPr>
          <w:rFonts w:asciiTheme="minorHAnsi" w:hAnsiTheme="minorHAnsi"/>
          <w:b/>
          <w:sz w:val="28"/>
          <w:szCs w:val="28"/>
        </w:rPr>
      </w:pPr>
      <w:r w:rsidRPr="00DA3245">
        <w:rPr>
          <w:rFonts w:asciiTheme="minorHAnsi" w:hAnsiTheme="minorHAnsi"/>
          <w:sz w:val="28"/>
          <w:szCs w:val="28"/>
        </w:rPr>
        <w:t>31.12.2023.</w:t>
      </w:r>
    </w:p>
    <w:p w:rsidR="001D1338" w:rsidRPr="00DA3245" w:rsidRDefault="001D1338" w:rsidP="001D1338">
      <w:pPr>
        <w:rPr>
          <w:rFonts w:asciiTheme="minorHAnsi" w:hAnsiTheme="minorHAnsi"/>
          <w:b/>
          <w:sz w:val="28"/>
          <w:szCs w:val="28"/>
        </w:rPr>
      </w:pPr>
    </w:p>
    <w:p w:rsidR="001D1338" w:rsidRPr="00DA3245" w:rsidRDefault="001D1338" w:rsidP="001D1338">
      <w:pPr>
        <w:rPr>
          <w:rFonts w:asciiTheme="minorHAnsi" w:hAnsiTheme="minorHAnsi"/>
          <w:sz w:val="28"/>
          <w:szCs w:val="28"/>
        </w:rPr>
      </w:pPr>
      <w:r w:rsidRPr="00DA3245">
        <w:rPr>
          <w:rFonts w:asciiTheme="minorHAnsi" w:hAnsiTheme="minorHAnsi"/>
          <w:sz w:val="28"/>
          <w:szCs w:val="28"/>
        </w:rPr>
        <w:t xml:space="preserve">         4.2   Upravljanje kvalitetom u destinaciji</w:t>
      </w:r>
    </w:p>
    <w:p w:rsidR="001D1338" w:rsidRPr="00DA3245" w:rsidRDefault="001D1338" w:rsidP="001D1338">
      <w:pPr>
        <w:rPr>
          <w:rFonts w:asciiTheme="minorHAnsi" w:hAnsiTheme="minorHAnsi"/>
          <w:sz w:val="28"/>
          <w:szCs w:val="28"/>
        </w:rPr>
      </w:pPr>
    </w:p>
    <w:p w:rsidR="00AE0713" w:rsidRDefault="00AE0713" w:rsidP="001D1338">
      <w:pPr>
        <w:rPr>
          <w:rFonts w:asciiTheme="minorHAnsi" w:hAnsiTheme="minorHAnsi"/>
          <w:b/>
          <w:sz w:val="28"/>
          <w:szCs w:val="28"/>
        </w:rPr>
      </w:pPr>
      <w:r>
        <w:rPr>
          <w:rFonts w:asciiTheme="minorHAnsi" w:hAnsiTheme="minorHAnsi"/>
          <w:b/>
          <w:sz w:val="28"/>
          <w:szCs w:val="28"/>
        </w:rPr>
        <w:t xml:space="preserve">Opis aktivnosti: </w:t>
      </w:r>
    </w:p>
    <w:p w:rsidR="00072B17" w:rsidRDefault="00072B17" w:rsidP="001D1338">
      <w:pPr>
        <w:rPr>
          <w:rFonts w:asciiTheme="minorHAnsi" w:hAnsiTheme="minorHAnsi"/>
          <w:sz w:val="28"/>
          <w:szCs w:val="28"/>
        </w:rPr>
      </w:pPr>
      <w:r w:rsidRPr="00072B17">
        <w:rPr>
          <w:rFonts w:asciiTheme="minorHAnsi" w:hAnsiTheme="minorHAnsi"/>
          <w:sz w:val="28"/>
          <w:szCs w:val="28"/>
        </w:rPr>
        <w:t>Uspostava sustava upravljanja kvalitetom, utvrđivanje kategorija i kriterija te</w:t>
      </w:r>
    </w:p>
    <w:p w:rsidR="00072B17" w:rsidRDefault="00072B17" w:rsidP="001D1338">
      <w:pPr>
        <w:rPr>
          <w:rFonts w:asciiTheme="minorHAnsi" w:hAnsiTheme="minorHAnsi"/>
          <w:sz w:val="28"/>
          <w:szCs w:val="28"/>
        </w:rPr>
      </w:pPr>
      <w:r w:rsidRPr="00072B17">
        <w:rPr>
          <w:rFonts w:asciiTheme="minorHAnsi" w:hAnsiTheme="minorHAnsi"/>
          <w:sz w:val="28"/>
          <w:szCs w:val="28"/>
        </w:rPr>
        <w:t>ocjenjivanje izvrsnosti turističke ponude i svih di</w:t>
      </w:r>
      <w:r>
        <w:rPr>
          <w:rFonts w:asciiTheme="minorHAnsi" w:hAnsiTheme="minorHAnsi"/>
          <w:sz w:val="28"/>
          <w:szCs w:val="28"/>
        </w:rPr>
        <w:t xml:space="preserve">onika u turističkoj aktivnosti; </w:t>
      </w:r>
    </w:p>
    <w:p w:rsidR="00072B17" w:rsidRDefault="00AE0713" w:rsidP="001D1338">
      <w:pPr>
        <w:rPr>
          <w:rFonts w:asciiTheme="minorHAnsi" w:hAnsiTheme="minorHAnsi"/>
          <w:sz w:val="28"/>
          <w:szCs w:val="28"/>
        </w:rPr>
      </w:pPr>
      <w:r>
        <w:rPr>
          <w:rFonts w:asciiTheme="minorHAnsi" w:hAnsiTheme="minorHAnsi"/>
          <w:sz w:val="28"/>
          <w:szCs w:val="28"/>
        </w:rPr>
        <w:t>k</w:t>
      </w:r>
      <w:r w:rsidR="00072B17" w:rsidRPr="00072B17">
        <w:rPr>
          <w:rFonts w:asciiTheme="minorHAnsi" w:hAnsiTheme="minorHAnsi"/>
          <w:sz w:val="28"/>
          <w:szCs w:val="28"/>
        </w:rPr>
        <w:t xml:space="preserve">oordinacija i komunikacija s dionicima privatnog i javnog sektora </w:t>
      </w:r>
      <w:r>
        <w:rPr>
          <w:rFonts w:asciiTheme="minorHAnsi" w:hAnsiTheme="minorHAnsi"/>
          <w:sz w:val="28"/>
          <w:szCs w:val="28"/>
        </w:rPr>
        <w:t>ž</w:t>
      </w:r>
      <w:r w:rsidR="00072B17" w:rsidRPr="00072B17">
        <w:rPr>
          <w:rFonts w:asciiTheme="minorHAnsi" w:hAnsiTheme="minorHAnsi"/>
          <w:sz w:val="28"/>
          <w:szCs w:val="28"/>
        </w:rPr>
        <w:t>upanije/regije</w:t>
      </w:r>
      <w:r>
        <w:rPr>
          <w:rFonts w:asciiTheme="minorHAnsi" w:hAnsiTheme="minorHAnsi"/>
          <w:sz w:val="28"/>
          <w:szCs w:val="28"/>
        </w:rPr>
        <w:t>; n</w:t>
      </w:r>
      <w:r w:rsidR="00072B17" w:rsidRPr="00072B17">
        <w:rPr>
          <w:rFonts w:asciiTheme="minorHAnsi" w:hAnsiTheme="minorHAnsi"/>
          <w:sz w:val="28"/>
          <w:szCs w:val="28"/>
        </w:rPr>
        <w:t xml:space="preserve">agrađivanje izvrsnosti i dostignuća turističkih destinacija i </w:t>
      </w:r>
    </w:p>
    <w:p w:rsidR="001D1338" w:rsidRDefault="00072B17" w:rsidP="001D1338">
      <w:pPr>
        <w:rPr>
          <w:rFonts w:asciiTheme="minorHAnsi" w:hAnsiTheme="minorHAnsi"/>
          <w:sz w:val="28"/>
          <w:szCs w:val="28"/>
        </w:rPr>
      </w:pPr>
      <w:r w:rsidRPr="00072B17">
        <w:rPr>
          <w:rFonts w:asciiTheme="minorHAnsi" w:hAnsiTheme="minorHAnsi"/>
          <w:sz w:val="28"/>
          <w:szCs w:val="28"/>
        </w:rPr>
        <w:t xml:space="preserve">pojedinaca u turizmu </w:t>
      </w:r>
    </w:p>
    <w:p w:rsidR="003721FC" w:rsidRDefault="003721FC" w:rsidP="001D1338">
      <w:pPr>
        <w:rPr>
          <w:rFonts w:asciiTheme="minorHAnsi" w:hAnsiTheme="minorHAnsi"/>
          <w:sz w:val="28"/>
          <w:szCs w:val="28"/>
        </w:rPr>
      </w:pPr>
    </w:p>
    <w:p w:rsidR="00AE0713" w:rsidRPr="00AE0713" w:rsidRDefault="00AE0713" w:rsidP="00AE0713">
      <w:pPr>
        <w:rPr>
          <w:rFonts w:asciiTheme="minorHAnsi" w:hAnsiTheme="minorHAnsi"/>
          <w:sz w:val="28"/>
          <w:szCs w:val="28"/>
        </w:rPr>
      </w:pPr>
      <w:r w:rsidRPr="00AE0713">
        <w:rPr>
          <w:rFonts w:asciiTheme="minorHAnsi" w:hAnsiTheme="minorHAnsi"/>
          <w:b/>
          <w:bCs/>
          <w:sz w:val="28"/>
          <w:szCs w:val="28"/>
        </w:rPr>
        <w:t>Cilj aktivnosti</w:t>
      </w:r>
      <w:r w:rsidRPr="00AE0713">
        <w:rPr>
          <w:rFonts w:asciiTheme="minorHAnsi" w:hAnsiTheme="minorHAnsi"/>
          <w:sz w:val="28"/>
          <w:szCs w:val="28"/>
        </w:rPr>
        <w:t xml:space="preserve">    </w:t>
      </w:r>
    </w:p>
    <w:p w:rsidR="00AE0713" w:rsidRPr="00AE0713" w:rsidRDefault="00AE0713" w:rsidP="00AE0713">
      <w:pPr>
        <w:rPr>
          <w:rFonts w:asciiTheme="minorHAnsi" w:hAnsiTheme="minorHAnsi"/>
          <w:sz w:val="28"/>
          <w:szCs w:val="28"/>
        </w:rPr>
      </w:pPr>
      <w:r>
        <w:rPr>
          <w:rFonts w:asciiTheme="minorHAnsi" w:hAnsiTheme="minorHAnsi"/>
          <w:sz w:val="28"/>
          <w:szCs w:val="28"/>
        </w:rPr>
        <w:t>Poticanje kvalitete; nagrađivanje izvrsnosti.</w:t>
      </w:r>
    </w:p>
    <w:p w:rsidR="00AE0713" w:rsidRPr="00AE0713" w:rsidRDefault="00AE0713" w:rsidP="00AE0713">
      <w:pPr>
        <w:rPr>
          <w:rFonts w:asciiTheme="minorHAnsi" w:hAnsiTheme="minorHAnsi"/>
          <w:sz w:val="28"/>
          <w:szCs w:val="28"/>
        </w:rPr>
      </w:pPr>
    </w:p>
    <w:p w:rsidR="00AE0713" w:rsidRPr="00AE0713" w:rsidRDefault="00AE0713" w:rsidP="00AE0713">
      <w:pPr>
        <w:rPr>
          <w:rFonts w:asciiTheme="minorHAnsi" w:hAnsiTheme="minorHAnsi"/>
          <w:sz w:val="28"/>
          <w:szCs w:val="28"/>
        </w:rPr>
      </w:pPr>
      <w:r w:rsidRPr="00AE0713">
        <w:rPr>
          <w:rFonts w:asciiTheme="minorHAnsi" w:hAnsiTheme="minorHAnsi"/>
          <w:b/>
          <w:bCs/>
          <w:sz w:val="28"/>
          <w:szCs w:val="28"/>
        </w:rPr>
        <w:t>Nositelji i partneri:</w:t>
      </w:r>
    </w:p>
    <w:p w:rsidR="00AE0713" w:rsidRPr="00AE0713" w:rsidRDefault="00AE0713" w:rsidP="00AE0713">
      <w:pPr>
        <w:rPr>
          <w:rFonts w:asciiTheme="minorHAnsi" w:hAnsiTheme="minorHAnsi"/>
          <w:sz w:val="28"/>
          <w:szCs w:val="28"/>
        </w:rPr>
      </w:pPr>
      <w:r w:rsidRPr="00AE0713">
        <w:rPr>
          <w:rFonts w:asciiTheme="minorHAnsi" w:hAnsiTheme="minorHAnsi"/>
          <w:sz w:val="28"/>
          <w:szCs w:val="28"/>
        </w:rPr>
        <w:t xml:space="preserve"> TZ Povljana.</w:t>
      </w:r>
    </w:p>
    <w:p w:rsidR="00AE0713" w:rsidRPr="00AE0713" w:rsidRDefault="00AE0713" w:rsidP="00AE0713">
      <w:pPr>
        <w:rPr>
          <w:rFonts w:asciiTheme="minorHAnsi" w:hAnsiTheme="minorHAnsi"/>
          <w:sz w:val="28"/>
          <w:szCs w:val="28"/>
        </w:rPr>
      </w:pPr>
    </w:p>
    <w:p w:rsidR="00B76C1F" w:rsidRDefault="00B76C1F" w:rsidP="00AE0713">
      <w:pPr>
        <w:rPr>
          <w:rFonts w:asciiTheme="minorHAnsi" w:hAnsiTheme="minorHAnsi"/>
          <w:b/>
          <w:bCs/>
          <w:sz w:val="28"/>
          <w:szCs w:val="28"/>
        </w:rPr>
      </w:pPr>
    </w:p>
    <w:p w:rsidR="00AE0713" w:rsidRPr="00AE0713" w:rsidRDefault="00AE0713" w:rsidP="00AE0713">
      <w:pPr>
        <w:rPr>
          <w:rFonts w:asciiTheme="minorHAnsi" w:hAnsiTheme="minorHAnsi"/>
          <w:sz w:val="28"/>
          <w:szCs w:val="28"/>
        </w:rPr>
      </w:pPr>
      <w:r w:rsidRPr="00AE0713">
        <w:rPr>
          <w:rFonts w:asciiTheme="minorHAnsi" w:hAnsiTheme="minorHAnsi"/>
          <w:b/>
          <w:bCs/>
          <w:sz w:val="28"/>
          <w:szCs w:val="28"/>
        </w:rPr>
        <w:lastRenderedPageBreak/>
        <w:t>Iznos potreban za realizaciju:</w:t>
      </w:r>
    </w:p>
    <w:p w:rsidR="00AE0713" w:rsidRPr="00AE0713" w:rsidRDefault="00AE0713" w:rsidP="00AE0713">
      <w:pPr>
        <w:rPr>
          <w:rFonts w:asciiTheme="minorHAnsi" w:hAnsiTheme="minorHAnsi"/>
          <w:sz w:val="28"/>
          <w:szCs w:val="28"/>
        </w:rPr>
      </w:pPr>
      <w:r w:rsidRPr="00AE0713">
        <w:rPr>
          <w:rFonts w:asciiTheme="minorHAnsi" w:hAnsiTheme="minorHAnsi"/>
          <w:sz w:val="28"/>
          <w:szCs w:val="28"/>
        </w:rPr>
        <w:t>3.000 kuna / 398 eura</w:t>
      </w:r>
    </w:p>
    <w:p w:rsidR="00AE0713" w:rsidRPr="00AE0713" w:rsidRDefault="00AE0713" w:rsidP="00AE0713">
      <w:pPr>
        <w:rPr>
          <w:rFonts w:asciiTheme="minorHAnsi" w:hAnsiTheme="minorHAnsi"/>
          <w:sz w:val="28"/>
          <w:szCs w:val="28"/>
        </w:rPr>
      </w:pPr>
    </w:p>
    <w:p w:rsidR="00AE0713" w:rsidRPr="00AE0713" w:rsidRDefault="00AE0713" w:rsidP="00AE0713">
      <w:pPr>
        <w:rPr>
          <w:rFonts w:asciiTheme="minorHAnsi" w:hAnsiTheme="minorHAnsi"/>
          <w:sz w:val="28"/>
          <w:szCs w:val="28"/>
        </w:rPr>
      </w:pPr>
      <w:r w:rsidRPr="00AE0713">
        <w:rPr>
          <w:rFonts w:asciiTheme="minorHAnsi" w:hAnsiTheme="minorHAnsi"/>
          <w:b/>
          <w:bCs/>
          <w:sz w:val="28"/>
          <w:szCs w:val="28"/>
        </w:rPr>
        <w:t>Rok realizacije aktivnosti:</w:t>
      </w:r>
    </w:p>
    <w:p w:rsidR="00AE0713" w:rsidRPr="00AE0713" w:rsidRDefault="00AE0713" w:rsidP="00AE0713">
      <w:pPr>
        <w:rPr>
          <w:rFonts w:asciiTheme="minorHAnsi" w:hAnsiTheme="minorHAnsi"/>
          <w:sz w:val="28"/>
          <w:szCs w:val="28"/>
        </w:rPr>
      </w:pPr>
      <w:r w:rsidRPr="00AE0713">
        <w:rPr>
          <w:rFonts w:asciiTheme="minorHAnsi" w:hAnsiTheme="minorHAnsi"/>
          <w:sz w:val="28"/>
          <w:szCs w:val="28"/>
        </w:rPr>
        <w:t>31.12.2023.</w:t>
      </w:r>
    </w:p>
    <w:p w:rsidR="003721FC" w:rsidRDefault="003721FC" w:rsidP="001D1338">
      <w:pPr>
        <w:rPr>
          <w:rFonts w:asciiTheme="minorHAnsi" w:hAnsiTheme="minorHAnsi"/>
          <w:sz w:val="28"/>
          <w:szCs w:val="28"/>
        </w:rPr>
      </w:pPr>
    </w:p>
    <w:p w:rsidR="003721FC" w:rsidRPr="00DA3245" w:rsidRDefault="003721FC" w:rsidP="001D1338">
      <w:pPr>
        <w:rPr>
          <w:rFonts w:asciiTheme="minorHAnsi" w:hAnsiTheme="minorHAnsi"/>
          <w:sz w:val="28"/>
          <w:szCs w:val="28"/>
        </w:rPr>
      </w:pPr>
    </w:p>
    <w:p w:rsidR="001D1338" w:rsidRDefault="001D1338" w:rsidP="001D1338">
      <w:pPr>
        <w:rPr>
          <w:rFonts w:asciiTheme="minorHAnsi" w:hAnsiTheme="minorHAnsi"/>
          <w:sz w:val="28"/>
          <w:szCs w:val="28"/>
        </w:rPr>
      </w:pPr>
      <w:r w:rsidRPr="00DA3245">
        <w:rPr>
          <w:rFonts w:asciiTheme="minorHAnsi" w:hAnsiTheme="minorHAnsi"/>
          <w:sz w:val="28"/>
          <w:szCs w:val="28"/>
        </w:rPr>
        <w:t xml:space="preserve">        4.3    Poticanje na očuvanje i uređenje okoliša</w:t>
      </w:r>
    </w:p>
    <w:p w:rsidR="00AE0713" w:rsidRPr="00AE0713" w:rsidRDefault="00AE0713" w:rsidP="001D1338">
      <w:pPr>
        <w:rPr>
          <w:rFonts w:asciiTheme="minorHAnsi" w:hAnsiTheme="minorHAnsi"/>
          <w:b/>
          <w:sz w:val="28"/>
          <w:szCs w:val="28"/>
        </w:rPr>
      </w:pPr>
      <w:r w:rsidRPr="00AE0713">
        <w:rPr>
          <w:rFonts w:asciiTheme="minorHAnsi" w:hAnsiTheme="minorHAnsi"/>
          <w:b/>
          <w:sz w:val="28"/>
          <w:szCs w:val="28"/>
        </w:rPr>
        <w:t>Opis aktivnosti:</w:t>
      </w:r>
    </w:p>
    <w:p w:rsidR="001D1338" w:rsidRPr="00DA3245" w:rsidRDefault="00AE0713" w:rsidP="001D1338">
      <w:pPr>
        <w:rPr>
          <w:rFonts w:asciiTheme="minorHAnsi" w:hAnsiTheme="minorHAnsi"/>
          <w:sz w:val="28"/>
          <w:szCs w:val="28"/>
        </w:rPr>
      </w:pPr>
      <w:r w:rsidRPr="00AE0713">
        <w:rPr>
          <w:rFonts w:asciiTheme="minorHAnsi" w:hAnsiTheme="minorHAnsi"/>
          <w:sz w:val="28"/>
          <w:szCs w:val="28"/>
        </w:rPr>
        <w:t>Poboljšanje općih uvjeta boravka turista</w:t>
      </w:r>
      <w:r>
        <w:rPr>
          <w:rFonts w:asciiTheme="minorHAnsi" w:hAnsiTheme="minorHAnsi"/>
          <w:sz w:val="28"/>
          <w:szCs w:val="28"/>
        </w:rPr>
        <w:t>; a</w:t>
      </w:r>
      <w:r w:rsidRPr="00AE0713">
        <w:rPr>
          <w:rFonts w:asciiTheme="minorHAnsi" w:hAnsiTheme="minorHAnsi"/>
          <w:sz w:val="28"/>
          <w:szCs w:val="28"/>
        </w:rPr>
        <w:t>ktivnosti uređenja mjesta (šetnice, klupe, vidikovac i sl.)</w:t>
      </w:r>
      <w:r>
        <w:rPr>
          <w:rFonts w:asciiTheme="minorHAnsi" w:hAnsiTheme="minorHAnsi"/>
          <w:sz w:val="28"/>
          <w:szCs w:val="28"/>
        </w:rPr>
        <w:t>; s</w:t>
      </w:r>
      <w:r w:rsidRPr="00AE0713">
        <w:rPr>
          <w:rFonts w:asciiTheme="minorHAnsi" w:hAnsiTheme="minorHAnsi"/>
          <w:sz w:val="28"/>
          <w:szCs w:val="28"/>
        </w:rPr>
        <w:t>uradnja sa subjektima javnog i privatnog sektora u destinaciji radi podizanja kvalitete turističkog iskustva, funkcioniranja, dostupnosti i kvalitete javnih usluga, servisa i komunalnih službi na području turističke destinacije</w:t>
      </w:r>
      <w:r w:rsidR="00C263E0">
        <w:rPr>
          <w:rFonts w:asciiTheme="minorHAnsi" w:hAnsiTheme="minorHAnsi"/>
          <w:sz w:val="28"/>
          <w:szCs w:val="28"/>
        </w:rPr>
        <w:t>.</w:t>
      </w:r>
    </w:p>
    <w:p w:rsidR="001D1338" w:rsidRPr="00DA3245" w:rsidRDefault="001D1338" w:rsidP="001D1338">
      <w:pPr>
        <w:jc w:val="center"/>
        <w:rPr>
          <w:rFonts w:asciiTheme="minorHAnsi" w:hAnsiTheme="minorHAnsi"/>
          <w:b/>
          <w:sz w:val="28"/>
          <w:szCs w:val="28"/>
        </w:rPr>
      </w:pPr>
      <w:r w:rsidRPr="00DA3245">
        <w:rPr>
          <w:rFonts w:asciiTheme="minorHAnsi" w:hAnsiTheme="minorHAnsi"/>
          <w:b/>
          <w:sz w:val="28"/>
          <w:szCs w:val="28"/>
        </w:rPr>
        <w:t>EKO AKCIJE</w:t>
      </w:r>
    </w:p>
    <w:p w:rsidR="001D1338" w:rsidRPr="00DA3245" w:rsidRDefault="001D1338" w:rsidP="001D1338">
      <w:pPr>
        <w:jc w:val="center"/>
        <w:rPr>
          <w:rFonts w:asciiTheme="minorHAnsi" w:hAnsiTheme="minorHAnsi"/>
          <w:b/>
          <w:sz w:val="28"/>
          <w:szCs w:val="28"/>
        </w:rPr>
      </w:pPr>
    </w:p>
    <w:p w:rsidR="001D1338" w:rsidRPr="00DA3245" w:rsidRDefault="001D1338" w:rsidP="001D1338">
      <w:pPr>
        <w:rPr>
          <w:rFonts w:asciiTheme="minorHAnsi" w:hAnsiTheme="minorHAnsi"/>
          <w:b/>
          <w:bCs/>
          <w:sz w:val="28"/>
          <w:szCs w:val="28"/>
        </w:rPr>
      </w:pPr>
      <w:bookmarkStart w:id="9" w:name="_Hlk58525740"/>
      <w:r w:rsidRPr="00DA3245">
        <w:rPr>
          <w:rFonts w:asciiTheme="minorHAnsi" w:hAnsiTheme="minorHAnsi"/>
          <w:b/>
          <w:bCs/>
          <w:sz w:val="28"/>
          <w:szCs w:val="28"/>
        </w:rPr>
        <w:t>Opis aktivnosti:</w:t>
      </w:r>
    </w:p>
    <w:bookmarkEnd w:id="9"/>
    <w:p w:rsidR="001D1338" w:rsidRPr="00DA3245" w:rsidRDefault="001D1338" w:rsidP="001D1338">
      <w:pPr>
        <w:rPr>
          <w:rFonts w:asciiTheme="minorHAnsi" w:hAnsiTheme="minorHAnsi"/>
          <w:sz w:val="28"/>
          <w:szCs w:val="28"/>
        </w:rPr>
      </w:pPr>
      <w:r w:rsidRPr="00DA3245">
        <w:rPr>
          <w:rFonts w:asciiTheme="minorHAnsi" w:hAnsiTheme="minorHAnsi"/>
          <w:sz w:val="28"/>
          <w:szCs w:val="28"/>
        </w:rPr>
        <w:t>U suradnji sa Općinom Povljana, lokalnim komunalnim tvrtkama,OŠ ''Juraj Dalmatinac'', Crveni Križ Pag i sportsko ribolovnom udrugom organiziramo skupljanje plastičnog i drugog otpada na pojedinim lokacijama na javnim površinama.</w:t>
      </w:r>
    </w:p>
    <w:p w:rsidR="001D1338" w:rsidRPr="00DA3245" w:rsidRDefault="001D1338" w:rsidP="001D1338">
      <w:pPr>
        <w:ind w:left="360"/>
        <w:rPr>
          <w:rFonts w:asciiTheme="minorHAnsi" w:hAnsiTheme="minorHAnsi"/>
          <w:sz w:val="28"/>
          <w:szCs w:val="28"/>
        </w:rPr>
      </w:pPr>
    </w:p>
    <w:p w:rsidR="001D1338" w:rsidRPr="00DA3245" w:rsidRDefault="001D1338" w:rsidP="001D1338">
      <w:pPr>
        <w:rPr>
          <w:rFonts w:asciiTheme="minorHAnsi" w:hAnsiTheme="minorHAnsi"/>
          <w:b/>
          <w:bCs/>
          <w:sz w:val="28"/>
          <w:szCs w:val="28"/>
        </w:rPr>
      </w:pPr>
      <w:r w:rsidRPr="00DA3245">
        <w:rPr>
          <w:rFonts w:asciiTheme="minorHAnsi" w:hAnsiTheme="minorHAnsi"/>
          <w:b/>
          <w:bCs/>
          <w:sz w:val="28"/>
          <w:szCs w:val="28"/>
        </w:rPr>
        <w:t>Cilj aktivnosti:</w:t>
      </w:r>
    </w:p>
    <w:p w:rsidR="001D1338" w:rsidRPr="00DA3245" w:rsidRDefault="001D1338" w:rsidP="001D1338">
      <w:pPr>
        <w:rPr>
          <w:rFonts w:asciiTheme="minorHAnsi" w:hAnsiTheme="minorHAnsi"/>
          <w:sz w:val="28"/>
          <w:szCs w:val="28"/>
        </w:rPr>
      </w:pPr>
      <w:r w:rsidRPr="00DA3245">
        <w:rPr>
          <w:rFonts w:asciiTheme="minorHAnsi" w:hAnsiTheme="minorHAnsi"/>
          <w:sz w:val="28"/>
          <w:szCs w:val="28"/>
        </w:rPr>
        <w:t>Odgojno-obrazovni, osim toga brojnost akcije osigurava da će rezultati akcije biti odlični.</w:t>
      </w:r>
    </w:p>
    <w:p w:rsidR="001D1338" w:rsidRPr="00DA3245" w:rsidRDefault="001D1338" w:rsidP="001D1338">
      <w:pPr>
        <w:rPr>
          <w:rFonts w:asciiTheme="minorHAnsi" w:hAnsiTheme="minorHAnsi"/>
          <w:sz w:val="28"/>
          <w:szCs w:val="28"/>
        </w:rPr>
      </w:pPr>
    </w:p>
    <w:p w:rsidR="001D1338" w:rsidRPr="00DA3245" w:rsidRDefault="001D1338" w:rsidP="001D1338">
      <w:pPr>
        <w:rPr>
          <w:rFonts w:asciiTheme="minorHAnsi" w:hAnsiTheme="minorHAnsi"/>
          <w:b/>
          <w:bCs/>
          <w:sz w:val="28"/>
          <w:szCs w:val="28"/>
        </w:rPr>
      </w:pPr>
      <w:r w:rsidRPr="00DA3245">
        <w:rPr>
          <w:rFonts w:asciiTheme="minorHAnsi" w:hAnsiTheme="minorHAnsi"/>
          <w:b/>
          <w:bCs/>
          <w:sz w:val="28"/>
          <w:szCs w:val="28"/>
        </w:rPr>
        <w:t>Nositelji i partneri:</w:t>
      </w:r>
    </w:p>
    <w:p w:rsidR="001D1338" w:rsidRPr="00DA3245" w:rsidRDefault="001D1338" w:rsidP="001D1338">
      <w:pPr>
        <w:rPr>
          <w:rFonts w:asciiTheme="minorHAnsi" w:hAnsiTheme="minorHAnsi"/>
          <w:sz w:val="28"/>
          <w:szCs w:val="28"/>
        </w:rPr>
      </w:pPr>
      <w:r w:rsidRPr="00DA3245">
        <w:rPr>
          <w:rFonts w:asciiTheme="minorHAnsi" w:hAnsiTheme="minorHAnsi"/>
          <w:sz w:val="28"/>
          <w:szCs w:val="28"/>
        </w:rPr>
        <w:t>TZ Povljana, Općina Povljana, Komunalna društva iz Povljane, OŠ ''Juraj Dalmatinac'', Crveni Križ Pag, Sportsko ribolovna udruga ''GAUN''</w:t>
      </w:r>
    </w:p>
    <w:p w:rsidR="001D1338" w:rsidRPr="00DA3245" w:rsidRDefault="001D1338" w:rsidP="001D1338">
      <w:pPr>
        <w:rPr>
          <w:rFonts w:asciiTheme="minorHAnsi" w:hAnsiTheme="minorHAnsi"/>
          <w:sz w:val="28"/>
          <w:szCs w:val="28"/>
        </w:rPr>
      </w:pPr>
    </w:p>
    <w:p w:rsidR="001D1338" w:rsidRPr="00DA3245" w:rsidRDefault="001D1338" w:rsidP="001D1338">
      <w:pPr>
        <w:rPr>
          <w:rFonts w:asciiTheme="minorHAnsi" w:hAnsiTheme="minorHAnsi"/>
          <w:b/>
          <w:bCs/>
          <w:sz w:val="28"/>
          <w:szCs w:val="28"/>
        </w:rPr>
      </w:pPr>
      <w:r w:rsidRPr="00DA3245">
        <w:rPr>
          <w:rFonts w:asciiTheme="minorHAnsi" w:hAnsiTheme="minorHAnsi"/>
          <w:b/>
          <w:bCs/>
          <w:sz w:val="28"/>
          <w:szCs w:val="28"/>
        </w:rPr>
        <w:t>Iznos potreban za realizaciju:</w:t>
      </w:r>
    </w:p>
    <w:p w:rsidR="001D1338" w:rsidRPr="00DA3245" w:rsidRDefault="00A5041A" w:rsidP="001D1338">
      <w:pPr>
        <w:rPr>
          <w:rFonts w:asciiTheme="minorHAnsi" w:hAnsiTheme="minorHAnsi"/>
          <w:sz w:val="28"/>
          <w:szCs w:val="28"/>
        </w:rPr>
      </w:pPr>
      <w:r>
        <w:rPr>
          <w:rFonts w:asciiTheme="minorHAnsi" w:hAnsiTheme="minorHAnsi"/>
          <w:sz w:val="28"/>
          <w:szCs w:val="28"/>
        </w:rPr>
        <w:t>1.000 kuna / 133</w:t>
      </w:r>
      <w:r w:rsidR="009B009B">
        <w:rPr>
          <w:rFonts w:asciiTheme="minorHAnsi" w:hAnsiTheme="minorHAnsi"/>
          <w:sz w:val="28"/>
          <w:szCs w:val="28"/>
        </w:rPr>
        <w:t xml:space="preserve"> eura</w:t>
      </w:r>
    </w:p>
    <w:p w:rsidR="007A1342" w:rsidRPr="00DA3245" w:rsidRDefault="007A1342" w:rsidP="001D1338">
      <w:pPr>
        <w:rPr>
          <w:rFonts w:asciiTheme="minorHAnsi" w:hAnsiTheme="minorHAnsi"/>
          <w:sz w:val="28"/>
          <w:szCs w:val="28"/>
        </w:rPr>
      </w:pPr>
    </w:p>
    <w:p w:rsidR="007A1342" w:rsidRPr="00DA3245" w:rsidRDefault="007A1342" w:rsidP="007A1342">
      <w:pPr>
        <w:rPr>
          <w:rFonts w:asciiTheme="minorHAnsi" w:hAnsiTheme="minorHAnsi"/>
          <w:b/>
          <w:bCs/>
          <w:sz w:val="28"/>
          <w:szCs w:val="28"/>
        </w:rPr>
      </w:pPr>
      <w:r w:rsidRPr="00DA3245">
        <w:rPr>
          <w:rFonts w:asciiTheme="minorHAnsi" w:hAnsiTheme="minorHAnsi"/>
          <w:b/>
          <w:bCs/>
          <w:sz w:val="28"/>
          <w:szCs w:val="28"/>
        </w:rPr>
        <w:t>Rok realizacije aktivnosti:</w:t>
      </w:r>
    </w:p>
    <w:p w:rsidR="00A5041A" w:rsidRDefault="007A1342" w:rsidP="00A5041A">
      <w:pPr>
        <w:rPr>
          <w:rFonts w:asciiTheme="minorHAnsi" w:hAnsiTheme="minorHAnsi"/>
          <w:sz w:val="28"/>
          <w:szCs w:val="28"/>
        </w:rPr>
      </w:pPr>
      <w:r w:rsidRPr="00DA3245">
        <w:rPr>
          <w:rFonts w:asciiTheme="minorHAnsi" w:hAnsiTheme="minorHAnsi"/>
          <w:b/>
          <w:bCs/>
          <w:sz w:val="28"/>
          <w:szCs w:val="28"/>
        </w:rPr>
        <w:t xml:space="preserve"> </w:t>
      </w:r>
      <w:r w:rsidRPr="00DA3245">
        <w:rPr>
          <w:rFonts w:asciiTheme="minorHAnsi" w:hAnsiTheme="minorHAnsi"/>
          <w:sz w:val="28"/>
          <w:szCs w:val="28"/>
        </w:rPr>
        <w:t>30.09.2023.</w:t>
      </w:r>
    </w:p>
    <w:p w:rsidR="00861626" w:rsidRPr="00DA3245" w:rsidRDefault="00861626" w:rsidP="00A5041A">
      <w:pPr>
        <w:jc w:val="center"/>
        <w:rPr>
          <w:rFonts w:asciiTheme="minorHAnsi" w:hAnsiTheme="minorHAnsi"/>
          <w:b/>
          <w:bCs/>
          <w:sz w:val="28"/>
          <w:szCs w:val="28"/>
        </w:rPr>
      </w:pPr>
      <w:r w:rsidRPr="00DA3245">
        <w:rPr>
          <w:rFonts w:asciiTheme="minorHAnsi" w:hAnsiTheme="minorHAnsi"/>
          <w:b/>
          <w:bCs/>
          <w:sz w:val="28"/>
          <w:szCs w:val="28"/>
        </w:rPr>
        <w:t>ANALIZA MORA</w:t>
      </w:r>
    </w:p>
    <w:p w:rsidR="00861626" w:rsidRPr="00DA3245" w:rsidRDefault="00861626" w:rsidP="00861626">
      <w:pPr>
        <w:jc w:val="center"/>
        <w:rPr>
          <w:rFonts w:asciiTheme="minorHAnsi" w:hAnsiTheme="minorHAnsi"/>
          <w:sz w:val="28"/>
          <w:szCs w:val="28"/>
        </w:rPr>
      </w:pPr>
    </w:p>
    <w:p w:rsidR="00861626" w:rsidRPr="00DA3245" w:rsidRDefault="00861626" w:rsidP="00861626">
      <w:pPr>
        <w:rPr>
          <w:rFonts w:asciiTheme="minorHAnsi" w:hAnsiTheme="minorHAnsi"/>
          <w:b/>
          <w:bCs/>
          <w:sz w:val="28"/>
          <w:szCs w:val="28"/>
        </w:rPr>
      </w:pPr>
      <w:r w:rsidRPr="00DA3245">
        <w:rPr>
          <w:rFonts w:asciiTheme="minorHAnsi" w:hAnsiTheme="minorHAnsi"/>
          <w:b/>
          <w:bCs/>
          <w:sz w:val="28"/>
          <w:szCs w:val="28"/>
        </w:rPr>
        <w:t>Opis aktivnosti:</w:t>
      </w:r>
    </w:p>
    <w:p w:rsidR="00861626" w:rsidRPr="00DA3245" w:rsidRDefault="00861626" w:rsidP="00861626">
      <w:pPr>
        <w:rPr>
          <w:rFonts w:asciiTheme="minorHAnsi" w:hAnsiTheme="minorHAnsi"/>
          <w:sz w:val="28"/>
          <w:szCs w:val="28"/>
        </w:rPr>
      </w:pPr>
      <w:r w:rsidRPr="00DA3245">
        <w:rPr>
          <w:rFonts w:asciiTheme="minorHAnsi" w:hAnsiTheme="minorHAnsi"/>
          <w:sz w:val="28"/>
          <w:szCs w:val="28"/>
        </w:rPr>
        <w:t>Uzimanje uzoraka mora na najposjećenijoj plaži za vrijeme sezone i dostava rezultata analize u turistički ured.</w:t>
      </w:r>
    </w:p>
    <w:p w:rsidR="00861626" w:rsidRPr="00DA3245" w:rsidRDefault="00861626" w:rsidP="00861626">
      <w:pPr>
        <w:rPr>
          <w:rFonts w:asciiTheme="minorHAnsi" w:hAnsiTheme="minorHAnsi"/>
          <w:b/>
          <w:bCs/>
          <w:sz w:val="28"/>
          <w:szCs w:val="28"/>
        </w:rPr>
      </w:pPr>
      <w:r w:rsidRPr="00DA3245">
        <w:rPr>
          <w:rFonts w:asciiTheme="minorHAnsi" w:hAnsiTheme="minorHAnsi"/>
          <w:b/>
          <w:bCs/>
          <w:sz w:val="28"/>
          <w:szCs w:val="28"/>
        </w:rPr>
        <w:lastRenderedPageBreak/>
        <w:t>Cilj aktivnosti:</w:t>
      </w:r>
    </w:p>
    <w:p w:rsidR="00861626" w:rsidRPr="00DA3245" w:rsidRDefault="00861626" w:rsidP="00861626">
      <w:pPr>
        <w:rPr>
          <w:rFonts w:asciiTheme="minorHAnsi" w:hAnsiTheme="minorHAnsi"/>
          <w:sz w:val="28"/>
          <w:szCs w:val="28"/>
        </w:rPr>
      </w:pPr>
      <w:r w:rsidRPr="00DA3245">
        <w:rPr>
          <w:rFonts w:asciiTheme="minorHAnsi" w:hAnsiTheme="minorHAnsi"/>
          <w:sz w:val="28"/>
          <w:szCs w:val="28"/>
        </w:rPr>
        <w:t>Prikupljanje informacija o kvaliteti mora da bi naš ured mogao imati pravovremenu informaciju.</w:t>
      </w:r>
    </w:p>
    <w:p w:rsidR="00861626" w:rsidRPr="00DA3245" w:rsidRDefault="00861626" w:rsidP="00861626">
      <w:pPr>
        <w:rPr>
          <w:rFonts w:asciiTheme="minorHAnsi" w:hAnsiTheme="minorHAnsi"/>
          <w:sz w:val="28"/>
          <w:szCs w:val="28"/>
        </w:rPr>
      </w:pPr>
    </w:p>
    <w:p w:rsidR="00A5041A" w:rsidRDefault="00A5041A" w:rsidP="00861626">
      <w:pPr>
        <w:rPr>
          <w:rFonts w:asciiTheme="minorHAnsi" w:hAnsiTheme="minorHAnsi"/>
          <w:b/>
          <w:bCs/>
          <w:sz w:val="28"/>
          <w:szCs w:val="28"/>
        </w:rPr>
      </w:pPr>
    </w:p>
    <w:p w:rsidR="00861626" w:rsidRPr="00DA3245" w:rsidRDefault="00861626" w:rsidP="00861626">
      <w:pPr>
        <w:rPr>
          <w:rFonts w:asciiTheme="minorHAnsi" w:hAnsiTheme="minorHAnsi"/>
          <w:b/>
          <w:bCs/>
          <w:sz w:val="28"/>
          <w:szCs w:val="28"/>
        </w:rPr>
      </w:pPr>
      <w:r w:rsidRPr="00DA3245">
        <w:rPr>
          <w:rFonts w:asciiTheme="minorHAnsi" w:hAnsiTheme="minorHAnsi"/>
          <w:b/>
          <w:bCs/>
          <w:sz w:val="28"/>
          <w:szCs w:val="28"/>
        </w:rPr>
        <w:t>Nositelji i partneri:</w:t>
      </w:r>
    </w:p>
    <w:p w:rsidR="00861626" w:rsidRPr="00DA3245" w:rsidRDefault="00861626" w:rsidP="00861626">
      <w:pPr>
        <w:rPr>
          <w:rFonts w:asciiTheme="minorHAnsi" w:hAnsiTheme="minorHAnsi"/>
          <w:sz w:val="28"/>
          <w:szCs w:val="28"/>
        </w:rPr>
      </w:pPr>
      <w:r w:rsidRPr="00DA3245">
        <w:rPr>
          <w:rFonts w:asciiTheme="minorHAnsi" w:hAnsiTheme="minorHAnsi"/>
          <w:sz w:val="28"/>
          <w:szCs w:val="28"/>
        </w:rPr>
        <w:t>TZ Povljana, Zavod za javno zdravstvo Zadar</w:t>
      </w:r>
    </w:p>
    <w:p w:rsidR="00861626" w:rsidRPr="00DA3245" w:rsidRDefault="00861626" w:rsidP="00861626">
      <w:pPr>
        <w:rPr>
          <w:rFonts w:asciiTheme="minorHAnsi" w:hAnsiTheme="minorHAnsi"/>
          <w:sz w:val="28"/>
          <w:szCs w:val="28"/>
        </w:rPr>
      </w:pPr>
    </w:p>
    <w:p w:rsidR="00861626" w:rsidRPr="00DA3245" w:rsidRDefault="00861626" w:rsidP="00861626">
      <w:pPr>
        <w:rPr>
          <w:rFonts w:asciiTheme="minorHAnsi" w:hAnsiTheme="minorHAnsi"/>
          <w:b/>
          <w:bCs/>
          <w:sz w:val="28"/>
          <w:szCs w:val="28"/>
        </w:rPr>
      </w:pPr>
      <w:bookmarkStart w:id="10" w:name="_Hlk58526628"/>
      <w:r w:rsidRPr="00DA3245">
        <w:rPr>
          <w:rFonts w:asciiTheme="minorHAnsi" w:hAnsiTheme="minorHAnsi"/>
          <w:b/>
          <w:bCs/>
          <w:sz w:val="28"/>
          <w:szCs w:val="28"/>
        </w:rPr>
        <w:t>Iznos potreban za realizaciju:</w:t>
      </w:r>
    </w:p>
    <w:p w:rsidR="00861626" w:rsidRPr="00DA3245" w:rsidRDefault="00A5041A" w:rsidP="00861626">
      <w:pPr>
        <w:rPr>
          <w:rFonts w:asciiTheme="minorHAnsi" w:hAnsiTheme="minorHAnsi"/>
          <w:sz w:val="28"/>
          <w:szCs w:val="28"/>
        </w:rPr>
      </w:pPr>
      <w:r>
        <w:rPr>
          <w:rFonts w:asciiTheme="minorHAnsi" w:hAnsiTheme="minorHAnsi"/>
          <w:sz w:val="28"/>
          <w:szCs w:val="28"/>
        </w:rPr>
        <w:t xml:space="preserve">4.500 kuna / </w:t>
      </w:r>
      <w:r w:rsidR="009B009B">
        <w:rPr>
          <w:rFonts w:asciiTheme="minorHAnsi" w:hAnsiTheme="minorHAnsi"/>
          <w:sz w:val="28"/>
          <w:szCs w:val="28"/>
        </w:rPr>
        <w:t>597,00 eura</w:t>
      </w:r>
    </w:p>
    <w:p w:rsidR="00861626" w:rsidRPr="00DA3245" w:rsidRDefault="00861626" w:rsidP="00861626">
      <w:pPr>
        <w:rPr>
          <w:rFonts w:asciiTheme="minorHAnsi" w:hAnsiTheme="minorHAnsi"/>
          <w:b/>
          <w:bCs/>
          <w:sz w:val="28"/>
          <w:szCs w:val="28"/>
        </w:rPr>
      </w:pPr>
    </w:p>
    <w:p w:rsidR="00861626" w:rsidRPr="00DA3245" w:rsidRDefault="00861626" w:rsidP="00861626">
      <w:pPr>
        <w:rPr>
          <w:rFonts w:asciiTheme="minorHAnsi" w:hAnsiTheme="minorHAnsi"/>
          <w:b/>
          <w:bCs/>
          <w:sz w:val="28"/>
          <w:szCs w:val="28"/>
        </w:rPr>
      </w:pPr>
      <w:r w:rsidRPr="00DA3245">
        <w:rPr>
          <w:rFonts w:asciiTheme="minorHAnsi" w:hAnsiTheme="minorHAnsi"/>
          <w:b/>
          <w:bCs/>
          <w:sz w:val="28"/>
          <w:szCs w:val="28"/>
        </w:rPr>
        <w:t xml:space="preserve"> Rok realizacije aktivnosti:</w:t>
      </w:r>
    </w:p>
    <w:p w:rsidR="00861626" w:rsidRPr="00DA3245" w:rsidRDefault="00861626" w:rsidP="00861626">
      <w:pPr>
        <w:rPr>
          <w:rFonts w:asciiTheme="minorHAnsi" w:hAnsiTheme="minorHAnsi"/>
          <w:sz w:val="28"/>
          <w:szCs w:val="28"/>
        </w:rPr>
      </w:pPr>
      <w:r w:rsidRPr="00DA3245">
        <w:rPr>
          <w:rFonts w:asciiTheme="minorHAnsi" w:hAnsiTheme="minorHAnsi"/>
          <w:b/>
          <w:bCs/>
          <w:sz w:val="28"/>
          <w:szCs w:val="28"/>
        </w:rPr>
        <w:t xml:space="preserve"> </w:t>
      </w:r>
      <w:r w:rsidR="00C263E0">
        <w:rPr>
          <w:rFonts w:asciiTheme="minorHAnsi" w:hAnsiTheme="minorHAnsi"/>
          <w:sz w:val="28"/>
          <w:szCs w:val="28"/>
        </w:rPr>
        <w:t>30.09.2023</w:t>
      </w:r>
      <w:r w:rsidRPr="00DA3245">
        <w:rPr>
          <w:rFonts w:asciiTheme="minorHAnsi" w:hAnsiTheme="minorHAnsi"/>
          <w:sz w:val="28"/>
          <w:szCs w:val="28"/>
        </w:rPr>
        <w:t>.</w:t>
      </w:r>
    </w:p>
    <w:p w:rsidR="007A1342" w:rsidRPr="00DA3245" w:rsidRDefault="007A1342" w:rsidP="00861626">
      <w:pPr>
        <w:rPr>
          <w:rFonts w:asciiTheme="minorHAnsi" w:hAnsiTheme="minorHAnsi"/>
          <w:sz w:val="28"/>
          <w:szCs w:val="28"/>
        </w:rPr>
      </w:pPr>
      <w:r w:rsidRPr="00DA3245">
        <w:rPr>
          <w:rFonts w:asciiTheme="minorHAnsi" w:hAnsiTheme="minorHAnsi"/>
          <w:sz w:val="28"/>
          <w:szCs w:val="28"/>
        </w:rPr>
        <w:t xml:space="preserve">                                    4.4   Edukacija</w:t>
      </w:r>
    </w:p>
    <w:p w:rsidR="007A1342" w:rsidRPr="00DA3245" w:rsidRDefault="007A1342" w:rsidP="00861626">
      <w:pPr>
        <w:rPr>
          <w:rFonts w:asciiTheme="minorHAnsi" w:hAnsiTheme="minorHAnsi"/>
        </w:rPr>
      </w:pPr>
    </w:p>
    <w:p w:rsidR="007A1342" w:rsidRPr="00DA3245" w:rsidRDefault="007A1342" w:rsidP="007A1342">
      <w:pPr>
        <w:rPr>
          <w:rFonts w:asciiTheme="minorHAnsi" w:hAnsiTheme="minorHAnsi"/>
          <w:b/>
          <w:bCs/>
          <w:sz w:val="28"/>
          <w:szCs w:val="28"/>
        </w:rPr>
      </w:pPr>
      <w:r w:rsidRPr="00DA3245">
        <w:rPr>
          <w:rFonts w:asciiTheme="minorHAnsi" w:hAnsiTheme="minorHAnsi"/>
          <w:b/>
          <w:bCs/>
          <w:sz w:val="28"/>
          <w:szCs w:val="28"/>
        </w:rPr>
        <w:t>Opis aktivnosti:</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Sa ciljem da upoznamo iznajmljivače i sve ostale sudionike turističkih aktivnosti sa izmjenama Zakona, novim mogućnostima u oglašavanju, novim trendovima u turizmu organiziramo edukaciju svake godine.</w:t>
      </w:r>
    </w:p>
    <w:p w:rsidR="007A1342" w:rsidRPr="00DA3245" w:rsidRDefault="007A1342" w:rsidP="007A1342">
      <w:pPr>
        <w:rPr>
          <w:rFonts w:asciiTheme="minorHAnsi" w:hAnsiTheme="minorHAnsi"/>
        </w:rPr>
      </w:pPr>
      <w:r w:rsidRPr="00DA3245">
        <w:rPr>
          <w:rFonts w:asciiTheme="minorHAnsi" w:hAnsiTheme="minorHAnsi"/>
          <w:sz w:val="28"/>
          <w:szCs w:val="28"/>
        </w:rPr>
        <w:t>Zbog smanjenja troškova edukaciju ćemo organizirati zajedno sa TZ Pag.</w:t>
      </w:r>
    </w:p>
    <w:p w:rsidR="007A1342" w:rsidRPr="00DA3245" w:rsidRDefault="007A1342" w:rsidP="007A1342">
      <w:pPr>
        <w:rPr>
          <w:rFonts w:asciiTheme="minorHAnsi" w:hAnsiTheme="minorHAnsi"/>
          <w:b/>
          <w:bCs/>
          <w:sz w:val="28"/>
          <w:szCs w:val="28"/>
        </w:rPr>
      </w:pPr>
    </w:p>
    <w:p w:rsidR="007A1342" w:rsidRPr="00DA3245" w:rsidRDefault="007A1342" w:rsidP="007A1342">
      <w:pPr>
        <w:rPr>
          <w:rFonts w:asciiTheme="minorHAnsi" w:hAnsiTheme="minorHAnsi"/>
          <w:b/>
          <w:bCs/>
          <w:sz w:val="28"/>
          <w:szCs w:val="28"/>
        </w:rPr>
      </w:pPr>
      <w:r w:rsidRPr="00DA3245">
        <w:rPr>
          <w:rFonts w:asciiTheme="minorHAnsi" w:hAnsiTheme="minorHAnsi"/>
          <w:b/>
          <w:bCs/>
          <w:sz w:val="28"/>
          <w:szCs w:val="28"/>
        </w:rPr>
        <w:t>Cilj aktivnosti:</w:t>
      </w:r>
    </w:p>
    <w:p w:rsidR="00C263E0" w:rsidRPr="00C263E0" w:rsidRDefault="00C263E0" w:rsidP="00C263E0">
      <w:pPr>
        <w:rPr>
          <w:rFonts w:asciiTheme="minorHAnsi" w:hAnsiTheme="minorHAnsi"/>
          <w:sz w:val="28"/>
          <w:szCs w:val="28"/>
        </w:rPr>
      </w:pPr>
      <w:r>
        <w:rPr>
          <w:rFonts w:asciiTheme="minorHAnsi" w:hAnsiTheme="minorHAnsi"/>
          <w:sz w:val="28"/>
          <w:szCs w:val="28"/>
        </w:rPr>
        <w:t>S</w:t>
      </w:r>
      <w:r w:rsidRPr="00C263E0">
        <w:rPr>
          <w:rFonts w:asciiTheme="minorHAnsi" w:hAnsiTheme="minorHAnsi"/>
          <w:sz w:val="28"/>
          <w:szCs w:val="28"/>
        </w:rPr>
        <w:t>uradnja sa subjektima javnog i privatnog sektora u destinaciji radi podizanja kvalitete turističkog iskustva, funkcioniranja, dostupnosti i kvalitete javnih usluga, servisa i komunalnih službi na području turističke destinacije</w:t>
      </w:r>
      <w:r>
        <w:rPr>
          <w:rFonts w:asciiTheme="minorHAnsi" w:hAnsiTheme="minorHAnsi"/>
          <w:sz w:val="28"/>
          <w:szCs w:val="28"/>
        </w:rPr>
        <w:t>.</w:t>
      </w:r>
    </w:p>
    <w:p w:rsidR="007A1342" w:rsidRPr="00DA3245" w:rsidRDefault="007A1342" w:rsidP="007A1342">
      <w:pPr>
        <w:rPr>
          <w:rFonts w:asciiTheme="minorHAnsi" w:hAnsiTheme="minorHAnsi"/>
          <w:sz w:val="28"/>
          <w:szCs w:val="28"/>
        </w:rPr>
      </w:pPr>
    </w:p>
    <w:p w:rsidR="007A1342" w:rsidRPr="00DA3245" w:rsidRDefault="007A1342" w:rsidP="007A1342">
      <w:pPr>
        <w:rPr>
          <w:rFonts w:asciiTheme="minorHAnsi" w:hAnsiTheme="minorHAnsi"/>
          <w:b/>
          <w:bCs/>
          <w:sz w:val="28"/>
          <w:szCs w:val="28"/>
        </w:rPr>
      </w:pPr>
      <w:r w:rsidRPr="00DA3245">
        <w:rPr>
          <w:rFonts w:asciiTheme="minorHAnsi" w:hAnsiTheme="minorHAnsi"/>
          <w:b/>
          <w:bCs/>
          <w:sz w:val="28"/>
          <w:szCs w:val="28"/>
        </w:rPr>
        <w:t>Nositelji i partneri:</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TZ Pag i TZ Povljana</w:t>
      </w:r>
    </w:p>
    <w:p w:rsidR="007A1342" w:rsidRPr="00DA3245" w:rsidRDefault="007A1342" w:rsidP="007A1342">
      <w:pPr>
        <w:rPr>
          <w:rFonts w:asciiTheme="minorHAnsi" w:hAnsiTheme="minorHAnsi"/>
          <w:sz w:val="28"/>
          <w:szCs w:val="28"/>
        </w:rPr>
      </w:pPr>
    </w:p>
    <w:p w:rsidR="007A1342" w:rsidRPr="00DA3245" w:rsidRDefault="007A1342" w:rsidP="007A1342">
      <w:pPr>
        <w:rPr>
          <w:rFonts w:asciiTheme="minorHAnsi" w:hAnsiTheme="minorHAnsi"/>
          <w:b/>
          <w:bCs/>
          <w:sz w:val="28"/>
          <w:szCs w:val="28"/>
        </w:rPr>
      </w:pPr>
      <w:r w:rsidRPr="00DA3245">
        <w:rPr>
          <w:rFonts w:asciiTheme="minorHAnsi" w:hAnsiTheme="minorHAnsi"/>
          <w:b/>
          <w:bCs/>
          <w:sz w:val="28"/>
          <w:szCs w:val="28"/>
        </w:rPr>
        <w:t>Iznos potreban za realizaciju:</w:t>
      </w:r>
    </w:p>
    <w:p w:rsidR="007A1342" w:rsidRPr="00DA3245" w:rsidRDefault="00A5041A" w:rsidP="007A1342">
      <w:pPr>
        <w:rPr>
          <w:rFonts w:asciiTheme="minorHAnsi" w:hAnsiTheme="minorHAnsi"/>
          <w:sz w:val="28"/>
          <w:szCs w:val="28"/>
        </w:rPr>
      </w:pPr>
      <w:r>
        <w:rPr>
          <w:rFonts w:asciiTheme="minorHAnsi" w:hAnsiTheme="minorHAnsi"/>
          <w:sz w:val="28"/>
          <w:szCs w:val="28"/>
        </w:rPr>
        <w:t>4.000 / 531</w:t>
      </w:r>
      <w:r w:rsidR="009B009B">
        <w:rPr>
          <w:rFonts w:asciiTheme="minorHAnsi" w:hAnsiTheme="minorHAnsi"/>
          <w:sz w:val="28"/>
          <w:szCs w:val="28"/>
        </w:rPr>
        <w:t xml:space="preserve"> euro</w:t>
      </w:r>
    </w:p>
    <w:p w:rsidR="007A1342" w:rsidRPr="00DA3245" w:rsidRDefault="007A1342" w:rsidP="007A1342">
      <w:pPr>
        <w:rPr>
          <w:rFonts w:asciiTheme="minorHAnsi" w:hAnsiTheme="minorHAnsi"/>
          <w:sz w:val="28"/>
          <w:szCs w:val="28"/>
        </w:rPr>
      </w:pPr>
    </w:p>
    <w:p w:rsidR="007A1342" w:rsidRPr="00DA3245" w:rsidRDefault="007A1342" w:rsidP="007A1342">
      <w:pPr>
        <w:rPr>
          <w:rFonts w:asciiTheme="minorHAnsi" w:hAnsiTheme="minorHAnsi"/>
          <w:b/>
          <w:bCs/>
          <w:sz w:val="28"/>
          <w:szCs w:val="28"/>
        </w:rPr>
      </w:pPr>
      <w:r w:rsidRPr="00DA3245">
        <w:rPr>
          <w:rFonts w:asciiTheme="minorHAnsi" w:hAnsiTheme="minorHAnsi"/>
          <w:b/>
          <w:bCs/>
          <w:sz w:val="28"/>
          <w:szCs w:val="28"/>
        </w:rPr>
        <w:t>Rok realizacije aktivnosti:</w:t>
      </w:r>
    </w:p>
    <w:p w:rsidR="007A1342" w:rsidRPr="00DA3245" w:rsidRDefault="007A1342" w:rsidP="007A1342">
      <w:pPr>
        <w:rPr>
          <w:rFonts w:asciiTheme="minorHAnsi" w:hAnsiTheme="minorHAnsi"/>
        </w:rPr>
      </w:pPr>
      <w:r w:rsidRPr="00DA3245">
        <w:rPr>
          <w:rFonts w:asciiTheme="minorHAnsi" w:hAnsiTheme="minorHAnsi"/>
          <w:b/>
          <w:bCs/>
          <w:sz w:val="28"/>
          <w:szCs w:val="28"/>
        </w:rPr>
        <w:t xml:space="preserve"> </w:t>
      </w:r>
      <w:r w:rsidRPr="00DA3245">
        <w:rPr>
          <w:rFonts w:asciiTheme="minorHAnsi" w:hAnsiTheme="minorHAnsi"/>
          <w:sz w:val="28"/>
          <w:szCs w:val="28"/>
        </w:rPr>
        <w:t>30.09.2023.</w:t>
      </w:r>
      <w:bookmarkEnd w:id="10"/>
    </w:p>
    <w:p w:rsidR="009B009B" w:rsidRDefault="009B009B" w:rsidP="007A1342">
      <w:pPr>
        <w:rPr>
          <w:rFonts w:asciiTheme="minorHAnsi" w:hAnsiTheme="minorHAnsi"/>
          <w:bCs/>
          <w:sz w:val="28"/>
          <w:szCs w:val="28"/>
        </w:rPr>
      </w:pPr>
    </w:p>
    <w:p w:rsidR="007A1342" w:rsidRPr="00DA3245" w:rsidRDefault="007A1342" w:rsidP="007A1342">
      <w:pPr>
        <w:rPr>
          <w:rFonts w:asciiTheme="minorHAnsi" w:hAnsiTheme="minorHAnsi"/>
        </w:rPr>
      </w:pPr>
      <w:r w:rsidRPr="00DA3245">
        <w:rPr>
          <w:rFonts w:asciiTheme="minorHAnsi" w:hAnsiTheme="minorHAnsi"/>
          <w:bCs/>
          <w:sz w:val="28"/>
          <w:szCs w:val="28"/>
        </w:rPr>
        <w:t>5. ČLANSTVO U STRUKOVNIM ORGANIZACIJAMA</w:t>
      </w:r>
    </w:p>
    <w:p w:rsidR="007A1342" w:rsidRPr="00DA3245" w:rsidRDefault="007A1342" w:rsidP="007A1342">
      <w:pPr>
        <w:rPr>
          <w:rFonts w:asciiTheme="minorHAnsi" w:hAnsiTheme="minorHAnsi"/>
        </w:rPr>
      </w:pPr>
    </w:p>
    <w:p w:rsidR="007A1342" w:rsidRPr="00DA3245" w:rsidRDefault="007A1342" w:rsidP="007A1342">
      <w:pPr>
        <w:ind w:left="720"/>
        <w:rPr>
          <w:rFonts w:asciiTheme="minorHAnsi" w:hAnsiTheme="minorHAnsi"/>
          <w:sz w:val="28"/>
          <w:szCs w:val="28"/>
        </w:rPr>
      </w:pPr>
      <w:r w:rsidRPr="00DA3245">
        <w:rPr>
          <w:rFonts w:asciiTheme="minorHAnsi" w:hAnsiTheme="minorHAnsi"/>
          <w:sz w:val="28"/>
          <w:szCs w:val="28"/>
        </w:rPr>
        <w:t>Turistički zajednica Povljana nije član nijedne međunarodne ili domaće strukovne organizacije.</w:t>
      </w:r>
    </w:p>
    <w:p w:rsidR="007A1342" w:rsidRDefault="007A1342" w:rsidP="007A1342">
      <w:pPr>
        <w:ind w:left="720"/>
        <w:rPr>
          <w:rFonts w:asciiTheme="minorHAnsi" w:hAnsiTheme="minorHAnsi"/>
          <w:sz w:val="28"/>
          <w:szCs w:val="28"/>
        </w:rPr>
      </w:pPr>
    </w:p>
    <w:p w:rsidR="00C01C02" w:rsidRDefault="00A5041A" w:rsidP="007A1342">
      <w:pPr>
        <w:ind w:left="720"/>
        <w:rPr>
          <w:rFonts w:asciiTheme="minorHAnsi" w:hAnsiTheme="minorHAnsi"/>
          <w:b/>
          <w:sz w:val="28"/>
          <w:szCs w:val="28"/>
        </w:rPr>
      </w:pPr>
      <w:r w:rsidRPr="00A5041A">
        <w:rPr>
          <w:rFonts w:asciiTheme="minorHAnsi" w:hAnsiTheme="minorHAnsi"/>
          <w:b/>
          <w:sz w:val="28"/>
          <w:szCs w:val="28"/>
        </w:rPr>
        <w:t xml:space="preserve">                                                    </w:t>
      </w:r>
    </w:p>
    <w:p w:rsidR="00A5041A" w:rsidRDefault="00A5041A" w:rsidP="007A1342">
      <w:pPr>
        <w:ind w:left="720"/>
        <w:rPr>
          <w:rFonts w:asciiTheme="minorHAnsi" w:hAnsiTheme="minorHAnsi"/>
          <w:sz w:val="28"/>
          <w:szCs w:val="28"/>
        </w:rPr>
      </w:pPr>
      <w:bookmarkStart w:id="11" w:name="_GoBack"/>
      <w:bookmarkEnd w:id="11"/>
      <w:r w:rsidRPr="00A5041A">
        <w:rPr>
          <w:rFonts w:asciiTheme="minorHAnsi" w:hAnsiTheme="minorHAnsi"/>
          <w:b/>
          <w:sz w:val="28"/>
          <w:szCs w:val="28"/>
        </w:rPr>
        <w:lastRenderedPageBreak/>
        <w:t xml:space="preserve"> Planirani trošak</w:t>
      </w:r>
      <w:r>
        <w:rPr>
          <w:rFonts w:asciiTheme="minorHAnsi" w:hAnsiTheme="minorHAnsi"/>
          <w:sz w:val="28"/>
          <w:szCs w:val="28"/>
        </w:rPr>
        <w:t>:  0 kuna</w:t>
      </w:r>
    </w:p>
    <w:p w:rsidR="00A5041A" w:rsidRPr="00DA3245" w:rsidRDefault="00A5041A" w:rsidP="007A1342">
      <w:pPr>
        <w:ind w:left="720"/>
        <w:rPr>
          <w:rFonts w:asciiTheme="minorHAnsi" w:hAnsiTheme="minorHAnsi"/>
          <w:sz w:val="28"/>
          <w:szCs w:val="28"/>
        </w:rPr>
      </w:pPr>
    </w:p>
    <w:p w:rsidR="009B009B" w:rsidRDefault="009B009B" w:rsidP="007A1342">
      <w:pPr>
        <w:rPr>
          <w:rFonts w:asciiTheme="minorHAnsi" w:hAnsiTheme="minorHAnsi"/>
          <w:sz w:val="28"/>
          <w:szCs w:val="28"/>
        </w:rPr>
      </w:pPr>
    </w:p>
    <w:p w:rsidR="009B009B" w:rsidRDefault="009B009B" w:rsidP="007A1342">
      <w:pPr>
        <w:rPr>
          <w:rFonts w:asciiTheme="minorHAnsi" w:hAnsiTheme="minorHAnsi"/>
          <w:sz w:val="28"/>
          <w:szCs w:val="28"/>
        </w:rPr>
      </w:pPr>
    </w:p>
    <w:p w:rsidR="009B009B" w:rsidRDefault="009B009B" w:rsidP="007A1342">
      <w:pPr>
        <w:rPr>
          <w:rFonts w:asciiTheme="minorHAnsi" w:hAnsiTheme="minorHAnsi"/>
          <w:sz w:val="28"/>
          <w:szCs w:val="28"/>
        </w:rPr>
      </w:pPr>
    </w:p>
    <w:p w:rsidR="00A5041A" w:rsidRDefault="00A5041A" w:rsidP="007A1342">
      <w:pPr>
        <w:rPr>
          <w:rFonts w:asciiTheme="minorHAnsi" w:hAnsiTheme="minorHAnsi"/>
          <w:sz w:val="28"/>
          <w:szCs w:val="28"/>
        </w:rPr>
      </w:pPr>
    </w:p>
    <w:p w:rsidR="007A1342" w:rsidRPr="00DA3245" w:rsidRDefault="007A1342" w:rsidP="007A1342">
      <w:pPr>
        <w:rPr>
          <w:rFonts w:asciiTheme="minorHAnsi" w:hAnsiTheme="minorHAnsi"/>
        </w:rPr>
      </w:pPr>
      <w:r w:rsidRPr="00DA3245">
        <w:rPr>
          <w:rFonts w:asciiTheme="minorHAnsi" w:hAnsiTheme="minorHAnsi"/>
          <w:sz w:val="28"/>
          <w:szCs w:val="28"/>
        </w:rPr>
        <w:t xml:space="preserve">  </w:t>
      </w:r>
      <w:r w:rsidRPr="00DA3245">
        <w:rPr>
          <w:rFonts w:asciiTheme="minorHAnsi" w:hAnsiTheme="minorHAnsi"/>
          <w:bCs/>
          <w:sz w:val="28"/>
          <w:szCs w:val="28"/>
        </w:rPr>
        <w:t>6.  ADMINISTRATIVNI POSLOVI</w:t>
      </w:r>
    </w:p>
    <w:p w:rsidR="007A1342" w:rsidRPr="00DA3245" w:rsidRDefault="007A1342" w:rsidP="007A1342">
      <w:pPr>
        <w:rPr>
          <w:rFonts w:asciiTheme="minorHAnsi" w:hAnsiTheme="minorHAnsi"/>
          <w:sz w:val="28"/>
          <w:szCs w:val="28"/>
        </w:rPr>
      </w:pP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 xml:space="preserve">                                 6.1.  Plaće zaposlenika lokalne turističke zajednice osim </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 xml:space="preserve">                                          plaća informatora u turističko-informativnim centrima</w:t>
      </w:r>
    </w:p>
    <w:p w:rsidR="007A1342" w:rsidRPr="00DA3245" w:rsidRDefault="007A1342" w:rsidP="007A1342">
      <w:pPr>
        <w:rPr>
          <w:rFonts w:asciiTheme="minorHAnsi" w:hAnsiTheme="minorHAnsi"/>
          <w:b/>
          <w:bCs/>
          <w:sz w:val="28"/>
          <w:szCs w:val="28"/>
        </w:rPr>
      </w:pPr>
    </w:p>
    <w:p w:rsidR="007A1342" w:rsidRPr="00DA3245" w:rsidRDefault="007A1342" w:rsidP="007A1342">
      <w:pPr>
        <w:rPr>
          <w:rFonts w:asciiTheme="minorHAnsi" w:hAnsiTheme="minorHAnsi"/>
        </w:rPr>
      </w:pPr>
      <w:r w:rsidRPr="00DA3245">
        <w:rPr>
          <w:rFonts w:asciiTheme="minorHAnsi" w:hAnsiTheme="minorHAnsi"/>
          <w:b/>
          <w:bCs/>
          <w:sz w:val="28"/>
          <w:szCs w:val="28"/>
        </w:rPr>
        <w:t>Opis aktivnosti:</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U TZ Povljana izvan sezone jedan je zaposlenik  i ovdje opisani troškovi spadaju u troškove bruto plaće.</w:t>
      </w:r>
    </w:p>
    <w:p w:rsidR="007A1342" w:rsidRPr="00DA3245" w:rsidRDefault="007A1342" w:rsidP="007A1342">
      <w:pPr>
        <w:rPr>
          <w:rFonts w:asciiTheme="minorHAnsi" w:hAnsiTheme="minorHAnsi"/>
          <w:sz w:val="28"/>
          <w:szCs w:val="28"/>
        </w:rPr>
      </w:pPr>
    </w:p>
    <w:p w:rsidR="007A1342" w:rsidRPr="00DA3245" w:rsidRDefault="007A1342" w:rsidP="007A1342">
      <w:pPr>
        <w:rPr>
          <w:rFonts w:asciiTheme="minorHAnsi" w:hAnsiTheme="minorHAnsi"/>
        </w:rPr>
      </w:pPr>
      <w:r w:rsidRPr="00DA3245">
        <w:rPr>
          <w:rFonts w:asciiTheme="minorHAnsi" w:hAnsiTheme="minorHAnsi"/>
          <w:b/>
          <w:bCs/>
          <w:sz w:val="28"/>
          <w:szCs w:val="28"/>
        </w:rPr>
        <w:t>Cilj aktivnosti:</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Osigurati normalno funkcioniranje Turističkog ureda tijekom cijele godine kako bi se zadaće mogle izvršavati.</w:t>
      </w:r>
    </w:p>
    <w:p w:rsidR="007A1342" w:rsidRPr="00DA3245" w:rsidRDefault="007A1342" w:rsidP="007A1342">
      <w:pPr>
        <w:rPr>
          <w:rFonts w:asciiTheme="minorHAnsi" w:hAnsiTheme="minorHAnsi"/>
          <w:b/>
          <w:bCs/>
          <w:sz w:val="28"/>
          <w:szCs w:val="28"/>
        </w:rPr>
      </w:pPr>
    </w:p>
    <w:p w:rsidR="007A1342" w:rsidRPr="00DA3245" w:rsidRDefault="007A1342" w:rsidP="007A1342">
      <w:pPr>
        <w:rPr>
          <w:rFonts w:asciiTheme="minorHAnsi" w:hAnsiTheme="minorHAnsi"/>
          <w:b/>
          <w:bCs/>
          <w:sz w:val="28"/>
          <w:szCs w:val="28"/>
        </w:rPr>
      </w:pPr>
      <w:r w:rsidRPr="00DA3245">
        <w:rPr>
          <w:rFonts w:asciiTheme="minorHAnsi" w:hAnsiTheme="minorHAnsi"/>
          <w:b/>
          <w:bCs/>
          <w:sz w:val="28"/>
          <w:szCs w:val="28"/>
        </w:rPr>
        <w:t>Nositelji i partneri</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TZ Povljana</w:t>
      </w:r>
    </w:p>
    <w:p w:rsidR="007A1342" w:rsidRPr="00DA3245" w:rsidRDefault="007A1342" w:rsidP="007A1342">
      <w:pPr>
        <w:rPr>
          <w:rFonts w:asciiTheme="minorHAnsi" w:hAnsiTheme="minorHAnsi"/>
          <w:sz w:val="28"/>
          <w:szCs w:val="28"/>
        </w:rPr>
      </w:pPr>
    </w:p>
    <w:p w:rsidR="007A1342" w:rsidRPr="00DA3245" w:rsidRDefault="007A1342" w:rsidP="007A1342">
      <w:pPr>
        <w:rPr>
          <w:rFonts w:asciiTheme="minorHAnsi" w:hAnsiTheme="minorHAnsi"/>
          <w:b/>
          <w:bCs/>
          <w:sz w:val="28"/>
          <w:szCs w:val="28"/>
        </w:rPr>
      </w:pPr>
      <w:r w:rsidRPr="00DA3245">
        <w:rPr>
          <w:rFonts w:asciiTheme="minorHAnsi" w:hAnsiTheme="minorHAnsi"/>
          <w:b/>
          <w:bCs/>
          <w:sz w:val="28"/>
          <w:szCs w:val="28"/>
        </w:rPr>
        <w:t>Iznos potreban za realizaciju:</w:t>
      </w:r>
    </w:p>
    <w:p w:rsidR="007A1342" w:rsidRPr="00DA3245" w:rsidRDefault="00A5041A" w:rsidP="007A1342">
      <w:pPr>
        <w:rPr>
          <w:rFonts w:asciiTheme="minorHAnsi" w:hAnsiTheme="minorHAnsi"/>
          <w:sz w:val="28"/>
          <w:szCs w:val="28"/>
        </w:rPr>
      </w:pPr>
      <w:r>
        <w:rPr>
          <w:rFonts w:asciiTheme="minorHAnsi" w:hAnsiTheme="minorHAnsi"/>
          <w:sz w:val="28"/>
          <w:szCs w:val="28"/>
        </w:rPr>
        <w:t>78.000 kuna / 10.352</w:t>
      </w:r>
      <w:r w:rsidR="009B009B">
        <w:rPr>
          <w:rFonts w:asciiTheme="minorHAnsi" w:hAnsiTheme="minorHAnsi"/>
          <w:sz w:val="28"/>
          <w:szCs w:val="28"/>
        </w:rPr>
        <w:t xml:space="preserve"> eura</w:t>
      </w:r>
    </w:p>
    <w:p w:rsidR="007A1342" w:rsidRPr="00DA3245" w:rsidRDefault="007A1342" w:rsidP="007A1342">
      <w:pPr>
        <w:rPr>
          <w:rFonts w:asciiTheme="minorHAnsi" w:hAnsiTheme="minorHAnsi"/>
          <w:b/>
          <w:bCs/>
          <w:sz w:val="28"/>
          <w:szCs w:val="28"/>
        </w:rPr>
      </w:pPr>
    </w:p>
    <w:p w:rsidR="007A1342" w:rsidRPr="00DA3245" w:rsidRDefault="007A1342" w:rsidP="007A1342">
      <w:pPr>
        <w:rPr>
          <w:rFonts w:asciiTheme="minorHAnsi" w:hAnsiTheme="minorHAnsi"/>
          <w:b/>
          <w:bCs/>
          <w:sz w:val="28"/>
          <w:szCs w:val="28"/>
        </w:rPr>
      </w:pPr>
      <w:r w:rsidRPr="00DA3245">
        <w:rPr>
          <w:rFonts w:asciiTheme="minorHAnsi" w:hAnsiTheme="minorHAnsi"/>
          <w:b/>
          <w:bCs/>
          <w:sz w:val="28"/>
          <w:szCs w:val="28"/>
        </w:rPr>
        <w:t xml:space="preserve"> Rok realizacije aktivnosti:</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 xml:space="preserve"> 31.12.2023.           </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 xml:space="preserve">                     </w:t>
      </w:r>
    </w:p>
    <w:p w:rsidR="007A1342" w:rsidRPr="00DA3245" w:rsidRDefault="007A1342" w:rsidP="007A1342">
      <w:pPr>
        <w:rPr>
          <w:rFonts w:asciiTheme="minorHAnsi" w:hAnsiTheme="minorHAnsi"/>
          <w:sz w:val="28"/>
          <w:szCs w:val="28"/>
        </w:rPr>
      </w:pPr>
      <w:bookmarkStart w:id="12" w:name="_Hlk58788596"/>
      <w:r w:rsidRPr="00DA3245">
        <w:rPr>
          <w:rFonts w:asciiTheme="minorHAnsi" w:hAnsiTheme="minorHAnsi"/>
          <w:sz w:val="28"/>
          <w:szCs w:val="28"/>
        </w:rPr>
        <w:t xml:space="preserve">                                    6.2. Materijalni troškovi </w:t>
      </w:r>
    </w:p>
    <w:p w:rsidR="007A1342" w:rsidRPr="00DA3245" w:rsidRDefault="007A1342" w:rsidP="007A1342">
      <w:pPr>
        <w:rPr>
          <w:rFonts w:asciiTheme="minorHAnsi" w:hAnsiTheme="minorHAnsi"/>
          <w:sz w:val="28"/>
          <w:szCs w:val="28"/>
        </w:rPr>
      </w:pP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 xml:space="preserve">                                            6.2.1 Troškovi funkcioniranja ureda turističke zajednice </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 xml:space="preserve">                                                       (režijski troškovi, zakup prostora, uredska </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 xml:space="preserve">                                                      oprema i materijal, održavanje prostora, troškovi </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 xml:space="preserve">                                                       platnog prometa, odvjetnički i javnobilježnički </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 xml:space="preserve">                                                       troškovi, troškovi poštarine, stručno usavršavanje </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 xml:space="preserve">                                                       zaposlenika) </w:t>
      </w:r>
    </w:p>
    <w:bookmarkEnd w:id="12"/>
    <w:p w:rsidR="007A1342" w:rsidRPr="00DA3245" w:rsidRDefault="007A1342" w:rsidP="007A1342">
      <w:pPr>
        <w:rPr>
          <w:rFonts w:asciiTheme="minorHAnsi" w:hAnsiTheme="minorHAnsi"/>
        </w:rPr>
      </w:pPr>
      <w:r w:rsidRPr="00DA3245">
        <w:rPr>
          <w:rFonts w:asciiTheme="minorHAnsi" w:hAnsiTheme="minorHAnsi"/>
          <w:b/>
          <w:bCs/>
          <w:sz w:val="28"/>
          <w:szCs w:val="28"/>
        </w:rPr>
        <w:t>Opis aktivnosti:</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 xml:space="preserve"> Materijalni troškovi ureda izvan sezone kada ured jednako izvršava svoje dužnosti određene Financijskim planom i Programom rada.</w:t>
      </w:r>
    </w:p>
    <w:p w:rsidR="007A1342" w:rsidRPr="00DA3245" w:rsidRDefault="007A1342" w:rsidP="007A1342">
      <w:pPr>
        <w:rPr>
          <w:rFonts w:asciiTheme="minorHAnsi" w:hAnsiTheme="minorHAnsi"/>
          <w:sz w:val="28"/>
          <w:szCs w:val="28"/>
        </w:rPr>
      </w:pPr>
    </w:p>
    <w:p w:rsidR="007A1342" w:rsidRPr="00DA3245" w:rsidRDefault="007A1342" w:rsidP="007A1342">
      <w:pPr>
        <w:rPr>
          <w:rFonts w:asciiTheme="minorHAnsi" w:hAnsiTheme="minorHAnsi"/>
          <w:b/>
          <w:bCs/>
          <w:sz w:val="28"/>
          <w:szCs w:val="28"/>
        </w:rPr>
      </w:pPr>
      <w:r w:rsidRPr="00DA3245">
        <w:rPr>
          <w:rFonts w:asciiTheme="minorHAnsi" w:hAnsiTheme="minorHAnsi"/>
          <w:b/>
          <w:bCs/>
          <w:sz w:val="28"/>
          <w:szCs w:val="28"/>
        </w:rPr>
        <w:lastRenderedPageBreak/>
        <w:t>Cilj aktivnosti:</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Osigurati normalno funkcioniranje Turističkog ureda tijekom cijele godine.</w:t>
      </w:r>
    </w:p>
    <w:p w:rsidR="007A1342" w:rsidRPr="00DA3245" w:rsidRDefault="007A1342" w:rsidP="007A1342">
      <w:pPr>
        <w:rPr>
          <w:rFonts w:asciiTheme="minorHAnsi" w:hAnsiTheme="minorHAnsi"/>
          <w:b/>
          <w:bCs/>
          <w:sz w:val="28"/>
          <w:szCs w:val="28"/>
        </w:rPr>
      </w:pPr>
    </w:p>
    <w:p w:rsidR="007A1342" w:rsidRPr="00DA3245" w:rsidRDefault="007A1342" w:rsidP="007A1342">
      <w:pPr>
        <w:rPr>
          <w:rFonts w:asciiTheme="minorHAnsi" w:hAnsiTheme="minorHAnsi"/>
          <w:b/>
          <w:bCs/>
          <w:sz w:val="28"/>
          <w:szCs w:val="28"/>
        </w:rPr>
      </w:pPr>
      <w:r w:rsidRPr="00DA3245">
        <w:rPr>
          <w:rFonts w:asciiTheme="minorHAnsi" w:hAnsiTheme="minorHAnsi"/>
          <w:b/>
          <w:bCs/>
          <w:sz w:val="28"/>
          <w:szCs w:val="28"/>
        </w:rPr>
        <w:t xml:space="preserve"> Nositelji i partneri:</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TZ Povljana</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 xml:space="preserve">                                               </w:t>
      </w:r>
    </w:p>
    <w:p w:rsidR="007A1342" w:rsidRPr="00DA3245" w:rsidRDefault="007A1342" w:rsidP="007A1342">
      <w:pPr>
        <w:rPr>
          <w:rFonts w:asciiTheme="minorHAnsi" w:hAnsiTheme="minorHAnsi"/>
        </w:rPr>
      </w:pPr>
      <w:r w:rsidRPr="00DA3245">
        <w:rPr>
          <w:rFonts w:asciiTheme="minorHAnsi" w:hAnsiTheme="minorHAnsi"/>
          <w:b/>
          <w:bCs/>
          <w:sz w:val="28"/>
          <w:szCs w:val="28"/>
        </w:rPr>
        <w:t>Iznos potreban za realizaciju:</w:t>
      </w:r>
    </w:p>
    <w:p w:rsidR="007A1342" w:rsidRPr="00DA3245" w:rsidRDefault="00A5041A" w:rsidP="007A1342">
      <w:pPr>
        <w:rPr>
          <w:rFonts w:asciiTheme="minorHAnsi" w:hAnsiTheme="minorHAnsi"/>
          <w:sz w:val="28"/>
          <w:szCs w:val="28"/>
        </w:rPr>
      </w:pPr>
      <w:r>
        <w:rPr>
          <w:rFonts w:asciiTheme="minorHAnsi" w:hAnsiTheme="minorHAnsi"/>
          <w:sz w:val="28"/>
          <w:szCs w:val="28"/>
        </w:rPr>
        <w:t xml:space="preserve">22.000 kuna / </w:t>
      </w:r>
      <w:r w:rsidR="009B009B">
        <w:rPr>
          <w:rFonts w:asciiTheme="minorHAnsi" w:hAnsiTheme="minorHAnsi"/>
          <w:sz w:val="28"/>
          <w:szCs w:val="28"/>
        </w:rPr>
        <w:t>2.920,00 eura</w:t>
      </w:r>
    </w:p>
    <w:p w:rsidR="007A1342" w:rsidRPr="00DA3245" w:rsidRDefault="007A1342" w:rsidP="007A1342">
      <w:pPr>
        <w:rPr>
          <w:rFonts w:asciiTheme="minorHAnsi" w:hAnsiTheme="minorHAnsi"/>
          <w:sz w:val="28"/>
          <w:szCs w:val="28"/>
        </w:rPr>
      </w:pPr>
    </w:p>
    <w:p w:rsidR="007A1342" w:rsidRPr="00DA3245" w:rsidRDefault="007A1342" w:rsidP="007A1342">
      <w:pPr>
        <w:rPr>
          <w:rFonts w:asciiTheme="minorHAnsi" w:hAnsiTheme="minorHAnsi"/>
        </w:rPr>
      </w:pPr>
      <w:r w:rsidRPr="00DA3245">
        <w:rPr>
          <w:rFonts w:asciiTheme="minorHAnsi" w:hAnsiTheme="minorHAnsi"/>
          <w:b/>
          <w:bCs/>
          <w:sz w:val="28"/>
          <w:szCs w:val="28"/>
        </w:rPr>
        <w:t>Rok realizacije aktivnosti:</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31.12.2023.</w:t>
      </w:r>
    </w:p>
    <w:p w:rsidR="007A1342" w:rsidRPr="00DA3245" w:rsidRDefault="007A1342" w:rsidP="007A1342">
      <w:pPr>
        <w:rPr>
          <w:rFonts w:asciiTheme="minorHAnsi" w:hAnsiTheme="minorHAnsi"/>
          <w:sz w:val="28"/>
          <w:szCs w:val="28"/>
        </w:rPr>
      </w:pPr>
    </w:p>
    <w:p w:rsidR="007A1342" w:rsidRPr="00DA3245" w:rsidRDefault="007A1342" w:rsidP="007A1342">
      <w:pPr>
        <w:rPr>
          <w:rFonts w:asciiTheme="minorHAnsi" w:hAnsiTheme="minorHAnsi"/>
        </w:rPr>
      </w:pPr>
      <w:r w:rsidRPr="00DA3245">
        <w:rPr>
          <w:rFonts w:asciiTheme="minorHAnsi" w:hAnsiTheme="minorHAnsi"/>
          <w:sz w:val="28"/>
          <w:szCs w:val="28"/>
        </w:rPr>
        <w:t>7.  REZERVA</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 xml:space="preserve">                              </w:t>
      </w:r>
    </w:p>
    <w:p w:rsidR="007A1342" w:rsidRPr="00DA3245" w:rsidRDefault="007A1342" w:rsidP="007A1342">
      <w:pPr>
        <w:rPr>
          <w:rFonts w:asciiTheme="minorHAnsi" w:hAnsiTheme="minorHAnsi"/>
          <w:sz w:val="28"/>
          <w:szCs w:val="28"/>
        </w:rPr>
      </w:pPr>
      <w:r w:rsidRPr="00DA3245">
        <w:rPr>
          <w:rFonts w:asciiTheme="minorHAnsi" w:hAnsiTheme="minorHAnsi"/>
          <w:sz w:val="28"/>
          <w:szCs w:val="28"/>
        </w:rPr>
        <w:t xml:space="preserve">                                      Ne planiramo sredstva rezerve u 202</w:t>
      </w:r>
      <w:r w:rsidR="008E4D08" w:rsidRPr="00DA3245">
        <w:rPr>
          <w:rFonts w:asciiTheme="minorHAnsi" w:hAnsiTheme="minorHAnsi"/>
          <w:sz w:val="28"/>
          <w:szCs w:val="28"/>
        </w:rPr>
        <w:t>3</w:t>
      </w:r>
      <w:r w:rsidRPr="00DA3245">
        <w:rPr>
          <w:rFonts w:asciiTheme="minorHAnsi" w:hAnsiTheme="minorHAnsi"/>
          <w:sz w:val="28"/>
          <w:szCs w:val="28"/>
        </w:rPr>
        <w:t>. godini.</w:t>
      </w:r>
    </w:p>
    <w:p w:rsidR="007A1342" w:rsidRPr="00DA3245" w:rsidRDefault="007A1342" w:rsidP="007A1342">
      <w:pPr>
        <w:rPr>
          <w:rFonts w:asciiTheme="minorHAnsi" w:hAnsiTheme="minorHAnsi"/>
          <w:sz w:val="28"/>
          <w:szCs w:val="28"/>
        </w:rPr>
      </w:pPr>
    </w:p>
    <w:p w:rsidR="007A1342" w:rsidRPr="00DA3245" w:rsidRDefault="007A1342" w:rsidP="007A1342">
      <w:pPr>
        <w:rPr>
          <w:rFonts w:asciiTheme="minorHAnsi" w:hAnsiTheme="minorHAnsi"/>
        </w:rPr>
      </w:pPr>
      <w:r w:rsidRPr="00DA3245">
        <w:rPr>
          <w:rFonts w:asciiTheme="minorHAnsi" w:hAnsiTheme="minorHAnsi"/>
          <w:b/>
          <w:sz w:val="28"/>
          <w:szCs w:val="28"/>
        </w:rPr>
        <w:t xml:space="preserve">  </w:t>
      </w:r>
      <w:r w:rsidRPr="00DA3245">
        <w:rPr>
          <w:rFonts w:asciiTheme="minorHAnsi" w:hAnsiTheme="minorHAnsi"/>
          <w:sz w:val="28"/>
          <w:szCs w:val="28"/>
        </w:rPr>
        <w:t>8.  POKRIVANJE MANJKA PRIHODA IZ PRETHODNE GODINE</w:t>
      </w:r>
    </w:p>
    <w:p w:rsidR="007A1342" w:rsidRPr="00DA3245" w:rsidRDefault="007A1342" w:rsidP="007A1342">
      <w:pPr>
        <w:rPr>
          <w:rFonts w:asciiTheme="minorHAnsi" w:hAnsiTheme="minorHAnsi"/>
          <w:sz w:val="28"/>
          <w:szCs w:val="28"/>
        </w:rPr>
      </w:pPr>
    </w:p>
    <w:p w:rsidR="007A1342" w:rsidRPr="00DA3245" w:rsidRDefault="007A1342" w:rsidP="007A1342">
      <w:pPr>
        <w:rPr>
          <w:rFonts w:asciiTheme="minorHAnsi" w:hAnsiTheme="minorHAnsi"/>
        </w:rPr>
      </w:pPr>
      <w:r w:rsidRPr="00DA3245">
        <w:rPr>
          <w:rFonts w:asciiTheme="minorHAnsi" w:hAnsiTheme="minorHAnsi"/>
          <w:b/>
          <w:bCs/>
          <w:sz w:val="28"/>
          <w:szCs w:val="28"/>
        </w:rPr>
        <w:t>Potreban iznos:</w:t>
      </w:r>
    </w:p>
    <w:p w:rsidR="007A1342" w:rsidRPr="00DA3245" w:rsidRDefault="0039495D" w:rsidP="007A1342">
      <w:pPr>
        <w:rPr>
          <w:rFonts w:asciiTheme="minorHAnsi" w:hAnsiTheme="minorHAnsi"/>
          <w:sz w:val="28"/>
          <w:szCs w:val="28"/>
        </w:rPr>
      </w:pPr>
      <w:r>
        <w:rPr>
          <w:rFonts w:asciiTheme="minorHAnsi" w:hAnsiTheme="minorHAnsi"/>
          <w:sz w:val="28"/>
          <w:szCs w:val="28"/>
        </w:rPr>
        <w:t xml:space="preserve">65.000 / </w:t>
      </w:r>
      <w:r w:rsidR="009B009B">
        <w:rPr>
          <w:rFonts w:asciiTheme="minorHAnsi" w:hAnsiTheme="minorHAnsi"/>
          <w:sz w:val="28"/>
          <w:szCs w:val="28"/>
        </w:rPr>
        <w:t>8.627 eura</w:t>
      </w:r>
    </w:p>
    <w:p w:rsidR="007A1342" w:rsidRPr="00DA3245" w:rsidRDefault="007A1342" w:rsidP="007A1342">
      <w:pPr>
        <w:rPr>
          <w:rFonts w:asciiTheme="minorHAnsi" w:hAnsiTheme="minorHAnsi"/>
          <w:sz w:val="28"/>
          <w:szCs w:val="28"/>
        </w:rPr>
      </w:pPr>
    </w:p>
    <w:p w:rsidR="007A1342" w:rsidRPr="00DA3245" w:rsidRDefault="007A1342" w:rsidP="007A1342">
      <w:pPr>
        <w:rPr>
          <w:rFonts w:asciiTheme="minorHAnsi" w:hAnsiTheme="minorHAnsi"/>
        </w:rPr>
      </w:pPr>
      <w:r w:rsidRPr="00DA3245">
        <w:rPr>
          <w:rFonts w:asciiTheme="minorHAnsi" w:hAnsiTheme="minorHAnsi"/>
          <w:sz w:val="28"/>
          <w:szCs w:val="28"/>
        </w:rPr>
        <w:t xml:space="preserve">                                         </w:t>
      </w:r>
      <w:r w:rsidR="009B009B">
        <w:rPr>
          <w:rFonts w:asciiTheme="minorHAnsi" w:hAnsiTheme="minorHAnsi"/>
          <w:b/>
          <w:bCs/>
          <w:sz w:val="28"/>
          <w:szCs w:val="28"/>
        </w:rPr>
        <w:t xml:space="preserve">TOTAL                </w:t>
      </w:r>
      <w:r w:rsidR="0039495D">
        <w:rPr>
          <w:rFonts w:asciiTheme="minorHAnsi" w:hAnsiTheme="minorHAnsi"/>
          <w:b/>
          <w:bCs/>
          <w:sz w:val="28"/>
          <w:szCs w:val="28"/>
        </w:rPr>
        <w:t xml:space="preserve">650.600 kuna / </w:t>
      </w:r>
      <w:r w:rsidR="009B009B">
        <w:rPr>
          <w:rFonts w:asciiTheme="minorHAnsi" w:hAnsiTheme="minorHAnsi"/>
          <w:b/>
          <w:bCs/>
          <w:sz w:val="28"/>
          <w:szCs w:val="28"/>
        </w:rPr>
        <w:t>86.350 EURA</w:t>
      </w:r>
      <w:r w:rsidRPr="00DA3245">
        <w:rPr>
          <w:rFonts w:asciiTheme="minorHAnsi" w:hAnsiTheme="minorHAnsi"/>
          <w:sz w:val="28"/>
          <w:szCs w:val="28"/>
        </w:rPr>
        <w:t xml:space="preserve">        </w:t>
      </w:r>
      <w:r w:rsidRPr="00DA3245">
        <w:rPr>
          <w:rFonts w:asciiTheme="minorHAnsi" w:eastAsia="Calibri" w:hAnsiTheme="minorHAnsi" w:cs="Calibri"/>
          <w:color w:val="000000"/>
          <w:sz w:val="28"/>
          <w:szCs w:val="28"/>
        </w:rPr>
        <w:t xml:space="preserve">   </w:t>
      </w:r>
    </w:p>
    <w:p w:rsidR="007A1342" w:rsidRPr="00DA3245" w:rsidRDefault="007A1342" w:rsidP="007A1342">
      <w:pPr>
        <w:rPr>
          <w:rFonts w:asciiTheme="minorHAnsi" w:hAnsiTheme="minorHAnsi"/>
        </w:rPr>
      </w:pPr>
    </w:p>
    <w:p w:rsidR="007A1342" w:rsidRPr="00DA3245" w:rsidRDefault="007A1342" w:rsidP="007A1342">
      <w:pPr>
        <w:rPr>
          <w:rFonts w:asciiTheme="minorHAnsi" w:hAnsiTheme="minorHAnsi"/>
        </w:rPr>
      </w:pPr>
    </w:p>
    <w:p w:rsidR="007A1342" w:rsidRPr="00DA3245" w:rsidRDefault="007A1342" w:rsidP="007A1342">
      <w:pPr>
        <w:rPr>
          <w:rFonts w:asciiTheme="minorHAnsi" w:hAnsiTheme="minorHAnsi"/>
          <w:sz w:val="28"/>
          <w:szCs w:val="28"/>
        </w:rPr>
      </w:pPr>
    </w:p>
    <w:p w:rsidR="007A1342" w:rsidRPr="00DA3245" w:rsidRDefault="007A1342" w:rsidP="007A1342">
      <w:pPr>
        <w:rPr>
          <w:rFonts w:asciiTheme="minorHAnsi" w:hAnsiTheme="minorHAnsi"/>
        </w:rPr>
      </w:pPr>
    </w:p>
    <w:p w:rsidR="007A1342" w:rsidRPr="00DA3245" w:rsidRDefault="007A1342" w:rsidP="007A1342">
      <w:pPr>
        <w:rPr>
          <w:rFonts w:asciiTheme="minorHAnsi" w:hAnsiTheme="minorHAnsi"/>
        </w:rPr>
      </w:pPr>
      <w:r w:rsidRPr="00DA3245">
        <w:rPr>
          <w:rFonts w:asciiTheme="minorHAnsi" w:eastAsia="Calibri" w:hAnsiTheme="minorHAnsi" w:cs="Calibri"/>
          <w:color w:val="000000"/>
          <w:sz w:val="28"/>
          <w:szCs w:val="28"/>
        </w:rPr>
        <w:t xml:space="preserve">                                                                            Programa rada napravio:</w:t>
      </w:r>
    </w:p>
    <w:p w:rsidR="001D1338" w:rsidRPr="00DA3245" w:rsidRDefault="007A1342" w:rsidP="001D1338">
      <w:pPr>
        <w:rPr>
          <w:rFonts w:asciiTheme="minorHAnsi" w:hAnsiTheme="minorHAnsi"/>
          <w:sz w:val="28"/>
          <w:szCs w:val="28"/>
        </w:rPr>
      </w:pPr>
      <w:r w:rsidRPr="00DA3245">
        <w:rPr>
          <w:rFonts w:asciiTheme="minorHAnsi" w:eastAsia="Calibri" w:hAnsiTheme="minorHAnsi" w:cs="Calibri"/>
          <w:color w:val="000000"/>
          <w:sz w:val="28"/>
          <w:szCs w:val="28"/>
        </w:rPr>
        <w:t xml:space="preserve">                                                                                         Neven Tičić         </w:t>
      </w:r>
    </w:p>
    <w:sectPr w:rsidR="001D1338" w:rsidRPr="00DA3245" w:rsidSect="00DA324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Bold">
    <w:altName w:val="Arial"/>
    <w:charset w:val="00"/>
    <w:family w:val="swiss"/>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875"/>
    <w:multiLevelType w:val="hybridMultilevel"/>
    <w:tmpl w:val="38847C08"/>
    <w:lvl w:ilvl="0" w:tplc="5810E58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626521"/>
    <w:multiLevelType w:val="hybridMultilevel"/>
    <w:tmpl w:val="F440CF8A"/>
    <w:lvl w:ilvl="0" w:tplc="0368EFFA">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8B3C5E"/>
    <w:multiLevelType w:val="multilevel"/>
    <w:tmpl w:val="55AE56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9343047"/>
    <w:multiLevelType w:val="multilevel"/>
    <w:tmpl w:val="7D84A55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F9F74DF"/>
    <w:multiLevelType w:val="multilevel"/>
    <w:tmpl w:val="ACFE0DC0"/>
    <w:lvl w:ilvl="0">
      <w:start w:val="1"/>
      <w:numFmt w:val="decimal"/>
      <w:lvlText w:val="%1."/>
      <w:lvlJc w:val="left"/>
      <w:pPr>
        <w:ind w:left="720" w:hanging="360"/>
      </w:pPr>
    </w:lvl>
    <w:lvl w:ilvl="1">
      <w:start w:val="4"/>
      <w:numFmt w:val="decimal"/>
      <w:lvlText w:val="%1.%2"/>
      <w:lvlJc w:val="left"/>
      <w:pPr>
        <w:ind w:left="2800" w:hanging="540"/>
      </w:pPr>
    </w:lvl>
    <w:lvl w:ilvl="2">
      <w:start w:val="1"/>
      <w:numFmt w:val="decimal"/>
      <w:lvlText w:val="%1.%2.%3"/>
      <w:lvlJc w:val="left"/>
      <w:pPr>
        <w:ind w:left="4880" w:hanging="720"/>
      </w:pPr>
    </w:lvl>
    <w:lvl w:ilvl="3">
      <w:start w:val="1"/>
      <w:numFmt w:val="decimal"/>
      <w:lvlText w:val="%1.%2.%3.%4"/>
      <w:lvlJc w:val="left"/>
      <w:pPr>
        <w:ind w:left="7140" w:hanging="1080"/>
      </w:pPr>
    </w:lvl>
    <w:lvl w:ilvl="4">
      <w:start w:val="1"/>
      <w:numFmt w:val="decimal"/>
      <w:lvlText w:val="%1.%2.%3.%4.%5"/>
      <w:lvlJc w:val="left"/>
      <w:pPr>
        <w:ind w:left="9040" w:hanging="1080"/>
      </w:pPr>
    </w:lvl>
    <w:lvl w:ilvl="5">
      <w:start w:val="1"/>
      <w:numFmt w:val="decimal"/>
      <w:lvlText w:val="%1.%2.%3.%4.%5.%6"/>
      <w:lvlJc w:val="left"/>
      <w:pPr>
        <w:ind w:left="11300" w:hanging="1440"/>
      </w:pPr>
    </w:lvl>
    <w:lvl w:ilvl="6">
      <w:start w:val="1"/>
      <w:numFmt w:val="decimal"/>
      <w:lvlText w:val="%1.%2.%3.%4.%5.%6.%7"/>
      <w:lvlJc w:val="left"/>
      <w:pPr>
        <w:ind w:left="13200" w:hanging="1440"/>
      </w:pPr>
    </w:lvl>
    <w:lvl w:ilvl="7">
      <w:start w:val="1"/>
      <w:numFmt w:val="decimal"/>
      <w:lvlText w:val="%1.%2.%3.%4.%5.%6.%7.%8"/>
      <w:lvlJc w:val="left"/>
      <w:pPr>
        <w:ind w:left="15460" w:hanging="1800"/>
      </w:pPr>
    </w:lvl>
    <w:lvl w:ilvl="8">
      <w:start w:val="1"/>
      <w:numFmt w:val="decimal"/>
      <w:lvlText w:val="%1.%2.%3.%4.%5.%6.%7.%8.%9"/>
      <w:lvlJc w:val="left"/>
      <w:pPr>
        <w:ind w:left="17720" w:hanging="2160"/>
      </w:pPr>
    </w:lvl>
  </w:abstractNum>
  <w:abstractNum w:abstractNumId="5" w15:restartNumberingAfterBreak="0">
    <w:nsid w:val="12F20FBD"/>
    <w:multiLevelType w:val="multilevel"/>
    <w:tmpl w:val="ECC4C6E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19D429D"/>
    <w:multiLevelType w:val="multilevel"/>
    <w:tmpl w:val="709C969E"/>
    <w:lvl w:ilvl="0">
      <w:numFmt w:val="bullet"/>
      <w:lvlText w:val=""/>
      <w:lvlJc w:val="left"/>
      <w:pPr>
        <w:ind w:left="182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3C2C3170"/>
    <w:multiLevelType w:val="multilevel"/>
    <w:tmpl w:val="940859BC"/>
    <w:lvl w:ilvl="0">
      <w:start w:val="2"/>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CA95BCA"/>
    <w:multiLevelType w:val="multilevel"/>
    <w:tmpl w:val="B6AC7A2C"/>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5634627C"/>
    <w:multiLevelType w:val="multilevel"/>
    <w:tmpl w:val="03E24352"/>
    <w:lvl w:ilvl="0">
      <w:start w:val="1"/>
      <w:numFmt w:val="decimal"/>
      <w:lvlText w:val="%1"/>
      <w:lvlJc w:val="left"/>
      <w:pPr>
        <w:ind w:left="480" w:hanging="480"/>
      </w:pPr>
      <w:rPr>
        <w:rFonts w:ascii="Calibri" w:hAnsi="Calibri" w:cs="Calibri"/>
      </w:rPr>
    </w:lvl>
    <w:lvl w:ilvl="1">
      <w:start w:val="1"/>
      <w:numFmt w:val="decimal"/>
      <w:lvlText w:val="%1.%2"/>
      <w:lvlJc w:val="left"/>
      <w:pPr>
        <w:ind w:left="2510" w:hanging="480"/>
      </w:pPr>
      <w:rPr>
        <w:rFonts w:ascii="Calibri" w:hAnsi="Calibri" w:cs="Calibri"/>
      </w:rPr>
    </w:lvl>
    <w:lvl w:ilvl="2">
      <w:start w:val="1"/>
      <w:numFmt w:val="decimal"/>
      <w:lvlText w:val="%1.%2.%3"/>
      <w:lvlJc w:val="left"/>
      <w:pPr>
        <w:ind w:left="4780" w:hanging="720"/>
      </w:pPr>
      <w:rPr>
        <w:rFonts w:ascii="Calibri" w:hAnsi="Calibri" w:cs="Calibri"/>
      </w:rPr>
    </w:lvl>
    <w:lvl w:ilvl="3">
      <w:start w:val="1"/>
      <w:numFmt w:val="decimal"/>
      <w:lvlText w:val="%1.%2.%3.%4"/>
      <w:lvlJc w:val="left"/>
      <w:pPr>
        <w:ind w:left="7170" w:hanging="1080"/>
      </w:pPr>
      <w:rPr>
        <w:rFonts w:ascii="Calibri" w:hAnsi="Calibri" w:cs="Calibri"/>
      </w:rPr>
    </w:lvl>
    <w:lvl w:ilvl="4">
      <w:start w:val="1"/>
      <w:numFmt w:val="decimal"/>
      <w:lvlText w:val="%1.%2.%3.%4.%5"/>
      <w:lvlJc w:val="left"/>
      <w:pPr>
        <w:ind w:left="9200" w:hanging="1080"/>
      </w:pPr>
      <w:rPr>
        <w:rFonts w:ascii="Calibri" w:hAnsi="Calibri" w:cs="Calibri"/>
      </w:rPr>
    </w:lvl>
    <w:lvl w:ilvl="5">
      <w:start w:val="1"/>
      <w:numFmt w:val="decimal"/>
      <w:lvlText w:val="%1.%2.%3.%4.%5.%6"/>
      <w:lvlJc w:val="left"/>
      <w:pPr>
        <w:ind w:left="11590" w:hanging="1440"/>
      </w:pPr>
      <w:rPr>
        <w:rFonts w:ascii="Calibri" w:hAnsi="Calibri" w:cs="Calibri"/>
      </w:rPr>
    </w:lvl>
    <w:lvl w:ilvl="6">
      <w:start w:val="1"/>
      <w:numFmt w:val="decimal"/>
      <w:lvlText w:val="%1.%2.%3.%4.%5.%6.%7"/>
      <w:lvlJc w:val="left"/>
      <w:pPr>
        <w:ind w:left="13620" w:hanging="1440"/>
      </w:pPr>
      <w:rPr>
        <w:rFonts w:ascii="Calibri" w:hAnsi="Calibri" w:cs="Calibri"/>
      </w:rPr>
    </w:lvl>
    <w:lvl w:ilvl="7">
      <w:start w:val="1"/>
      <w:numFmt w:val="decimal"/>
      <w:lvlText w:val="%1.%2.%3.%4.%5.%6.%7.%8"/>
      <w:lvlJc w:val="left"/>
      <w:pPr>
        <w:ind w:left="16010" w:hanging="1800"/>
      </w:pPr>
      <w:rPr>
        <w:rFonts w:ascii="Calibri" w:hAnsi="Calibri" w:cs="Calibri"/>
      </w:rPr>
    </w:lvl>
    <w:lvl w:ilvl="8">
      <w:start w:val="1"/>
      <w:numFmt w:val="decimal"/>
      <w:lvlText w:val="%1.%2.%3.%4.%5.%6.%7.%8.%9"/>
      <w:lvlJc w:val="left"/>
      <w:pPr>
        <w:ind w:left="18400" w:hanging="2160"/>
      </w:pPr>
      <w:rPr>
        <w:rFonts w:ascii="Calibri" w:hAnsi="Calibri" w:cs="Calibri"/>
      </w:rPr>
    </w:lvl>
  </w:abstractNum>
  <w:abstractNum w:abstractNumId="10" w15:restartNumberingAfterBreak="0">
    <w:nsid w:val="574368F0"/>
    <w:multiLevelType w:val="multilevel"/>
    <w:tmpl w:val="1086515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CE75851"/>
    <w:multiLevelType w:val="multilevel"/>
    <w:tmpl w:val="B5BC619A"/>
    <w:lvl w:ilvl="0">
      <w:start w:val="2"/>
      <w:numFmt w:val="decimal"/>
      <w:lvlText w:val="%1."/>
      <w:lvlJc w:val="left"/>
      <w:pPr>
        <w:ind w:left="720" w:hanging="360"/>
      </w:pPr>
    </w:lvl>
    <w:lvl w:ilvl="1">
      <w:start w:val="1"/>
      <w:numFmt w:val="decimal"/>
      <w:lvlText w:val="%1.%2"/>
      <w:lvlJc w:val="left"/>
      <w:pPr>
        <w:ind w:left="1069" w:hanging="360"/>
      </w:pPr>
      <w:rPr>
        <w:sz w:val="28"/>
        <w:szCs w:val="2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6C2B7F85"/>
    <w:multiLevelType w:val="multilevel"/>
    <w:tmpl w:val="EBA49A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66C571F"/>
    <w:multiLevelType w:val="multilevel"/>
    <w:tmpl w:val="2D5C9C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77BB0C52"/>
    <w:multiLevelType w:val="multilevel"/>
    <w:tmpl w:val="1A9E7300"/>
    <w:lvl w:ilvl="0">
      <w:start w:val="1"/>
      <w:numFmt w:val="decimal"/>
      <w:lvlText w:val="%1"/>
      <w:lvlJc w:val="left"/>
      <w:pPr>
        <w:ind w:left="600" w:hanging="600"/>
      </w:pPr>
      <w:rPr>
        <w:rFonts w:hint="default"/>
      </w:rPr>
    </w:lvl>
    <w:lvl w:ilvl="1">
      <w:start w:val="2"/>
      <w:numFmt w:val="decimal"/>
      <w:lvlText w:val="%1.%2"/>
      <w:lvlJc w:val="left"/>
      <w:pPr>
        <w:ind w:left="1855" w:hanging="600"/>
      </w:pPr>
      <w:rPr>
        <w:rFonts w:hint="default"/>
      </w:rPr>
    </w:lvl>
    <w:lvl w:ilvl="2">
      <w:start w:val="1"/>
      <w:numFmt w:val="decimal"/>
      <w:lvlText w:val="%1.%2.%3"/>
      <w:lvlJc w:val="left"/>
      <w:pPr>
        <w:ind w:left="3230" w:hanging="720"/>
      </w:pPr>
      <w:rPr>
        <w:rFonts w:hint="default"/>
      </w:rPr>
    </w:lvl>
    <w:lvl w:ilvl="3">
      <w:start w:val="1"/>
      <w:numFmt w:val="decimal"/>
      <w:lvlText w:val="%1.%2.%3.%4"/>
      <w:lvlJc w:val="left"/>
      <w:pPr>
        <w:ind w:left="4845" w:hanging="1080"/>
      </w:pPr>
      <w:rPr>
        <w:rFonts w:hint="default"/>
      </w:rPr>
    </w:lvl>
    <w:lvl w:ilvl="4">
      <w:start w:val="1"/>
      <w:numFmt w:val="decimal"/>
      <w:lvlText w:val="%1.%2.%3.%4.%5"/>
      <w:lvlJc w:val="left"/>
      <w:pPr>
        <w:ind w:left="6100" w:hanging="1080"/>
      </w:pPr>
      <w:rPr>
        <w:rFonts w:hint="default"/>
      </w:rPr>
    </w:lvl>
    <w:lvl w:ilvl="5">
      <w:start w:val="1"/>
      <w:numFmt w:val="decimal"/>
      <w:lvlText w:val="%1.%2.%3.%4.%5.%6"/>
      <w:lvlJc w:val="left"/>
      <w:pPr>
        <w:ind w:left="7715" w:hanging="1440"/>
      </w:pPr>
      <w:rPr>
        <w:rFonts w:hint="default"/>
      </w:rPr>
    </w:lvl>
    <w:lvl w:ilvl="6">
      <w:start w:val="1"/>
      <w:numFmt w:val="decimal"/>
      <w:lvlText w:val="%1.%2.%3.%4.%5.%6.%7"/>
      <w:lvlJc w:val="left"/>
      <w:pPr>
        <w:ind w:left="8970" w:hanging="1440"/>
      </w:pPr>
      <w:rPr>
        <w:rFonts w:hint="default"/>
      </w:rPr>
    </w:lvl>
    <w:lvl w:ilvl="7">
      <w:start w:val="1"/>
      <w:numFmt w:val="decimal"/>
      <w:lvlText w:val="%1.%2.%3.%4.%5.%6.%7.%8"/>
      <w:lvlJc w:val="left"/>
      <w:pPr>
        <w:ind w:left="10585" w:hanging="1800"/>
      </w:pPr>
      <w:rPr>
        <w:rFonts w:hint="default"/>
      </w:rPr>
    </w:lvl>
    <w:lvl w:ilvl="8">
      <w:start w:val="1"/>
      <w:numFmt w:val="decimal"/>
      <w:lvlText w:val="%1.%2.%3.%4.%5.%6.%7.%8.%9"/>
      <w:lvlJc w:val="left"/>
      <w:pPr>
        <w:ind w:left="12200" w:hanging="2160"/>
      </w:pPr>
      <w:rPr>
        <w:rFonts w:hint="default"/>
      </w:rPr>
    </w:lvl>
  </w:abstractNum>
  <w:abstractNum w:abstractNumId="15" w15:restartNumberingAfterBreak="0">
    <w:nsid w:val="7AE0418D"/>
    <w:multiLevelType w:val="multilevel"/>
    <w:tmpl w:val="1C02D432"/>
    <w:lvl w:ilvl="0">
      <w:numFmt w:val="bullet"/>
      <w:lvlText w:val="-"/>
      <w:lvlJc w:val="left"/>
      <w:pPr>
        <w:ind w:left="1100" w:hanging="360"/>
      </w:pPr>
      <w:rPr>
        <w:rFonts w:ascii="Calibri" w:eastAsia="SimSun" w:hAnsi="Calibri" w:cs="Calibri"/>
      </w:rPr>
    </w:lvl>
    <w:lvl w:ilvl="1">
      <w:numFmt w:val="bullet"/>
      <w:lvlText w:val="o"/>
      <w:lvlJc w:val="left"/>
      <w:pPr>
        <w:ind w:left="1820" w:hanging="360"/>
      </w:pPr>
      <w:rPr>
        <w:rFonts w:ascii="Courier New" w:hAnsi="Courier New" w:cs="Courier New"/>
      </w:rPr>
    </w:lvl>
    <w:lvl w:ilvl="2">
      <w:numFmt w:val="bullet"/>
      <w:lvlText w:val=""/>
      <w:lvlJc w:val="left"/>
      <w:pPr>
        <w:ind w:left="2540" w:hanging="360"/>
      </w:pPr>
      <w:rPr>
        <w:rFonts w:ascii="Wingdings" w:hAnsi="Wingdings"/>
      </w:rPr>
    </w:lvl>
    <w:lvl w:ilvl="3">
      <w:numFmt w:val="bullet"/>
      <w:lvlText w:val=""/>
      <w:lvlJc w:val="left"/>
      <w:pPr>
        <w:ind w:left="3260" w:hanging="360"/>
      </w:pPr>
      <w:rPr>
        <w:rFonts w:ascii="Symbol" w:hAnsi="Symbol"/>
      </w:rPr>
    </w:lvl>
    <w:lvl w:ilvl="4">
      <w:numFmt w:val="bullet"/>
      <w:lvlText w:val="o"/>
      <w:lvlJc w:val="left"/>
      <w:pPr>
        <w:ind w:left="3980" w:hanging="360"/>
      </w:pPr>
      <w:rPr>
        <w:rFonts w:ascii="Courier New" w:hAnsi="Courier New" w:cs="Courier New"/>
      </w:rPr>
    </w:lvl>
    <w:lvl w:ilvl="5">
      <w:numFmt w:val="bullet"/>
      <w:lvlText w:val=""/>
      <w:lvlJc w:val="left"/>
      <w:pPr>
        <w:ind w:left="4700" w:hanging="360"/>
      </w:pPr>
      <w:rPr>
        <w:rFonts w:ascii="Wingdings" w:hAnsi="Wingdings"/>
      </w:rPr>
    </w:lvl>
    <w:lvl w:ilvl="6">
      <w:numFmt w:val="bullet"/>
      <w:lvlText w:val=""/>
      <w:lvlJc w:val="left"/>
      <w:pPr>
        <w:ind w:left="5420" w:hanging="360"/>
      </w:pPr>
      <w:rPr>
        <w:rFonts w:ascii="Symbol" w:hAnsi="Symbol"/>
      </w:rPr>
    </w:lvl>
    <w:lvl w:ilvl="7">
      <w:numFmt w:val="bullet"/>
      <w:lvlText w:val="o"/>
      <w:lvlJc w:val="left"/>
      <w:pPr>
        <w:ind w:left="6140" w:hanging="360"/>
      </w:pPr>
      <w:rPr>
        <w:rFonts w:ascii="Courier New" w:hAnsi="Courier New" w:cs="Courier New"/>
      </w:rPr>
    </w:lvl>
    <w:lvl w:ilvl="8">
      <w:numFmt w:val="bullet"/>
      <w:lvlText w:val=""/>
      <w:lvlJc w:val="left"/>
      <w:pPr>
        <w:ind w:left="6860" w:hanging="360"/>
      </w:pPr>
      <w:rPr>
        <w:rFonts w:ascii="Wingdings" w:hAnsi="Wingdings"/>
      </w:rPr>
    </w:lvl>
  </w:abstractNum>
  <w:abstractNum w:abstractNumId="16" w15:restartNumberingAfterBreak="0">
    <w:nsid w:val="7E490AD3"/>
    <w:multiLevelType w:val="multilevel"/>
    <w:tmpl w:val="E95E7D50"/>
    <w:lvl w:ilvl="0">
      <w:numFmt w:val="bullet"/>
      <w:lvlText w:val=""/>
      <w:lvlJc w:val="left"/>
      <w:pPr>
        <w:ind w:left="2027" w:hanging="360"/>
      </w:pPr>
      <w:rPr>
        <w:rFonts w:ascii="Wingdings" w:hAnsi="Wingdings"/>
      </w:rPr>
    </w:lvl>
    <w:lvl w:ilvl="1">
      <w:numFmt w:val="bullet"/>
      <w:lvlText w:val="o"/>
      <w:lvlJc w:val="left"/>
      <w:pPr>
        <w:ind w:left="2747" w:hanging="360"/>
      </w:pPr>
      <w:rPr>
        <w:rFonts w:ascii="Courier New" w:hAnsi="Courier New" w:cs="Courier New"/>
      </w:rPr>
    </w:lvl>
    <w:lvl w:ilvl="2">
      <w:numFmt w:val="bullet"/>
      <w:lvlText w:val=""/>
      <w:lvlJc w:val="left"/>
      <w:pPr>
        <w:ind w:left="3467" w:hanging="360"/>
      </w:pPr>
      <w:rPr>
        <w:rFonts w:ascii="Wingdings" w:hAnsi="Wingdings"/>
      </w:rPr>
    </w:lvl>
    <w:lvl w:ilvl="3">
      <w:numFmt w:val="bullet"/>
      <w:lvlText w:val=""/>
      <w:lvlJc w:val="left"/>
      <w:pPr>
        <w:ind w:left="4187" w:hanging="360"/>
      </w:pPr>
      <w:rPr>
        <w:rFonts w:ascii="Symbol" w:hAnsi="Symbol"/>
      </w:rPr>
    </w:lvl>
    <w:lvl w:ilvl="4">
      <w:numFmt w:val="bullet"/>
      <w:lvlText w:val="o"/>
      <w:lvlJc w:val="left"/>
      <w:pPr>
        <w:ind w:left="4907" w:hanging="360"/>
      </w:pPr>
      <w:rPr>
        <w:rFonts w:ascii="Courier New" w:hAnsi="Courier New" w:cs="Courier New"/>
      </w:rPr>
    </w:lvl>
    <w:lvl w:ilvl="5">
      <w:numFmt w:val="bullet"/>
      <w:lvlText w:val=""/>
      <w:lvlJc w:val="left"/>
      <w:pPr>
        <w:ind w:left="5627" w:hanging="360"/>
      </w:pPr>
      <w:rPr>
        <w:rFonts w:ascii="Wingdings" w:hAnsi="Wingdings"/>
      </w:rPr>
    </w:lvl>
    <w:lvl w:ilvl="6">
      <w:numFmt w:val="bullet"/>
      <w:lvlText w:val=""/>
      <w:lvlJc w:val="left"/>
      <w:pPr>
        <w:ind w:left="6347" w:hanging="360"/>
      </w:pPr>
      <w:rPr>
        <w:rFonts w:ascii="Symbol" w:hAnsi="Symbol"/>
      </w:rPr>
    </w:lvl>
    <w:lvl w:ilvl="7">
      <w:numFmt w:val="bullet"/>
      <w:lvlText w:val="o"/>
      <w:lvlJc w:val="left"/>
      <w:pPr>
        <w:ind w:left="7067" w:hanging="360"/>
      </w:pPr>
      <w:rPr>
        <w:rFonts w:ascii="Courier New" w:hAnsi="Courier New" w:cs="Courier New"/>
      </w:rPr>
    </w:lvl>
    <w:lvl w:ilvl="8">
      <w:numFmt w:val="bullet"/>
      <w:lvlText w:val=""/>
      <w:lvlJc w:val="left"/>
      <w:pPr>
        <w:ind w:left="7787" w:hanging="360"/>
      </w:pPr>
      <w:rPr>
        <w:rFonts w:ascii="Wingdings" w:hAnsi="Wingdings"/>
      </w:rPr>
    </w:lvl>
  </w:abstractNum>
  <w:num w:numId="1">
    <w:abstractNumId w:val="4"/>
  </w:num>
  <w:num w:numId="2">
    <w:abstractNumId w:val="15"/>
  </w:num>
  <w:num w:numId="3">
    <w:abstractNumId w:val="6"/>
  </w:num>
  <w:num w:numId="4">
    <w:abstractNumId w:val="9"/>
  </w:num>
  <w:num w:numId="5">
    <w:abstractNumId w:val="14"/>
  </w:num>
  <w:num w:numId="6">
    <w:abstractNumId w:val="16"/>
  </w:num>
  <w:num w:numId="7">
    <w:abstractNumId w:val="2"/>
  </w:num>
  <w:num w:numId="8">
    <w:abstractNumId w:val="13"/>
  </w:num>
  <w:num w:numId="9">
    <w:abstractNumId w:val="5"/>
  </w:num>
  <w:num w:numId="10">
    <w:abstractNumId w:val="0"/>
  </w:num>
  <w:num w:numId="11">
    <w:abstractNumId w:val="12"/>
  </w:num>
  <w:num w:numId="12">
    <w:abstractNumId w:val="3"/>
  </w:num>
  <w:num w:numId="13">
    <w:abstractNumId w:val="10"/>
  </w:num>
  <w:num w:numId="14">
    <w:abstractNumId w:val="11"/>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54"/>
    <w:rsid w:val="00072B17"/>
    <w:rsid w:val="000B7066"/>
    <w:rsid w:val="000D4D47"/>
    <w:rsid w:val="000F4C74"/>
    <w:rsid w:val="00122485"/>
    <w:rsid w:val="00156F2E"/>
    <w:rsid w:val="00173545"/>
    <w:rsid w:val="001803C7"/>
    <w:rsid w:val="0019528B"/>
    <w:rsid w:val="001D1338"/>
    <w:rsid w:val="00213C3A"/>
    <w:rsid w:val="002210F5"/>
    <w:rsid w:val="00266AC6"/>
    <w:rsid w:val="00290CD8"/>
    <w:rsid w:val="00347E75"/>
    <w:rsid w:val="003721FC"/>
    <w:rsid w:val="0039495D"/>
    <w:rsid w:val="003A083A"/>
    <w:rsid w:val="003C549B"/>
    <w:rsid w:val="004431AA"/>
    <w:rsid w:val="00444FA6"/>
    <w:rsid w:val="00454C46"/>
    <w:rsid w:val="004620A8"/>
    <w:rsid w:val="004A7F55"/>
    <w:rsid w:val="00525061"/>
    <w:rsid w:val="005761E2"/>
    <w:rsid w:val="005822A5"/>
    <w:rsid w:val="005D5AE7"/>
    <w:rsid w:val="005E2420"/>
    <w:rsid w:val="005F2B00"/>
    <w:rsid w:val="00621442"/>
    <w:rsid w:val="00624C24"/>
    <w:rsid w:val="0072266C"/>
    <w:rsid w:val="00724557"/>
    <w:rsid w:val="007327F2"/>
    <w:rsid w:val="00750C4F"/>
    <w:rsid w:val="00786DA5"/>
    <w:rsid w:val="007A1342"/>
    <w:rsid w:val="007B2365"/>
    <w:rsid w:val="007F3DB2"/>
    <w:rsid w:val="00800ADD"/>
    <w:rsid w:val="00830930"/>
    <w:rsid w:val="008573B5"/>
    <w:rsid w:val="00861626"/>
    <w:rsid w:val="008807CB"/>
    <w:rsid w:val="00885B01"/>
    <w:rsid w:val="00887EF7"/>
    <w:rsid w:val="008C6BDA"/>
    <w:rsid w:val="008E4D08"/>
    <w:rsid w:val="00933B84"/>
    <w:rsid w:val="00950A72"/>
    <w:rsid w:val="00965895"/>
    <w:rsid w:val="00970422"/>
    <w:rsid w:val="009A5588"/>
    <w:rsid w:val="009B009B"/>
    <w:rsid w:val="009B5D6E"/>
    <w:rsid w:val="009B75A4"/>
    <w:rsid w:val="009C13B4"/>
    <w:rsid w:val="009E3759"/>
    <w:rsid w:val="00A5041A"/>
    <w:rsid w:val="00AC2154"/>
    <w:rsid w:val="00AD0FB8"/>
    <w:rsid w:val="00AE0713"/>
    <w:rsid w:val="00B114DA"/>
    <w:rsid w:val="00B56F59"/>
    <w:rsid w:val="00B76C1F"/>
    <w:rsid w:val="00B95AA5"/>
    <w:rsid w:val="00BB517B"/>
    <w:rsid w:val="00BF64AF"/>
    <w:rsid w:val="00C01C02"/>
    <w:rsid w:val="00C04E62"/>
    <w:rsid w:val="00C263E0"/>
    <w:rsid w:val="00C26EE5"/>
    <w:rsid w:val="00C46A5D"/>
    <w:rsid w:val="00C74C51"/>
    <w:rsid w:val="00CB377D"/>
    <w:rsid w:val="00CB6AE5"/>
    <w:rsid w:val="00D618E9"/>
    <w:rsid w:val="00D6517C"/>
    <w:rsid w:val="00D9069B"/>
    <w:rsid w:val="00D94149"/>
    <w:rsid w:val="00DA3245"/>
    <w:rsid w:val="00DD0DF1"/>
    <w:rsid w:val="00DF107C"/>
    <w:rsid w:val="00E40F99"/>
    <w:rsid w:val="00E66460"/>
    <w:rsid w:val="00E73BBF"/>
    <w:rsid w:val="00EB4974"/>
    <w:rsid w:val="00EC3C3E"/>
    <w:rsid w:val="00EE0B42"/>
    <w:rsid w:val="00EE7B7A"/>
    <w:rsid w:val="00F707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44D0"/>
  <w15:chartTrackingRefBased/>
  <w15:docId w15:val="{1718511C-6C30-40C9-BC54-297C5B2A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64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rsid w:val="00AC2154"/>
  </w:style>
  <w:style w:type="paragraph" w:customStyle="1" w:styleId="Standard">
    <w:name w:val="Standard"/>
    <w:rsid w:val="00AC21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iperveza">
    <w:name w:val="Hiperveza"/>
    <w:basedOn w:val="Zadanifontodlomka"/>
    <w:rsid w:val="00AC2154"/>
    <w:rPr>
      <w:color w:val="0563C1"/>
      <w:u w:val="single"/>
    </w:rPr>
  </w:style>
  <w:style w:type="paragraph" w:customStyle="1" w:styleId="Odlomakpopisa">
    <w:name w:val="Odlomak popisa"/>
    <w:basedOn w:val="Normal"/>
    <w:rsid w:val="00AC2154"/>
    <w:pPr>
      <w:ind w:left="720"/>
    </w:pPr>
    <w:rPr>
      <w:szCs w:val="21"/>
    </w:rPr>
  </w:style>
  <w:style w:type="paragraph" w:styleId="ListParagraph">
    <w:name w:val="List Paragraph"/>
    <w:basedOn w:val="Normal"/>
    <w:uiPriority w:val="34"/>
    <w:qFormat/>
    <w:rsid w:val="00D9069B"/>
    <w:pPr>
      <w:ind w:left="720"/>
      <w:contextualSpacing/>
    </w:pPr>
    <w:rPr>
      <w:szCs w:val="21"/>
    </w:rPr>
  </w:style>
  <w:style w:type="table" w:styleId="TableGrid">
    <w:name w:val="Table Grid"/>
    <w:basedOn w:val="TableNormal"/>
    <w:uiPriority w:val="39"/>
    <w:rsid w:val="00D6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6BDA"/>
    <w:rPr>
      <w:color w:val="0563C1" w:themeColor="hyperlink"/>
      <w:u w:val="single"/>
    </w:rPr>
  </w:style>
  <w:style w:type="paragraph" w:styleId="BalloonText">
    <w:name w:val="Balloon Text"/>
    <w:basedOn w:val="Normal"/>
    <w:link w:val="BalloonTextChar"/>
    <w:uiPriority w:val="99"/>
    <w:semiHidden/>
    <w:unhideWhenUsed/>
    <w:rsid w:val="003C549B"/>
    <w:rPr>
      <w:rFonts w:ascii="Segoe UI" w:hAnsi="Segoe UI"/>
      <w:sz w:val="18"/>
      <w:szCs w:val="16"/>
    </w:rPr>
  </w:style>
  <w:style w:type="character" w:customStyle="1" w:styleId="BalloonTextChar">
    <w:name w:val="Balloon Text Char"/>
    <w:basedOn w:val="DefaultParagraphFont"/>
    <w:link w:val="BalloonText"/>
    <w:uiPriority w:val="99"/>
    <w:semiHidden/>
    <w:rsid w:val="003C549B"/>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119761">
      <w:bodyDiv w:val="1"/>
      <w:marLeft w:val="0"/>
      <w:marRight w:val="0"/>
      <w:marTop w:val="0"/>
      <w:marBottom w:val="0"/>
      <w:divBdr>
        <w:top w:val="none" w:sz="0" w:space="0" w:color="auto"/>
        <w:left w:val="none" w:sz="0" w:space="0" w:color="auto"/>
        <w:bottom w:val="none" w:sz="0" w:space="0" w:color="auto"/>
        <w:right w:val="none" w:sz="0" w:space="0" w:color="auto"/>
      </w:divBdr>
    </w:div>
    <w:div w:id="16939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outdo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ovljanatz@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1851</TotalTime>
  <Pages>28</Pages>
  <Words>6208</Words>
  <Characters>35390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TZ_POVLJANA</dc:creator>
  <cp:keywords/>
  <dc:description/>
  <cp:lastModifiedBy>TZ_POVLJANA</cp:lastModifiedBy>
  <cp:revision>12</cp:revision>
  <cp:lastPrinted>2022-12-09T09:40:00Z</cp:lastPrinted>
  <dcterms:created xsi:type="dcterms:W3CDTF">2022-11-24T08:26:00Z</dcterms:created>
  <dcterms:modified xsi:type="dcterms:W3CDTF">2022-12-15T10:47:00Z</dcterms:modified>
</cp:coreProperties>
</file>